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1A" w:rsidRPr="001F4D47" w:rsidRDefault="00145EA2" w:rsidP="003C211A">
      <w:pPr>
        <w:jc w:val="center"/>
        <w:rPr>
          <w:b/>
          <w:sz w:val="28"/>
          <w:szCs w:val="28"/>
        </w:rPr>
      </w:pPr>
      <w:r w:rsidRPr="00712493">
        <w:rPr>
          <w:b/>
          <w:color w:val="FF0000"/>
        </w:rPr>
        <w:t xml:space="preserve">                                                            </w:t>
      </w:r>
      <w:r w:rsidRPr="00712493">
        <w:rPr>
          <w:b/>
          <w:color w:val="FF0000"/>
          <w:sz w:val="28"/>
          <w:szCs w:val="28"/>
        </w:rPr>
        <w:t xml:space="preserve">                                                                                    </w:t>
      </w:r>
      <w:r w:rsidR="003C211A" w:rsidRPr="001F4D47">
        <w:rPr>
          <w:b/>
          <w:sz w:val="28"/>
          <w:szCs w:val="28"/>
        </w:rPr>
        <w:t>Согласовано</w:t>
      </w:r>
    </w:p>
    <w:p w:rsidR="003C211A" w:rsidRPr="001F4D47" w:rsidRDefault="003C211A" w:rsidP="003C211A">
      <w:pPr>
        <w:jc w:val="center"/>
        <w:rPr>
          <w:b/>
        </w:rPr>
      </w:pPr>
      <w:r w:rsidRPr="001F4D47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037B08">
        <w:rPr>
          <w:b/>
        </w:rPr>
        <w:t>Генеральный</w:t>
      </w:r>
      <w:r w:rsidRPr="001F4D47">
        <w:rPr>
          <w:b/>
        </w:rPr>
        <w:t xml:space="preserve"> директор</w:t>
      </w:r>
    </w:p>
    <w:p w:rsidR="003C211A" w:rsidRPr="003C211A" w:rsidRDefault="003C211A" w:rsidP="003C211A">
      <w:pPr>
        <w:jc w:val="center"/>
        <w:rPr>
          <w:b/>
        </w:rPr>
      </w:pPr>
      <w:r w:rsidRPr="003C211A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Pr="001F4D47">
        <w:rPr>
          <w:b/>
        </w:rPr>
        <w:t>ТОО</w:t>
      </w:r>
      <w:r w:rsidRPr="003C211A">
        <w:rPr>
          <w:b/>
        </w:rPr>
        <w:t xml:space="preserve"> «</w:t>
      </w:r>
      <w:proofErr w:type="spellStart"/>
      <w:r w:rsidRPr="001F4D47">
        <w:rPr>
          <w:b/>
          <w:lang w:val="en-US"/>
        </w:rPr>
        <w:t>Indastrial</w:t>
      </w:r>
      <w:proofErr w:type="spellEnd"/>
      <w:r w:rsidRPr="003C211A">
        <w:rPr>
          <w:b/>
        </w:rPr>
        <w:t xml:space="preserve"> </w:t>
      </w:r>
      <w:proofErr w:type="spellStart"/>
      <w:r w:rsidRPr="001F4D47">
        <w:rPr>
          <w:b/>
          <w:lang w:val="en-US"/>
        </w:rPr>
        <w:t>Enerdgy</w:t>
      </w:r>
      <w:proofErr w:type="spellEnd"/>
      <w:r w:rsidRPr="003C211A">
        <w:rPr>
          <w:b/>
        </w:rPr>
        <w:t xml:space="preserve"> </w:t>
      </w:r>
      <w:proofErr w:type="spellStart"/>
      <w:r w:rsidRPr="001F4D47">
        <w:rPr>
          <w:b/>
          <w:lang w:val="en-US"/>
        </w:rPr>
        <w:t>Alli</w:t>
      </w:r>
      <w:proofErr w:type="spellEnd"/>
      <w:proofErr w:type="gramStart"/>
      <w:r>
        <w:rPr>
          <w:b/>
        </w:rPr>
        <w:t>а</w:t>
      </w:r>
      <w:proofErr w:type="spellStart"/>
      <w:proofErr w:type="gramEnd"/>
      <w:r w:rsidRPr="001F4D47">
        <w:rPr>
          <w:b/>
          <w:lang w:val="en-US"/>
        </w:rPr>
        <w:t>nce</w:t>
      </w:r>
      <w:proofErr w:type="spellEnd"/>
      <w:r w:rsidRPr="003C211A">
        <w:rPr>
          <w:b/>
        </w:rPr>
        <w:t>»</w:t>
      </w:r>
    </w:p>
    <w:p w:rsidR="003C211A" w:rsidRPr="00C15D1F" w:rsidRDefault="003C211A" w:rsidP="003C211A">
      <w:pPr>
        <w:jc w:val="center"/>
        <w:rPr>
          <w:b/>
        </w:rPr>
      </w:pPr>
      <w:r w:rsidRPr="003C211A">
        <w:rPr>
          <w:b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C15D1F">
        <w:rPr>
          <w:b/>
        </w:rPr>
        <w:t>___________________</w:t>
      </w:r>
      <w:r w:rsidRPr="001F4D47">
        <w:rPr>
          <w:b/>
        </w:rPr>
        <w:t>Есиркеев</w:t>
      </w:r>
      <w:proofErr w:type="spellEnd"/>
      <w:r w:rsidRPr="00C15D1F">
        <w:rPr>
          <w:b/>
        </w:rPr>
        <w:t xml:space="preserve"> </w:t>
      </w:r>
      <w:r w:rsidRPr="001F4D47">
        <w:rPr>
          <w:b/>
        </w:rPr>
        <w:t>Е</w:t>
      </w:r>
      <w:r w:rsidRPr="00C15D1F">
        <w:rPr>
          <w:b/>
        </w:rPr>
        <w:t>.</w:t>
      </w:r>
      <w:r w:rsidRPr="001F4D47">
        <w:rPr>
          <w:b/>
        </w:rPr>
        <w:t>М.</w:t>
      </w:r>
      <w:r w:rsidRPr="00C15D1F">
        <w:rPr>
          <w:b/>
        </w:rPr>
        <w:t xml:space="preserve">                   </w:t>
      </w:r>
    </w:p>
    <w:p w:rsidR="00145EA2" w:rsidRPr="00712493" w:rsidRDefault="00145EA2" w:rsidP="003C211A">
      <w:pPr>
        <w:jc w:val="center"/>
        <w:rPr>
          <w:b/>
          <w:color w:val="FF0000"/>
        </w:rPr>
      </w:pPr>
      <w:r w:rsidRPr="00712493">
        <w:rPr>
          <w:b/>
          <w:color w:val="FF0000"/>
        </w:rPr>
        <w:t xml:space="preserve">                   </w:t>
      </w:r>
    </w:p>
    <w:p w:rsidR="00145EA2" w:rsidRPr="00560DCF" w:rsidRDefault="00145EA2"/>
    <w:p w:rsidR="00145EA2" w:rsidRPr="00560DCF" w:rsidRDefault="00145EA2" w:rsidP="0073211A">
      <w:pPr>
        <w:jc w:val="center"/>
        <w:rPr>
          <w:b/>
        </w:rPr>
      </w:pPr>
      <w:r w:rsidRPr="00560DCF">
        <w:rPr>
          <w:b/>
        </w:rPr>
        <w:t>Специальность 5В070800-«Нефтегазовое дело» (набор 2015 года)</w:t>
      </w:r>
    </w:p>
    <w:p w:rsidR="00145EA2" w:rsidRPr="00560DCF" w:rsidRDefault="00145EA2"/>
    <w:tbl>
      <w:tblPr>
        <w:tblW w:w="144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5"/>
        <w:gridCol w:w="6300"/>
        <w:gridCol w:w="6300"/>
        <w:gridCol w:w="26"/>
      </w:tblGrid>
      <w:tr w:rsidR="00145EA2" w:rsidRPr="00560DCF" w:rsidTr="00A43964">
        <w:tc>
          <w:tcPr>
            <w:tcW w:w="540" w:type="dxa"/>
            <w:vMerge w:val="restart"/>
          </w:tcPr>
          <w:p w:rsidR="00145EA2" w:rsidRPr="00560DCF" w:rsidRDefault="00145EA2">
            <w:pPr>
              <w:rPr>
                <w:sz w:val="20"/>
                <w:szCs w:val="20"/>
              </w:rPr>
            </w:pPr>
          </w:p>
          <w:p w:rsidR="00145EA2" w:rsidRPr="00560DCF" w:rsidRDefault="00145EA2">
            <w:pPr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№</w:t>
            </w:r>
          </w:p>
          <w:p w:rsidR="00145EA2" w:rsidRPr="00560DCF" w:rsidRDefault="00145EA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0DC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60DCF">
              <w:rPr>
                <w:b/>
                <w:sz w:val="20"/>
                <w:szCs w:val="20"/>
              </w:rPr>
              <w:t>/</w:t>
            </w:r>
            <w:proofErr w:type="spellStart"/>
            <w:r w:rsidRPr="00560DC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5" w:type="dxa"/>
            <w:vMerge w:val="restart"/>
          </w:tcPr>
          <w:p w:rsidR="00145EA2" w:rsidRPr="00560DCF" w:rsidRDefault="00145EA2">
            <w:pPr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560DCF">
              <w:rPr>
                <w:b/>
                <w:sz w:val="20"/>
                <w:szCs w:val="20"/>
              </w:rPr>
              <w:t>кредит-ов</w:t>
            </w:r>
            <w:proofErr w:type="spellEnd"/>
            <w:proofErr w:type="gramEnd"/>
            <w:r w:rsidRPr="00560DCF">
              <w:rPr>
                <w:b/>
                <w:sz w:val="20"/>
                <w:szCs w:val="20"/>
              </w:rPr>
              <w:t xml:space="preserve"> ЕСТ</w:t>
            </w:r>
            <w:r w:rsidRPr="00560DCF">
              <w:rPr>
                <w:b/>
                <w:sz w:val="20"/>
                <w:szCs w:val="20"/>
                <w:lang w:val="en-US"/>
              </w:rPr>
              <w:t>S</w:t>
            </w:r>
            <w:r w:rsidRPr="00560DCF">
              <w:rPr>
                <w:b/>
                <w:sz w:val="20"/>
                <w:szCs w:val="20"/>
              </w:rPr>
              <w:t>/</w:t>
            </w:r>
          </w:p>
          <w:p w:rsidR="00145EA2" w:rsidRPr="00560DCF" w:rsidRDefault="00145EA2">
            <w:pPr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560DCF">
              <w:rPr>
                <w:b/>
                <w:sz w:val="20"/>
                <w:szCs w:val="20"/>
              </w:rPr>
              <w:t>креди-тов</w:t>
            </w:r>
            <w:proofErr w:type="spellEnd"/>
            <w:proofErr w:type="gramEnd"/>
          </w:p>
        </w:tc>
        <w:tc>
          <w:tcPr>
            <w:tcW w:w="12626" w:type="dxa"/>
            <w:gridSpan w:val="3"/>
          </w:tcPr>
          <w:p w:rsidR="0082511F" w:rsidRDefault="0082511F" w:rsidP="003932F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45EA2" w:rsidRDefault="00145EA2" w:rsidP="003932F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60DCF">
              <w:rPr>
                <w:b/>
                <w:sz w:val="20"/>
                <w:szCs w:val="20"/>
              </w:rPr>
              <w:t>Перечень элективных дисциплин</w:t>
            </w:r>
          </w:p>
          <w:p w:rsidR="0082511F" w:rsidRPr="0082511F" w:rsidRDefault="0082511F" w:rsidP="003932F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45EA2" w:rsidRPr="00560DCF" w:rsidTr="00A43964">
        <w:tc>
          <w:tcPr>
            <w:tcW w:w="540" w:type="dxa"/>
            <w:vMerge/>
          </w:tcPr>
          <w:p w:rsidR="00145EA2" w:rsidRPr="00560DCF" w:rsidRDefault="00145EA2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145EA2" w:rsidRPr="00560DCF" w:rsidRDefault="00145EA2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145EA2" w:rsidRPr="00560DCF" w:rsidRDefault="00145EA2" w:rsidP="007638FF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Образовательная программа «Технология добычи и переработки нефти и газа»</w:t>
            </w:r>
          </w:p>
        </w:tc>
        <w:tc>
          <w:tcPr>
            <w:tcW w:w="6326" w:type="dxa"/>
            <w:gridSpan w:val="2"/>
          </w:tcPr>
          <w:p w:rsidR="00145EA2" w:rsidRPr="00560DCF" w:rsidRDefault="007638FF" w:rsidP="007638FF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Образовательная программа</w:t>
            </w:r>
            <w:r>
              <w:rPr>
                <w:b/>
                <w:sz w:val="20"/>
                <w:szCs w:val="20"/>
              </w:rPr>
              <w:t xml:space="preserve"> «Технология транспортирования нефти и газа»</w:t>
            </w:r>
          </w:p>
        </w:tc>
      </w:tr>
      <w:tr w:rsidR="00145EA2" w:rsidRPr="00560DCF" w:rsidTr="00A43964">
        <w:trPr>
          <w:gridAfter w:val="1"/>
          <w:wAfter w:w="26" w:type="dxa"/>
        </w:trPr>
        <w:tc>
          <w:tcPr>
            <w:tcW w:w="540" w:type="dxa"/>
          </w:tcPr>
          <w:p w:rsidR="00145EA2" w:rsidRPr="00560DCF" w:rsidRDefault="00145EA2" w:rsidP="003932F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145EA2" w:rsidRPr="00560DCF" w:rsidRDefault="00145EA2" w:rsidP="003932F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145EA2" w:rsidRPr="00560DCF" w:rsidRDefault="00145EA2" w:rsidP="003932F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145EA2" w:rsidRPr="00560DCF" w:rsidRDefault="00145EA2" w:rsidP="003932F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4</w:t>
            </w:r>
          </w:p>
        </w:tc>
      </w:tr>
      <w:tr w:rsidR="00145EA2" w:rsidRPr="00560DCF" w:rsidTr="00A43964">
        <w:tc>
          <w:tcPr>
            <w:tcW w:w="14431" w:type="dxa"/>
            <w:gridSpan w:val="5"/>
          </w:tcPr>
          <w:p w:rsidR="00145EA2" w:rsidRDefault="00145EA2" w:rsidP="003932FD">
            <w:pPr>
              <w:jc w:val="center"/>
              <w:rPr>
                <w:b/>
                <w:lang w:val="en-US"/>
              </w:rPr>
            </w:pPr>
            <w:r w:rsidRPr="00560DCF">
              <w:rPr>
                <w:b/>
              </w:rPr>
              <w:t>Цикл базовых дисциплин</w:t>
            </w:r>
          </w:p>
          <w:p w:rsidR="0082511F" w:rsidRPr="0082511F" w:rsidRDefault="0082511F" w:rsidP="003932FD">
            <w:pPr>
              <w:jc w:val="center"/>
              <w:rPr>
                <w:b/>
                <w:lang w:val="en-US"/>
              </w:rPr>
            </w:pPr>
          </w:p>
        </w:tc>
      </w:tr>
      <w:tr w:rsidR="00145EA2" w:rsidRPr="00560DCF" w:rsidTr="00A43964">
        <w:tc>
          <w:tcPr>
            <w:tcW w:w="540" w:type="dxa"/>
          </w:tcPr>
          <w:p w:rsidR="00145EA2" w:rsidRPr="00560DCF" w:rsidRDefault="00145EA2">
            <w:r w:rsidRPr="00560DCF">
              <w:t>1</w:t>
            </w:r>
          </w:p>
        </w:tc>
        <w:tc>
          <w:tcPr>
            <w:tcW w:w="1265" w:type="dxa"/>
          </w:tcPr>
          <w:p w:rsidR="00145EA2" w:rsidRDefault="00145EA2" w:rsidP="00A43964">
            <w:pPr>
              <w:jc w:val="center"/>
            </w:pPr>
            <w:r w:rsidRPr="00560DCF">
              <w:t>5/3</w:t>
            </w:r>
          </w:p>
          <w:p w:rsidR="00A43964" w:rsidRPr="00560DCF" w:rsidRDefault="00A43964" w:rsidP="00A43964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145EA2" w:rsidRPr="00560DCF" w:rsidRDefault="00145EA2" w:rsidP="00D76B2B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="00712493">
              <w:rPr>
                <w:b/>
                <w:sz w:val="20"/>
                <w:szCs w:val="20"/>
                <w:lang w:val="en-US"/>
              </w:rPr>
              <w:t>OPD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6</w:t>
            </w:r>
          </w:p>
          <w:p w:rsidR="00145EA2" w:rsidRPr="00560DCF" w:rsidRDefault="00145EA2" w:rsidP="00D76B2B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IG 2203 «Инженерная графика» 1-2-0-3</w:t>
            </w:r>
          </w:p>
          <w:p w:rsidR="00145EA2" w:rsidRPr="00560DCF" w:rsidRDefault="00145EA2" w:rsidP="00D76B2B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145EA2" w:rsidRPr="00560DCF" w:rsidRDefault="00145EA2" w:rsidP="00D76B2B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Mat  1210   1-2-0-1</w:t>
            </w:r>
          </w:p>
          <w:p w:rsidR="00145EA2" w:rsidRPr="00560DCF" w:rsidRDefault="00145EA2" w:rsidP="00D76B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Mat</w:t>
            </w:r>
            <w:r w:rsidRPr="00560DCF">
              <w:rPr>
                <w:b/>
                <w:sz w:val="20"/>
                <w:szCs w:val="20"/>
              </w:rPr>
              <w:t xml:space="preserve"> 1211  1-2-0-2</w:t>
            </w:r>
          </w:p>
          <w:p w:rsidR="00145EA2" w:rsidRPr="00560DCF" w:rsidRDefault="00145EA2" w:rsidP="00D76B2B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560DCF">
              <w:rPr>
                <w:b/>
                <w:sz w:val="20"/>
                <w:szCs w:val="20"/>
              </w:rPr>
              <w:t>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45EA2" w:rsidRPr="00560DCF" w:rsidRDefault="00145EA2" w:rsidP="00D76B2B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IG 3</w:t>
            </w:r>
            <w:r w:rsidR="0046513D" w:rsidRPr="003C211A">
              <w:rPr>
                <w:b/>
                <w:sz w:val="20"/>
                <w:szCs w:val="20"/>
              </w:rPr>
              <w:t>316</w:t>
            </w:r>
            <w:r w:rsidRPr="00560DCF">
              <w:rPr>
                <w:b/>
                <w:sz w:val="20"/>
                <w:szCs w:val="20"/>
              </w:rPr>
              <w:t xml:space="preserve"> 2-0-1-5</w:t>
            </w:r>
          </w:p>
          <w:p w:rsidR="00145EA2" w:rsidRPr="00C15D1F" w:rsidRDefault="00145EA2" w:rsidP="00D76B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PZORNG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="0046513D">
              <w:rPr>
                <w:b/>
                <w:sz w:val="20"/>
                <w:szCs w:val="20"/>
                <w:lang w:val="en-US"/>
              </w:rPr>
              <w:t>4309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>1-2-</w:t>
            </w:r>
            <w:r w:rsidRPr="00560DCF">
              <w:rPr>
                <w:b/>
                <w:sz w:val="20"/>
                <w:szCs w:val="20"/>
              </w:rPr>
              <w:t>0-</w:t>
            </w:r>
            <w:r w:rsidR="00C15D1F">
              <w:rPr>
                <w:b/>
                <w:sz w:val="20"/>
                <w:szCs w:val="20"/>
              </w:rPr>
              <w:t>7</w:t>
            </w:r>
          </w:p>
          <w:p w:rsidR="00145EA2" w:rsidRPr="00560DCF" w:rsidRDefault="00145EA2" w:rsidP="007866F2">
            <w:pPr>
              <w:jc w:val="both"/>
              <w:rPr>
                <w:b/>
                <w:sz w:val="20"/>
                <w:szCs w:val="20"/>
              </w:rPr>
            </w:pPr>
          </w:p>
          <w:p w:rsidR="00145EA2" w:rsidRPr="00560DCF" w:rsidRDefault="00145EA2" w:rsidP="007866F2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изучение правил изображения на плоскости различных пространственных геометрических фигур и решение инженерно-геометрических задач на плоскостном чертеже. Выработка знаний, умений и навыков, необходимых для выполнения и оформления чертежей о</w:t>
            </w:r>
            <w:proofErr w:type="gramStart"/>
            <w:r w:rsidRPr="00560DCF">
              <w:rPr>
                <w:sz w:val="20"/>
                <w:szCs w:val="20"/>
              </w:rPr>
              <w:t>т-</w:t>
            </w:r>
            <w:proofErr w:type="gramEnd"/>
            <w:r w:rsidRPr="00560DCF">
              <w:rPr>
                <w:sz w:val="20"/>
                <w:szCs w:val="20"/>
              </w:rPr>
              <w:t xml:space="preserve"> дельных деталей и соединений</w:t>
            </w:r>
          </w:p>
          <w:p w:rsidR="00145EA2" w:rsidRPr="00560DCF" w:rsidRDefault="00145EA2" w:rsidP="007866F2">
            <w:pPr>
              <w:jc w:val="both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Содержание основных разделов:</w:t>
            </w:r>
          </w:p>
          <w:p w:rsidR="00145EA2" w:rsidRPr="00560DCF" w:rsidRDefault="00145EA2" w:rsidP="007866F2">
            <w:pPr>
              <w:jc w:val="both"/>
              <w:rPr>
                <w:sz w:val="20"/>
                <w:szCs w:val="20"/>
              </w:rPr>
            </w:pPr>
            <w:r w:rsidRPr="00560DCF">
              <w:rPr>
                <w:sz w:val="20"/>
                <w:szCs w:val="20"/>
              </w:rPr>
              <w:t xml:space="preserve">Метод проецирования. Центральное и параллельное проецирование, их свойства. Комплексный чертеж. Задание и изображение на чертеже. Положение относительно плоскостей проекций. Задание плоскости на чертеже. Способ перемены плоскостей проекций. Определение, задание и изображение на чертеже. </w:t>
            </w:r>
            <w:proofErr w:type="spellStart"/>
            <w:r w:rsidRPr="00560DCF">
              <w:rPr>
                <w:sz w:val="20"/>
                <w:szCs w:val="20"/>
              </w:rPr>
              <w:t>Гранные</w:t>
            </w:r>
            <w:proofErr w:type="spellEnd"/>
            <w:r w:rsidRPr="00560DCF">
              <w:rPr>
                <w:sz w:val="20"/>
                <w:szCs w:val="20"/>
              </w:rPr>
              <w:t xml:space="preserve"> поверхности, поверхности вращения. Винтовые поверхности. </w:t>
            </w:r>
            <w:r w:rsidRPr="00560DCF">
              <w:rPr>
                <w:sz w:val="20"/>
                <w:szCs w:val="20"/>
              </w:rPr>
              <w:lastRenderedPageBreak/>
              <w:t>Взаимное пересечение поверхностей. Краткие сведения по теории аксонометрических проекций. Прямоугольная и косоугольная аксонометрические проекции. Изображения – виды, разрезы, сечения. Условности и упрощения. Основные правила нанесения размеров на чертежах. Команды Автокада для создания и редактирования чертежей.</w:t>
            </w:r>
          </w:p>
          <w:p w:rsidR="00145EA2" w:rsidRPr="00560DCF" w:rsidRDefault="00145EA2" w:rsidP="007866F2">
            <w:pPr>
              <w:widowControl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pacing w:val="2"/>
                <w:sz w:val="20"/>
                <w:szCs w:val="20"/>
              </w:rPr>
              <w:t>Результаты обучения</w:t>
            </w:r>
            <w:r w:rsidRPr="00560DCF">
              <w:rPr>
                <w:b/>
                <w:sz w:val="20"/>
                <w:szCs w:val="20"/>
              </w:rPr>
              <w:t xml:space="preserve">: </w:t>
            </w:r>
            <w:r w:rsidRPr="00560DCF">
              <w:rPr>
                <w:sz w:val="20"/>
                <w:szCs w:val="20"/>
              </w:rPr>
              <w:t>знает терминологию, основные понятия и определения; методы построения на плоскости пространственных объектов; способы решения на чертежах основных метрических и позиционных задач; основные требования к оформлению чертежей в соответствии со стандартами «Единой системы конструкторской документации» (ЕСКД).</w:t>
            </w:r>
          </w:p>
        </w:tc>
        <w:tc>
          <w:tcPr>
            <w:tcW w:w="6326" w:type="dxa"/>
            <w:gridSpan w:val="2"/>
          </w:tcPr>
          <w:p w:rsidR="00145EA2" w:rsidRPr="00560DCF" w:rsidRDefault="00145EA2" w:rsidP="006B4B4E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="00712493">
              <w:rPr>
                <w:b/>
                <w:sz w:val="20"/>
                <w:szCs w:val="20"/>
                <w:lang w:val="en-US"/>
              </w:rPr>
              <w:t>OPD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6</w:t>
            </w:r>
          </w:p>
          <w:p w:rsidR="00145EA2" w:rsidRPr="00560DCF" w:rsidRDefault="00145EA2" w:rsidP="006B4B4E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IG 2203 «Инженерная графика» 1-2-0-3</w:t>
            </w:r>
          </w:p>
          <w:p w:rsidR="00145EA2" w:rsidRPr="00560DCF" w:rsidRDefault="00145EA2" w:rsidP="006B4B4E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145EA2" w:rsidRPr="00560DCF" w:rsidRDefault="00145EA2" w:rsidP="006B4B4E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Mat  1210   1-2-0-1</w:t>
            </w:r>
          </w:p>
          <w:p w:rsidR="00145EA2" w:rsidRPr="00560DCF" w:rsidRDefault="00145EA2" w:rsidP="006B4B4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Mat</w:t>
            </w:r>
            <w:r w:rsidRPr="00560DCF">
              <w:rPr>
                <w:b/>
                <w:sz w:val="20"/>
                <w:szCs w:val="20"/>
              </w:rPr>
              <w:t xml:space="preserve"> 1211  1-2-0-2</w:t>
            </w:r>
          </w:p>
          <w:p w:rsidR="00145EA2" w:rsidRPr="00560DCF" w:rsidRDefault="00145EA2" w:rsidP="006B4B4E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560DCF">
              <w:rPr>
                <w:b/>
                <w:sz w:val="20"/>
                <w:szCs w:val="20"/>
              </w:rPr>
              <w:t>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45EA2" w:rsidRPr="00560DCF" w:rsidRDefault="00145EA2" w:rsidP="006B4B4E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IG 3216 2-0-1-5</w:t>
            </w:r>
          </w:p>
          <w:p w:rsidR="00145EA2" w:rsidRPr="00560DCF" w:rsidRDefault="00145EA2" w:rsidP="0022234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PMGN 3208</w:t>
            </w:r>
            <w:r w:rsidR="00C15D1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1-1-0-6</w:t>
            </w:r>
          </w:p>
          <w:p w:rsidR="00145EA2" w:rsidRPr="00560DCF" w:rsidRDefault="00145EA2" w:rsidP="0022234D">
            <w:pPr>
              <w:jc w:val="center"/>
              <w:rPr>
                <w:b/>
                <w:sz w:val="20"/>
                <w:szCs w:val="20"/>
              </w:rPr>
            </w:pPr>
          </w:p>
          <w:p w:rsidR="00145EA2" w:rsidRPr="00560DCF" w:rsidRDefault="00145EA2" w:rsidP="006B4B4E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изучение правил изображения на плоскости различных пространственных геометрических фигур и решение инженерно-геометрических задач на плоскостном чертеже. Выработка знаний, умений и навыков, необходимых для выполнения и оформления чертежей о</w:t>
            </w:r>
            <w:proofErr w:type="gramStart"/>
            <w:r w:rsidRPr="00560DCF">
              <w:rPr>
                <w:sz w:val="20"/>
                <w:szCs w:val="20"/>
              </w:rPr>
              <w:t>т-</w:t>
            </w:r>
            <w:proofErr w:type="gramEnd"/>
            <w:r w:rsidRPr="00560DCF">
              <w:rPr>
                <w:sz w:val="20"/>
                <w:szCs w:val="20"/>
              </w:rPr>
              <w:t xml:space="preserve"> дельных деталей и соединений</w:t>
            </w:r>
          </w:p>
          <w:p w:rsidR="00145EA2" w:rsidRPr="00560DCF" w:rsidRDefault="00145EA2" w:rsidP="006B4B4E">
            <w:pPr>
              <w:jc w:val="both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Содержание основных разделов:</w:t>
            </w:r>
          </w:p>
          <w:p w:rsidR="00145EA2" w:rsidRPr="00560DCF" w:rsidRDefault="00145EA2" w:rsidP="006B4B4E">
            <w:pPr>
              <w:jc w:val="both"/>
              <w:rPr>
                <w:sz w:val="20"/>
                <w:szCs w:val="20"/>
              </w:rPr>
            </w:pPr>
            <w:r w:rsidRPr="00560DCF">
              <w:rPr>
                <w:sz w:val="20"/>
                <w:szCs w:val="20"/>
              </w:rPr>
              <w:t xml:space="preserve">Метод проецирования. Центральное и параллельное проецирование, их свойства. Комплексный чертеж. Задание и изображение на чертеже. Положение относительно плоскостей проекций. Задание плоскости на чертеже. Способ перемены плоскостей проекций. Определение, задание и изображение на чертеже. </w:t>
            </w:r>
            <w:proofErr w:type="spellStart"/>
            <w:r w:rsidRPr="00560DCF">
              <w:rPr>
                <w:sz w:val="20"/>
                <w:szCs w:val="20"/>
              </w:rPr>
              <w:t>Гранные</w:t>
            </w:r>
            <w:proofErr w:type="spellEnd"/>
            <w:r w:rsidRPr="00560DCF">
              <w:rPr>
                <w:sz w:val="20"/>
                <w:szCs w:val="20"/>
              </w:rPr>
              <w:t xml:space="preserve"> поверхности, поверхности вращения. Винтовые поверхности. Взаимное пересечение </w:t>
            </w:r>
            <w:r w:rsidRPr="00560DCF">
              <w:rPr>
                <w:sz w:val="20"/>
                <w:szCs w:val="20"/>
              </w:rPr>
              <w:lastRenderedPageBreak/>
              <w:t>поверхностей. Краткие сведения по теории аксонометрических проекций. Прямоугольная и косоугольная аксонометрические проекции. Изображения – виды, разрезы, сечения. Условности и упрощения. Основные правила нанесения размеров на чертежах. Команды Автокада для создания и редактирования чертежей.</w:t>
            </w:r>
          </w:p>
          <w:p w:rsidR="00145EA2" w:rsidRPr="00560DCF" w:rsidRDefault="00145EA2" w:rsidP="006B4B4E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pacing w:val="2"/>
                <w:sz w:val="20"/>
                <w:szCs w:val="20"/>
              </w:rPr>
              <w:t>Результаты обучения</w:t>
            </w:r>
            <w:r w:rsidRPr="00560DCF">
              <w:rPr>
                <w:b/>
                <w:sz w:val="20"/>
                <w:szCs w:val="20"/>
              </w:rPr>
              <w:t xml:space="preserve">: </w:t>
            </w:r>
            <w:r w:rsidRPr="00560DCF">
              <w:rPr>
                <w:sz w:val="20"/>
                <w:szCs w:val="20"/>
              </w:rPr>
              <w:t>знает терминологию, основные понятия и определения; методы построения на плоскости пространственных объектов; способы решения на чертежах основных метрических и позиционных задач; основные требования к оформлению чертежей в соответствии со стандартами «Единой системы конструкторской документации» (ЕСКД).</w:t>
            </w:r>
          </w:p>
        </w:tc>
      </w:tr>
      <w:tr w:rsidR="00145EA2" w:rsidRPr="00560DCF" w:rsidTr="00A43964">
        <w:tc>
          <w:tcPr>
            <w:tcW w:w="540" w:type="dxa"/>
          </w:tcPr>
          <w:p w:rsidR="00145EA2" w:rsidRPr="00560DCF" w:rsidRDefault="00145EA2">
            <w:r w:rsidRPr="00560DCF">
              <w:lastRenderedPageBreak/>
              <w:t>2</w:t>
            </w:r>
          </w:p>
        </w:tc>
        <w:tc>
          <w:tcPr>
            <w:tcW w:w="1265" w:type="dxa"/>
          </w:tcPr>
          <w:p w:rsidR="00145EA2" w:rsidRDefault="00145EA2" w:rsidP="00A43964">
            <w:pPr>
              <w:jc w:val="center"/>
            </w:pPr>
            <w:r w:rsidRPr="00560DCF">
              <w:t>5/3</w:t>
            </w:r>
          </w:p>
          <w:p w:rsidR="00A43964" w:rsidRPr="00560DCF" w:rsidRDefault="00A43964">
            <w:r>
              <w:t>(БД/КВ)</w:t>
            </w:r>
          </w:p>
        </w:tc>
        <w:tc>
          <w:tcPr>
            <w:tcW w:w="6300" w:type="dxa"/>
          </w:tcPr>
          <w:p w:rsidR="00145EA2" w:rsidRPr="00560DCF" w:rsidRDefault="00145EA2" w:rsidP="003D4BF6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="0035647D">
              <w:rPr>
                <w:b/>
                <w:sz w:val="20"/>
                <w:szCs w:val="20"/>
                <w:lang w:val="en-US"/>
              </w:rPr>
              <w:t>OP</w:t>
            </w:r>
            <w:r w:rsidR="00712493">
              <w:rPr>
                <w:b/>
                <w:sz w:val="20"/>
                <w:szCs w:val="20"/>
                <w:lang w:val="en-US"/>
              </w:rPr>
              <w:t>D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6</w:t>
            </w:r>
          </w:p>
          <w:p w:rsidR="00145EA2" w:rsidRPr="00560DCF" w:rsidRDefault="00145EA2" w:rsidP="005F4E5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Him 1204 «Химия</w:t>
            </w:r>
            <w:r w:rsidRPr="00560DCF">
              <w:rPr>
                <w:b/>
                <w:sz w:val="20"/>
                <w:szCs w:val="20"/>
              </w:rPr>
              <w:t>»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1-0-2-1</w:t>
            </w:r>
          </w:p>
          <w:p w:rsidR="00145EA2" w:rsidRPr="00560DCF" w:rsidRDefault="00145EA2" w:rsidP="005F4E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45EA2" w:rsidRPr="00560DCF" w:rsidRDefault="00145EA2" w:rsidP="005F4E55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60DCF">
              <w:rPr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1213 </w:t>
            </w:r>
            <w:r w:rsidRPr="00560DCF">
              <w:rPr>
                <w:b/>
                <w:sz w:val="20"/>
                <w:szCs w:val="20"/>
                <w:lang w:val="kk-KZ"/>
              </w:rPr>
              <w:t>1-1-1-1</w:t>
            </w:r>
          </w:p>
          <w:p w:rsidR="00145EA2" w:rsidRPr="00560DCF" w:rsidRDefault="00145EA2" w:rsidP="005F4E55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560DCF">
              <w:rPr>
                <w:b/>
                <w:sz w:val="20"/>
                <w:szCs w:val="20"/>
              </w:rPr>
              <w:t>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45EA2" w:rsidRPr="00560DCF" w:rsidRDefault="00145EA2" w:rsidP="005F4E55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OSPNG</w:t>
            </w:r>
            <w:r w:rsidRPr="00560DCF">
              <w:rPr>
                <w:b/>
                <w:sz w:val="20"/>
                <w:szCs w:val="20"/>
              </w:rPr>
              <w:t xml:space="preserve"> 331</w:t>
            </w:r>
            <w:r w:rsidR="0046513D" w:rsidRPr="003C211A">
              <w:rPr>
                <w:b/>
                <w:sz w:val="20"/>
                <w:szCs w:val="20"/>
              </w:rPr>
              <w:t>9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>1-2-0-5</w:t>
            </w:r>
          </w:p>
          <w:p w:rsidR="00145EA2" w:rsidRPr="00560DCF" w:rsidRDefault="00145EA2" w:rsidP="005F4E55">
            <w:pPr>
              <w:rPr>
                <w:b/>
                <w:sz w:val="20"/>
                <w:szCs w:val="20"/>
              </w:rPr>
            </w:pPr>
          </w:p>
          <w:p w:rsidR="00145EA2" w:rsidRPr="00560DCF" w:rsidRDefault="00145EA2" w:rsidP="005F4E55">
            <w:pPr>
              <w:pStyle w:val="a4"/>
              <w:jc w:val="both"/>
              <w:rPr>
                <w:snapToGrid w:val="0"/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Цель</w:t>
            </w:r>
            <w:proofErr w:type="spellStart"/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ю</w:t>
            </w:r>
            <w:proofErr w:type="spellEnd"/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изучения дисциплины является</w:t>
            </w:r>
            <w:r w:rsidRPr="00560DCF">
              <w:rPr>
                <w:color w:val="auto"/>
                <w:sz w:val="20"/>
                <w:szCs w:val="20"/>
              </w:rPr>
              <w:t xml:space="preserve">: изучение законов и теорий общей и неорганической химии, которые являются фундаментом для освоения других естественнонаучных, 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с</w:t>
            </w:r>
            <w:r w:rsidRPr="00560DCF">
              <w:rPr>
                <w:color w:val="auto"/>
                <w:sz w:val="20"/>
                <w:szCs w:val="20"/>
              </w:rPr>
              <w:t>пециальных и профессиональных дисциплин.</w:t>
            </w:r>
          </w:p>
          <w:p w:rsidR="00145EA2" w:rsidRPr="00560DCF" w:rsidRDefault="00145EA2" w:rsidP="005F4E55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Содержание основных разделов: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color w:val="auto"/>
                <w:sz w:val="20"/>
                <w:szCs w:val="20"/>
              </w:rPr>
              <w:t>Электронные оболочки атомов и периодический закон. Первое начало термодинамики. Энергети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ка химических реакций. Закон Гесса. Второе начало термодинамики. Энтропия и её изменение. Движущие силы и направление химических реакций. Химическая кинетика. Закон действующих масс. Химическое равновесие. Химическая связи и строение химических соединений.. Способы выражения концентрации растворов. Осмотическое давление растворов. Сильные и слабые электролиты. Гидролиз солей. Окислительно-восстановительные реакции. Теория окислительно- восстановительных процессов. Электродвижущая сила и про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гнозирование направления окисли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тельно-восстановительных реак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 xml:space="preserve">ций. Комплексные соединения. </w:t>
            </w:r>
          </w:p>
          <w:p w:rsidR="00145EA2" w:rsidRPr="00560DCF" w:rsidRDefault="00145EA2" w:rsidP="005F4E55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Р</w:t>
            </w:r>
            <w:r w:rsidRPr="00560DCF">
              <w:rPr>
                <w:b/>
                <w:color w:val="auto"/>
                <w:sz w:val="20"/>
                <w:szCs w:val="20"/>
              </w:rPr>
              <w:t>езультат</w:t>
            </w:r>
            <w:proofErr w:type="spellStart"/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ы</w:t>
            </w:r>
            <w:proofErr w:type="spellEnd"/>
            <w:r w:rsidRPr="00560DCF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об</w:t>
            </w:r>
            <w:r w:rsidRPr="00560DCF">
              <w:rPr>
                <w:b/>
                <w:color w:val="auto"/>
                <w:sz w:val="20"/>
                <w:szCs w:val="20"/>
              </w:rPr>
              <w:t>учения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:</w:t>
            </w:r>
            <w:r w:rsidRPr="00560DCF">
              <w:rPr>
                <w:color w:val="auto"/>
                <w:sz w:val="20"/>
                <w:szCs w:val="20"/>
              </w:rPr>
              <w:t xml:space="preserve"> 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 xml:space="preserve">знает </w:t>
            </w:r>
            <w:r w:rsidRPr="00560DCF">
              <w:rPr>
                <w:color w:val="auto"/>
                <w:sz w:val="20"/>
                <w:szCs w:val="20"/>
              </w:rPr>
              <w:t xml:space="preserve">номенклатуру неорганических соединений;  строение </w:t>
            </w:r>
            <w:proofErr w:type="gramStart"/>
            <w:r w:rsidRPr="00560DCF">
              <w:rPr>
                <w:color w:val="auto"/>
                <w:sz w:val="20"/>
                <w:szCs w:val="20"/>
              </w:rPr>
              <w:t>комплекс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ных</w:t>
            </w:r>
            <w:proofErr w:type="gramEnd"/>
            <w:r w:rsidRPr="00560DCF">
              <w:rPr>
                <w:color w:val="auto"/>
                <w:sz w:val="20"/>
                <w:szCs w:val="20"/>
              </w:rPr>
              <w:t xml:space="preserve"> соединений и их свойства;  химические свойства элементов и их соединений; растворы и процессы, протекающие в водных растворах; основные начала термодинамики и термохимии;  значения термодинамических </w:t>
            </w:r>
            <w:r w:rsidRPr="00560DCF">
              <w:rPr>
                <w:color w:val="auto"/>
                <w:sz w:val="20"/>
                <w:szCs w:val="20"/>
              </w:rPr>
              <w:lastRenderedPageBreak/>
              <w:t>потенциалов; химическое равно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весие, способы расчета констант равновесия;  коллигативные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color w:val="auto"/>
                <w:sz w:val="20"/>
                <w:szCs w:val="20"/>
              </w:rPr>
              <w:t>свойства растворов.</w:t>
            </w:r>
          </w:p>
        </w:tc>
        <w:tc>
          <w:tcPr>
            <w:tcW w:w="6326" w:type="dxa"/>
            <w:gridSpan w:val="2"/>
          </w:tcPr>
          <w:p w:rsidR="00145EA2" w:rsidRPr="00560DCF" w:rsidRDefault="00145EA2" w:rsidP="00C52F42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="00712493">
              <w:rPr>
                <w:b/>
                <w:sz w:val="20"/>
                <w:szCs w:val="20"/>
                <w:lang w:val="en-US"/>
              </w:rPr>
              <w:t>OPD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6</w:t>
            </w:r>
          </w:p>
          <w:p w:rsidR="00145EA2" w:rsidRPr="00560DCF" w:rsidRDefault="00145EA2" w:rsidP="00C52F4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Him 1204 «Химия</w:t>
            </w:r>
            <w:r w:rsidRPr="00560DCF">
              <w:rPr>
                <w:b/>
                <w:sz w:val="20"/>
                <w:szCs w:val="20"/>
              </w:rPr>
              <w:t>»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1-0-2-1</w:t>
            </w:r>
          </w:p>
          <w:p w:rsidR="00145EA2" w:rsidRPr="00560DCF" w:rsidRDefault="00145EA2" w:rsidP="00C52F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45EA2" w:rsidRPr="00560DCF" w:rsidRDefault="00145EA2" w:rsidP="00C52F4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60DCF">
              <w:rPr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1213 </w:t>
            </w:r>
            <w:r w:rsidRPr="00560DCF">
              <w:rPr>
                <w:b/>
                <w:sz w:val="20"/>
                <w:szCs w:val="20"/>
                <w:lang w:val="kk-KZ"/>
              </w:rPr>
              <w:t>1-1-1-1</w:t>
            </w:r>
          </w:p>
          <w:p w:rsidR="00145EA2" w:rsidRPr="00560DCF" w:rsidRDefault="00145EA2" w:rsidP="00C52F4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560DCF">
              <w:rPr>
                <w:b/>
                <w:sz w:val="20"/>
                <w:szCs w:val="20"/>
              </w:rPr>
              <w:t>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45EA2" w:rsidRPr="00560DCF" w:rsidRDefault="00145EA2" w:rsidP="00C52F42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OSPNG</w:t>
            </w:r>
            <w:r w:rsidRPr="00560DCF">
              <w:rPr>
                <w:b/>
                <w:sz w:val="20"/>
                <w:szCs w:val="20"/>
              </w:rPr>
              <w:t xml:space="preserve"> 331</w:t>
            </w:r>
            <w:r w:rsidR="00D4051D" w:rsidRPr="003C211A">
              <w:rPr>
                <w:b/>
                <w:sz w:val="20"/>
                <w:szCs w:val="20"/>
              </w:rPr>
              <w:t>9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>1-2-0-5</w:t>
            </w:r>
          </w:p>
          <w:p w:rsidR="00145EA2" w:rsidRPr="00560DCF" w:rsidRDefault="00145EA2" w:rsidP="00C52F42">
            <w:pPr>
              <w:rPr>
                <w:b/>
                <w:sz w:val="20"/>
                <w:szCs w:val="20"/>
              </w:rPr>
            </w:pPr>
          </w:p>
          <w:p w:rsidR="00145EA2" w:rsidRPr="00560DCF" w:rsidRDefault="00145EA2" w:rsidP="00C52F42">
            <w:pPr>
              <w:pStyle w:val="a4"/>
              <w:jc w:val="both"/>
              <w:rPr>
                <w:snapToGrid w:val="0"/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Цель</w:t>
            </w:r>
            <w:proofErr w:type="spellStart"/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ю</w:t>
            </w:r>
            <w:proofErr w:type="spellEnd"/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изучения дисциплины является</w:t>
            </w:r>
            <w:r w:rsidRPr="00560DCF">
              <w:rPr>
                <w:color w:val="auto"/>
                <w:sz w:val="20"/>
                <w:szCs w:val="20"/>
              </w:rPr>
              <w:t xml:space="preserve">: изучение законов и теорий общей и неорганической химии, которые являются фундаментом для освоения других естественнонаучных, 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с</w:t>
            </w:r>
            <w:r w:rsidRPr="00560DCF">
              <w:rPr>
                <w:color w:val="auto"/>
                <w:sz w:val="20"/>
                <w:szCs w:val="20"/>
              </w:rPr>
              <w:t>пециальных и профессиональных дисциплин.</w:t>
            </w:r>
          </w:p>
          <w:p w:rsidR="00145EA2" w:rsidRPr="00560DCF" w:rsidRDefault="00145EA2" w:rsidP="00C52F42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Содержание основных разделов: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color w:val="auto"/>
                <w:sz w:val="20"/>
                <w:szCs w:val="20"/>
              </w:rPr>
              <w:t>Электронные оболочки атомов и периодический закон. Первое начало термодинамики. Энергети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ка химических реакций. Закон Гесса. Второе начало термодинамики. Энтропия и её изменение. Движущие силы и направление химических реакций. Химическая кинетика. Закон действующих масс. Химическое равновесие. Химическая связи и строение химических соединений.. Способы выражения концентрации растворов. Осмотическое давление растворов. Сильные и слабые электролиты. Гидролиз солей. Окислительно-восстановительные реакции. Теория окислительно- восстановительных процессов. Электродвижущая сила и про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гнозирование направления окисли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тельно-восстановительных реак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 xml:space="preserve">ций. Комплексные соединения. </w:t>
            </w:r>
          </w:p>
          <w:p w:rsidR="00145EA2" w:rsidRPr="00560DCF" w:rsidRDefault="00145EA2" w:rsidP="00C52F42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Р</w:t>
            </w:r>
            <w:r w:rsidRPr="00560DCF">
              <w:rPr>
                <w:b/>
                <w:color w:val="auto"/>
                <w:sz w:val="20"/>
                <w:szCs w:val="20"/>
              </w:rPr>
              <w:t>езультат</w:t>
            </w:r>
            <w:proofErr w:type="spellStart"/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ы</w:t>
            </w:r>
            <w:proofErr w:type="spellEnd"/>
            <w:r w:rsidRPr="00560DCF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об</w:t>
            </w:r>
            <w:r w:rsidRPr="00560DCF">
              <w:rPr>
                <w:b/>
                <w:color w:val="auto"/>
                <w:sz w:val="20"/>
                <w:szCs w:val="20"/>
              </w:rPr>
              <w:t>учения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:</w:t>
            </w:r>
            <w:r w:rsidRPr="00560DCF">
              <w:rPr>
                <w:color w:val="auto"/>
                <w:sz w:val="20"/>
                <w:szCs w:val="20"/>
              </w:rPr>
              <w:t xml:space="preserve"> 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 xml:space="preserve">знает </w:t>
            </w:r>
            <w:r w:rsidRPr="00560DCF">
              <w:rPr>
                <w:color w:val="auto"/>
                <w:sz w:val="20"/>
                <w:szCs w:val="20"/>
              </w:rPr>
              <w:t xml:space="preserve">номенклатуру неорганических соединений;  строение </w:t>
            </w:r>
            <w:proofErr w:type="gramStart"/>
            <w:r w:rsidRPr="00560DCF">
              <w:rPr>
                <w:color w:val="auto"/>
                <w:sz w:val="20"/>
                <w:szCs w:val="20"/>
              </w:rPr>
              <w:t>комплекс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ных</w:t>
            </w:r>
            <w:proofErr w:type="gramEnd"/>
            <w:r w:rsidRPr="00560DCF">
              <w:rPr>
                <w:color w:val="auto"/>
                <w:sz w:val="20"/>
                <w:szCs w:val="20"/>
              </w:rPr>
              <w:t xml:space="preserve"> соединений и их свойства;  химические свойства элементов и их соединений; растворы и процессы, протекающие в водных растворах; основные начала термодинамики и термохимии;  значения термодинамических </w:t>
            </w:r>
            <w:r w:rsidRPr="00560DCF">
              <w:rPr>
                <w:color w:val="auto"/>
                <w:sz w:val="20"/>
                <w:szCs w:val="20"/>
              </w:rPr>
              <w:lastRenderedPageBreak/>
              <w:t>потенциалов; химическое равно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весие, способы расчета констант равновесия;  коллигативные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color w:val="auto"/>
                <w:sz w:val="20"/>
                <w:szCs w:val="20"/>
              </w:rPr>
              <w:t>свойства растворов.</w:t>
            </w:r>
          </w:p>
        </w:tc>
      </w:tr>
      <w:tr w:rsidR="00145EA2" w:rsidRPr="00560DCF" w:rsidTr="00A43964">
        <w:tc>
          <w:tcPr>
            <w:tcW w:w="540" w:type="dxa"/>
          </w:tcPr>
          <w:p w:rsidR="00145EA2" w:rsidRPr="00560DCF" w:rsidRDefault="00145EA2" w:rsidP="00892CDB">
            <w:r w:rsidRPr="00560DCF">
              <w:lastRenderedPageBreak/>
              <w:t>3</w:t>
            </w:r>
          </w:p>
        </w:tc>
        <w:tc>
          <w:tcPr>
            <w:tcW w:w="1265" w:type="dxa"/>
          </w:tcPr>
          <w:p w:rsidR="00145EA2" w:rsidRDefault="00145EA2" w:rsidP="00A43964">
            <w:pPr>
              <w:jc w:val="center"/>
            </w:pPr>
            <w:r w:rsidRPr="00560DCF">
              <w:t>5/3</w:t>
            </w:r>
          </w:p>
          <w:p w:rsidR="00A43964" w:rsidRPr="00560DCF" w:rsidRDefault="00A43964" w:rsidP="00A43964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145EA2" w:rsidRPr="00560DCF" w:rsidRDefault="00145EA2" w:rsidP="003D4BF6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="0035647D">
              <w:rPr>
                <w:b/>
                <w:sz w:val="20"/>
                <w:szCs w:val="20"/>
                <w:lang w:val="en-US"/>
              </w:rPr>
              <w:t>OPD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6</w:t>
            </w:r>
          </w:p>
          <w:p w:rsidR="00145EA2" w:rsidRPr="00560DCF" w:rsidRDefault="00145EA2" w:rsidP="005F4E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OT 4205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«Охрана труда»</w:t>
            </w:r>
            <w:r w:rsidR="00C15D1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>2-0-</w:t>
            </w:r>
            <w:r w:rsidRPr="00560DCF">
              <w:rPr>
                <w:b/>
                <w:sz w:val="20"/>
                <w:szCs w:val="20"/>
              </w:rPr>
              <w:t>1-7</w:t>
            </w:r>
          </w:p>
          <w:p w:rsidR="00145EA2" w:rsidRPr="00560DCF" w:rsidRDefault="00145EA2" w:rsidP="005F4E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145EA2" w:rsidRPr="00560DCF" w:rsidRDefault="00145EA2" w:rsidP="005F4E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  <w:lang w:val="en-US"/>
              </w:rPr>
              <w:t>OBZh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1107 </w:t>
            </w:r>
            <w:r w:rsidRPr="00560DCF">
              <w:rPr>
                <w:b/>
                <w:sz w:val="20"/>
                <w:szCs w:val="20"/>
                <w:lang w:val="kk-KZ"/>
              </w:rPr>
              <w:t>1-1-0-1</w:t>
            </w:r>
          </w:p>
          <w:p w:rsidR="00145EA2" w:rsidRPr="00560DCF" w:rsidRDefault="00145EA2" w:rsidP="005F4E5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560DCF">
              <w:rPr>
                <w:b/>
                <w:sz w:val="20"/>
                <w:szCs w:val="20"/>
              </w:rPr>
              <w:t>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AD19EA" w:rsidRPr="00560DCF" w:rsidRDefault="00AD19EA" w:rsidP="00AD19E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145EA2" w:rsidRPr="00560DCF" w:rsidRDefault="00145EA2" w:rsidP="005F4E5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145EA2" w:rsidRPr="00560DCF" w:rsidRDefault="00145EA2" w:rsidP="009A4BF6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>Целью изучения дисциплины является:</w:t>
            </w:r>
            <w:r w:rsidRPr="00560DCF">
              <w:rPr>
                <w:sz w:val="20"/>
                <w:szCs w:val="20"/>
              </w:rPr>
              <w:t xml:space="preserve"> формирование у студентов основополагающих знаний по охране труда и безопасности жизнедеятельности</w:t>
            </w:r>
            <w:r w:rsidRPr="00560DCF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>Система управления охраной труда. Производственный травматизм и профессиональные заболевания. Производственная санитария и гигиена труда.</w:t>
            </w:r>
            <w:r w:rsidRPr="00560DCF">
              <w:rPr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>Техника безопасности. Пожарная безопасность.</w:t>
            </w:r>
            <w:r w:rsidRPr="00560DCF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DCF">
              <w:rPr>
                <w:sz w:val="20"/>
                <w:szCs w:val="20"/>
              </w:rPr>
              <w:t>Электробезопасность</w:t>
            </w:r>
            <w:proofErr w:type="spellEnd"/>
            <w:r w:rsidRPr="00560DCF">
              <w:rPr>
                <w:sz w:val="20"/>
                <w:szCs w:val="20"/>
              </w:rPr>
              <w:t>.</w:t>
            </w:r>
            <w:r w:rsidRPr="00560DCF">
              <w:rPr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>Определение метеоусловий производственных помещений. Определение естественного и искусственного освещения производственных помещений. Исследование запыленности воздуха. Исследование вибрации. Способы и средства пожаротушения. Исследование шума. Контроль защитного заземления. Определение концентрации вредных веществ.</w:t>
            </w:r>
          </w:p>
          <w:p w:rsidR="00145EA2" w:rsidRPr="00560DCF" w:rsidRDefault="00145EA2" w:rsidP="009A4BF6">
            <w:pPr>
              <w:jc w:val="both"/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студенты должны иметь представление об основных законодательных и нормативных актах РК в области охраны труда; видах ответственности за нарушение законодательства в области охраны труда; видах и функциях государственного контроля и надзора в области охраны труда</w:t>
            </w:r>
          </w:p>
        </w:tc>
        <w:tc>
          <w:tcPr>
            <w:tcW w:w="6326" w:type="dxa"/>
            <w:gridSpan w:val="2"/>
          </w:tcPr>
          <w:p w:rsidR="00145EA2" w:rsidRPr="00560DCF" w:rsidRDefault="00145EA2" w:rsidP="00C52F42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="0035647D">
              <w:rPr>
                <w:b/>
                <w:sz w:val="20"/>
                <w:szCs w:val="20"/>
                <w:lang w:val="en-US"/>
              </w:rPr>
              <w:t>OPD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6</w:t>
            </w:r>
          </w:p>
          <w:p w:rsidR="00145EA2" w:rsidRPr="00560DCF" w:rsidRDefault="00145EA2" w:rsidP="00C52F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OT 4205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«Охрана труда»</w:t>
            </w:r>
            <w:r w:rsidR="00C15D1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>2-0-</w:t>
            </w:r>
            <w:r w:rsidRPr="00560DCF">
              <w:rPr>
                <w:b/>
                <w:sz w:val="20"/>
                <w:szCs w:val="20"/>
              </w:rPr>
              <w:t>1-7</w:t>
            </w:r>
          </w:p>
          <w:p w:rsidR="00145EA2" w:rsidRPr="00560DCF" w:rsidRDefault="00145EA2" w:rsidP="00C52F42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C15D1F" w:rsidRDefault="00C15D1F" w:rsidP="00C52F4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60DCF">
              <w:rPr>
                <w:b/>
                <w:sz w:val="20"/>
                <w:szCs w:val="20"/>
                <w:lang w:val="en-US"/>
              </w:rPr>
              <w:t>OBZh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1107 </w:t>
            </w:r>
            <w:r w:rsidRPr="00560DCF">
              <w:rPr>
                <w:b/>
                <w:sz w:val="20"/>
                <w:szCs w:val="20"/>
                <w:lang w:val="kk-KZ"/>
              </w:rPr>
              <w:t>1-1-0-1</w:t>
            </w:r>
          </w:p>
          <w:p w:rsidR="00145EA2" w:rsidRPr="00560DCF" w:rsidRDefault="00145EA2" w:rsidP="00C52F4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560DCF">
              <w:rPr>
                <w:b/>
                <w:sz w:val="20"/>
                <w:szCs w:val="20"/>
              </w:rPr>
              <w:t>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AD19EA" w:rsidRPr="00560DCF" w:rsidRDefault="00AD19EA" w:rsidP="00AD19E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145EA2" w:rsidRPr="00560DCF" w:rsidRDefault="00145EA2" w:rsidP="00C52F4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145EA2" w:rsidRPr="00560DCF" w:rsidRDefault="00145EA2" w:rsidP="00C52F42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>Целью изучения дисциплины является:</w:t>
            </w:r>
            <w:r w:rsidRPr="00560DCF">
              <w:rPr>
                <w:sz w:val="20"/>
                <w:szCs w:val="20"/>
              </w:rPr>
              <w:t xml:space="preserve"> формирование у студентов основополагающих знаний по охране труда и безопасности жизнедеятельности</w:t>
            </w:r>
            <w:r w:rsidRPr="00560DCF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>Система управления охраной труда. Производственный травматизм и профессиональные заболевания. Производственная санитария и гигиена труда.</w:t>
            </w:r>
            <w:r w:rsidRPr="00560DCF">
              <w:rPr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>Техника безопасности. Пожарная безопасность.</w:t>
            </w:r>
            <w:r w:rsidRPr="00560DCF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DCF">
              <w:rPr>
                <w:sz w:val="20"/>
                <w:szCs w:val="20"/>
              </w:rPr>
              <w:t>Электробезопасность</w:t>
            </w:r>
            <w:proofErr w:type="spellEnd"/>
            <w:r w:rsidRPr="00560DCF">
              <w:rPr>
                <w:sz w:val="20"/>
                <w:szCs w:val="20"/>
              </w:rPr>
              <w:t>.</w:t>
            </w:r>
            <w:r w:rsidRPr="00560DCF">
              <w:rPr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>Определение метеоусловий производственных помещений. Определение естественного и искусственного освещения производственных помещений. Исследование запыленности воздуха. Исследование вибрации. Способы и средства пожаротушения. Исследование шума. Контроль защитного заземления. Определение концентрации вредных веществ.</w:t>
            </w:r>
          </w:p>
          <w:p w:rsidR="00145EA2" w:rsidRPr="00560DCF" w:rsidRDefault="00145EA2" w:rsidP="00C52F42">
            <w:pPr>
              <w:jc w:val="both"/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студенты должны иметь представление об основных законодательных и нормативных актах РК в области охраны труда; видах ответственности за нарушение законодательства в области охраны труда; видах и функциях государственного контроля и надзора в области охраны труда.</w:t>
            </w:r>
          </w:p>
        </w:tc>
      </w:tr>
      <w:tr w:rsidR="00145EA2" w:rsidRPr="00560DCF" w:rsidTr="00A43964">
        <w:tc>
          <w:tcPr>
            <w:tcW w:w="540" w:type="dxa"/>
          </w:tcPr>
          <w:p w:rsidR="00145EA2" w:rsidRPr="00560DCF" w:rsidRDefault="00145EA2">
            <w:r w:rsidRPr="00560DCF">
              <w:t>4</w:t>
            </w:r>
          </w:p>
        </w:tc>
        <w:tc>
          <w:tcPr>
            <w:tcW w:w="1265" w:type="dxa"/>
          </w:tcPr>
          <w:p w:rsidR="00145EA2" w:rsidRDefault="00145EA2" w:rsidP="00A43964">
            <w:pPr>
              <w:jc w:val="center"/>
            </w:pPr>
            <w:r w:rsidRPr="00560DCF">
              <w:t>5/3</w:t>
            </w:r>
          </w:p>
          <w:p w:rsidR="00A43964" w:rsidRPr="00560DCF" w:rsidRDefault="00A43964">
            <w:r>
              <w:t>(БД/КВ)</w:t>
            </w:r>
          </w:p>
        </w:tc>
        <w:tc>
          <w:tcPr>
            <w:tcW w:w="6300" w:type="dxa"/>
          </w:tcPr>
          <w:p w:rsidR="00145EA2" w:rsidRPr="00560DCF" w:rsidRDefault="00145EA2" w:rsidP="003D4BF6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="0035647D">
              <w:rPr>
                <w:b/>
                <w:sz w:val="20"/>
                <w:szCs w:val="20"/>
                <w:lang w:val="en-US"/>
              </w:rPr>
              <w:t>OPD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6</w:t>
            </w:r>
          </w:p>
          <w:p w:rsidR="00145EA2" w:rsidRPr="00560DCF" w:rsidRDefault="00145EA2" w:rsidP="005F4E55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TM 2206 «Теоретическая механика»</w:t>
            </w:r>
            <w:r w:rsidR="00C15D1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1-2-0-3</w:t>
            </w:r>
          </w:p>
          <w:p w:rsidR="00145EA2" w:rsidRPr="00560DCF" w:rsidRDefault="00145EA2" w:rsidP="005F4E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</w:t>
            </w:r>
            <w:r w:rsidRPr="00560DCF">
              <w:rPr>
                <w:b/>
                <w:sz w:val="20"/>
                <w:szCs w:val="20"/>
              </w:rPr>
              <w:t>ты:</w:t>
            </w:r>
          </w:p>
          <w:p w:rsidR="00145EA2" w:rsidRPr="00560DCF" w:rsidRDefault="00145EA2" w:rsidP="005F4E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Fiz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1213 </w:t>
            </w:r>
            <w:r w:rsidRPr="00560DCF">
              <w:rPr>
                <w:b/>
                <w:sz w:val="20"/>
                <w:szCs w:val="20"/>
                <w:lang w:val="kk-KZ"/>
              </w:rPr>
              <w:t>1-1-1-1</w:t>
            </w:r>
          </w:p>
          <w:p w:rsidR="00145EA2" w:rsidRPr="00560DCF" w:rsidRDefault="00145EA2" w:rsidP="005F4E55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Mat</w:t>
            </w:r>
            <w:r w:rsidRPr="00560DCF">
              <w:rPr>
                <w:b/>
                <w:sz w:val="20"/>
                <w:szCs w:val="20"/>
              </w:rPr>
              <w:t xml:space="preserve"> 1210 1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560DCF">
              <w:rPr>
                <w:b/>
                <w:sz w:val="20"/>
                <w:szCs w:val="20"/>
              </w:rPr>
              <w:t>2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560DCF">
              <w:rPr>
                <w:b/>
                <w:sz w:val="20"/>
                <w:szCs w:val="20"/>
              </w:rPr>
              <w:t>0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560DCF">
              <w:rPr>
                <w:b/>
                <w:sz w:val="20"/>
                <w:szCs w:val="20"/>
              </w:rPr>
              <w:t>1</w:t>
            </w:r>
          </w:p>
          <w:p w:rsidR="00145EA2" w:rsidRPr="00560DCF" w:rsidRDefault="00145EA2" w:rsidP="005F4E55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560DCF">
              <w:rPr>
                <w:b/>
                <w:sz w:val="20"/>
                <w:szCs w:val="20"/>
              </w:rPr>
              <w:t>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45EA2" w:rsidRPr="0082511F" w:rsidRDefault="00C15D1F" w:rsidP="005F4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PGD</w:t>
            </w:r>
            <w:r w:rsidR="00145EA2" w:rsidRPr="00560DCF">
              <w:rPr>
                <w:b/>
                <w:sz w:val="20"/>
                <w:szCs w:val="20"/>
              </w:rPr>
              <w:t xml:space="preserve"> </w:t>
            </w:r>
            <w:r w:rsidRPr="0082511F">
              <w:rPr>
                <w:b/>
                <w:sz w:val="20"/>
                <w:szCs w:val="20"/>
              </w:rPr>
              <w:t>3208</w:t>
            </w:r>
            <w:r w:rsidR="00145EA2" w:rsidRPr="00560DCF">
              <w:rPr>
                <w:b/>
                <w:sz w:val="20"/>
                <w:szCs w:val="20"/>
              </w:rPr>
              <w:t xml:space="preserve">  </w:t>
            </w:r>
            <w:r w:rsidRPr="0082511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-1-0-</w:t>
            </w:r>
            <w:r w:rsidRPr="0082511F">
              <w:rPr>
                <w:b/>
                <w:sz w:val="20"/>
                <w:szCs w:val="20"/>
              </w:rPr>
              <w:t>6</w:t>
            </w:r>
          </w:p>
          <w:p w:rsidR="00145EA2" w:rsidRPr="00560DCF" w:rsidRDefault="00145EA2" w:rsidP="005F4E55">
            <w:pPr>
              <w:jc w:val="center"/>
              <w:rPr>
                <w:b/>
                <w:sz w:val="20"/>
                <w:szCs w:val="20"/>
              </w:rPr>
            </w:pPr>
          </w:p>
          <w:p w:rsidR="00145EA2" w:rsidRPr="00560DCF" w:rsidRDefault="00145EA2" w:rsidP="0053237E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560DCF">
              <w:rPr>
                <w:sz w:val="20"/>
                <w:szCs w:val="20"/>
              </w:rPr>
              <w:t xml:space="preserve"> виды механизмов, методы их расчета</w:t>
            </w:r>
          </w:p>
          <w:p w:rsidR="00145EA2" w:rsidRPr="00560DCF" w:rsidRDefault="00145EA2" w:rsidP="0053237E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Содержание основных разделов:</w:t>
            </w:r>
          </w:p>
          <w:p w:rsidR="00145EA2" w:rsidRPr="00560DCF" w:rsidRDefault="00145EA2" w:rsidP="0053237E">
            <w:pPr>
              <w:widowControl w:val="0"/>
              <w:jc w:val="both"/>
              <w:rPr>
                <w:sz w:val="20"/>
                <w:szCs w:val="20"/>
              </w:rPr>
            </w:pPr>
            <w:r w:rsidRPr="00560DCF">
              <w:rPr>
                <w:sz w:val="20"/>
                <w:szCs w:val="20"/>
              </w:rPr>
              <w:t>Механизм упругости. Теория упругости. Сжатие и растяжение. Виды упругости. Теоретическая механика – наука</w:t>
            </w:r>
            <w:r w:rsidRPr="00560DCF">
              <w:rPr>
                <w:sz w:val="20"/>
                <w:szCs w:val="20"/>
                <w:lang w:val="kk-KZ"/>
              </w:rPr>
              <w:t>,</w:t>
            </w:r>
            <w:r w:rsidRPr="00560DCF">
              <w:rPr>
                <w:sz w:val="20"/>
                <w:szCs w:val="20"/>
              </w:rPr>
              <w:t xml:space="preserve"> которая изучает перемещение абсолютно твердых тел. Механика состоит из 3 </w:t>
            </w:r>
            <w:r w:rsidRPr="00560DCF">
              <w:rPr>
                <w:sz w:val="20"/>
                <w:szCs w:val="20"/>
              </w:rPr>
              <w:lastRenderedPageBreak/>
              <w:t xml:space="preserve">разделов: статики, кинематики, динамики. В этот курс механики входит сопротивление материалов, </w:t>
            </w:r>
            <w:r w:rsidRPr="00560DCF">
              <w:rPr>
                <w:sz w:val="20"/>
                <w:szCs w:val="20"/>
                <w:lang w:val="kk-KZ"/>
              </w:rPr>
              <w:t xml:space="preserve">предметом </w:t>
            </w:r>
            <w:r w:rsidRPr="00560DCF">
              <w:rPr>
                <w:sz w:val="20"/>
                <w:szCs w:val="20"/>
              </w:rPr>
              <w:t>изучен</w:t>
            </w:r>
            <w:r w:rsidRPr="00560DCF">
              <w:rPr>
                <w:sz w:val="20"/>
                <w:szCs w:val="20"/>
                <w:lang w:val="kk-KZ"/>
              </w:rPr>
              <w:t>ия</w:t>
            </w:r>
            <w:r w:rsidRPr="00560DCF">
              <w:rPr>
                <w:sz w:val="20"/>
                <w:szCs w:val="20"/>
              </w:rPr>
              <w:t xml:space="preserve"> которого является твердое деформируемое тело.</w:t>
            </w:r>
          </w:p>
          <w:p w:rsidR="00145EA2" w:rsidRPr="00560DCF" w:rsidRDefault="00145EA2" w:rsidP="0053237E">
            <w:pPr>
              <w:jc w:val="both"/>
            </w:pPr>
            <w:r w:rsidRPr="00560DCF">
              <w:rPr>
                <w:b/>
                <w:sz w:val="20"/>
                <w:szCs w:val="20"/>
              </w:rPr>
              <w:t>Результаты обучения:</w:t>
            </w:r>
            <w:r w:rsidRPr="00560DCF">
              <w:rPr>
                <w:sz w:val="20"/>
                <w:szCs w:val="20"/>
              </w:rPr>
              <w:t xml:space="preserve"> знать основные виды механизмов, методы их расчета, принципы работы отдельных механизмов и их взаимодействие в машине</w:t>
            </w:r>
          </w:p>
        </w:tc>
        <w:tc>
          <w:tcPr>
            <w:tcW w:w="6326" w:type="dxa"/>
            <w:gridSpan w:val="2"/>
          </w:tcPr>
          <w:p w:rsidR="00145EA2" w:rsidRPr="00560DCF" w:rsidRDefault="00145EA2" w:rsidP="00C52F42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="0035647D">
              <w:rPr>
                <w:b/>
                <w:sz w:val="20"/>
                <w:szCs w:val="20"/>
                <w:lang w:val="en-US"/>
              </w:rPr>
              <w:t>OPD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6</w:t>
            </w:r>
          </w:p>
          <w:p w:rsidR="00145EA2" w:rsidRPr="00560DCF" w:rsidRDefault="00145EA2" w:rsidP="00C52F42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TM 2206 «Теоретическая механика»</w:t>
            </w:r>
            <w:r w:rsidR="00C15D1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1-2-0-3</w:t>
            </w:r>
          </w:p>
          <w:p w:rsidR="00145EA2" w:rsidRPr="00560DCF" w:rsidRDefault="00145EA2" w:rsidP="00C52F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</w:t>
            </w:r>
            <w:r w:rsidRPr="00560DCF">
              <w:rPr>
                <w:b/>
                <w:sz w:val="20"/>
                <w:szCs w:val="20"/>
              </w:rPr>
              <w:t>ты:</w:t>
            </w:r>
          </w:p>
          <w:p w:rsidR="00145EA2" w:rsidRPr="00560DCF" w:rsidRDefault="00145EA2" w:rsidP="00C52F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Fiz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1213 </w:t>
            </w:r>
            <w:r w:rsidRPr="00560DCF">
              <w:rPr>
                <w:b/>
                <w:sz w:val="20"/>
                <w:szCs w:val="20"/>
                <w:lang w:val="kk-KZ"/>
              </w:rPr>
              <w:t>1-1-1-1</w:t>
            </w:r>
          </w:p>
          <w:p w:rsidR="00145EA2" w:rsidRPr="00560DCF" w:rsidRDefault="00145EA2" w:rsidP="00C52F4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Mat</w:t>
            </w:r>
            <w:r w:rsidRPr="00560DCF">
              <w:rPr>
                <w:b/>
                <w:sz w:val="20"/>
                <w:szCs w:val="20"/>
              </w:rPr>
              <w:t xml:space="preserve"> 1210 1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560DCF">
              <w:rPr>
                <w:b/>
                <w:sz w:val="20"/>
                <w:szCs w:val="20"/>
              </w:rPr>
              <w:t>2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560DCF">
              <w:rPr>
                <w:b/>
                <w:sz w:val="20"/>
                <w:szCs w:val="20"/>
              </w:rPr>
              <w:t>0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560DCF">
              <w:rPr>
                <w:b/>
                <w:sz w:val="20"/>
                <w:szCs w:val="20"/>
              </w:rPr>
              <w:t>1</w:t>
            </w:r>
          </w:p>
          <w:p w:rsidR="00145EA2" w:rsidRPr="00560DCF" w:rsidRDefault="00145EA2" w:rsidP="00C52F4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560DCF">
              <w:rPr>
                <w:b/>
                <w:sz w:val="20"/>
                <w:szCs w:val="20"/>
              </w:rPr>
              <w:t>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45EA2" w:rsidRPr="0082511F" w:rsidRDefault="00145EA2" w:rsidP="00501BC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BS 22</w:t>
            </w:r>
            <w:r w:rsidR="00C15D1F" w:rsidRPr="0082511F">
              <w:rPr>
                <w:b/>
                <w:sz w:val="20"/>
                <w:szCs w:val="20"/>
              </w:rPr>
              <w:t>18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="00C15D1F" w:rsidRPr="0082511F">
              <w:rPr>
                <w:b/>
                <w:sz w:val="20"/>
                <w:szCs w:val="20"/>
              </w:rPr>
              <w:t>2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="00C15D1F" w:rsidRPr="0082511F">
              <w:rPr>
                <w:b/>
                <w:sz w:val="20"/>
                <w:szCs w:val="20"/>
              </w:rPr>
              <w:t>0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="00C15D1F" w:rsidRPr="0082511F">
              <w:rPr>
                <w:b/>
                <w:sz w:val="20"/>
                <w:szCs w:val="20"/>
              </w:rPr>
              <w:t>1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="00C15D1F" w:rsidRPr="0082511F">
              <w:rPr>
                <w:b/>
                <w:sz w:val="20"/>
                <w:szCs w:val="20"/>
              </w:rPr>
              <w:t>4</w:t>
            </w:r>
          </w:p>
          <w:p w:rsidR="00145EA2" w:rsidRPr="00560DCF" w:rsidRDefault="00145EA2" w:rsidP="00C52F42">
            <w:pPr>
              <w:jc w:val="center"/>
              <w:rPr>
                <w:b/>
                <w:sz w:val="20"/>
                <w:szCs w:val="20"/>
              </w:rPr>
            </w:pPr>
          </w:p>
          <w:p w:rsidR="00145EA2" w:rsidRPr="00560DCF" w:rsidRDefault="00145EA2" w:rsidP="00C52F42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560DCF">
              <w:rPr>
                <w:sz w:val="20"/>
                <w:szCs w:val="20"/>
              </w:rPr>
              <w:t xml:space="preserve"> виды механизмов, методы их расчета</w:t>
            </w:r>
          </w:p>
          <w:p w:rsidR="00145EA2" w:rsidRPr="00560DCF" w:rsidRDefault="00145EA2" w:rsidP="00C52F42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Содержание основных разделов:</w:t>
            </w:r>
          </w:p>
          <w:p w:rsidR="00145EA2" w:rsidRPr="00560DCF" w:rsidRDefault="00145EA2" w:rsidP="00C52F42">
            <w:pPr>
              <w:widowControl w:val="0"/>
              <w:jc w:val="both"/>
              <w:rPr>
                <w:sz w:val="20"/>
                <w:szCs w:val="20"/>
              </w:rPr>
            </w:pPr>
            <w:r w:rsidRPr="00560DCF">
              <w:rPr>
                <w:sz w:val="20"/>
                <w:szCs w:val="20"/>
              </w:rPr>
              <w:t>Механизм упругости. Теория упругости. Сжатие и растяжение. Виды упругости. Теоретическая механика – наука</w:t>
            </w:r>
            <w:r w:rsidRPr="00560DCF">
              <w:rPr>
                <w:sz w:val="20"/>
                <w:szCs w:val="20"/>
                <w:lang w:val="kk-KZ"/>
              </w:rPr>
              <w:t>,</w:t>
            </w:r>
            <w:r w:rsidRPr="00560DCF">
              <w:rPr>
                <w:sz w:val="20"/>
                <w:szCs w:val="20"/>
              </w:rPr>
              <w:t xml:space="preserve"> которая изучает перемещение абсолютно твердых тел. Механика состоит из 3 </w:t>
            </w:r>
            <w:r w:rsidRPr="00560DCF">
              <w:rPr>
                <w:sz w:val="20"/>
                <w:szCs w:val="20"/>
              </w:rPr>
              <w:lastRenderedPageBreak/>
              <w:t xml:space="preserve">разделов: статики, кинематики, динамики. В этот курс механики входит сопротивление материалов, </w:t>
            </w:r>
            <w:r w:rsidRPr="00560DCF">
              <w:rPr>
                <w:sz w:val="20"/>
                <w:szCs w:val="20"/>
                <w:lang w:val="kk-KZ"/>
              </w:rPr>
              <w:t xml:space="preserve">предметом </w:t>
            </w:r>
            <w:r w:rsidRPr="00560DCF">
              <w:rPr>
                <w:sz w:val="20"/>
                <w:szCs w:val="20"/>
              </w:rPr>
              <w:t>изучен</w:t>
            </w:r>
            <w:r w:rsidRPr="00560DCF">
              <w:rPr>
                <w:sz w:val="20"/>
                <w:szCs w:val="20"/>
                <w:lang w:val="kk-KZ"/>
              </w:rPr>
              <w:t>ия</w:t>
            </w:r>
            <w:r w:rsidRPr="00560DCF">
              <w:rPr>
                <w:sz w:val="20"/>
                <w:szCs w:val="20"/>
              </w:rPr>
              <w:t xml:space="preserve"> которого является твердое деформируемое тело.</w:t>
            </w:r>
          </w:p>
          <w:p w:rsidR="00145EA2" w:rsidRPr="00560DCF" w:rsidRDefault="00145EA2" w:rsidP="00C52F42">
            <w:pPr>
              <w:jc w:val="both"/>
            </w:pPr>
            <w:r w:rsidRPr="00560DCF">
              <w:rPr>
                <w:b/>
                <w:sz w:val="20"/>
                <w:szCs w:val="20"/>
              </w:rPr>
              <w:t>Результаты обучения:</w:t>
            </w:r>
            <w:r w:rsidRPr="00560DCF">
              <w:rPr>
                <w:sz w:val="20"/>
                <w:szCs w:val="20"/>
              </w:rPr>
              <w:t xml:space="preserve"> знать основные виды механизмов, методы их расчета, принципы работы отдельных механизмов и их взаимодействие в машине.</w:t>
            </w:r>
          </w:p>
        </w:tc>
      </w:tr>
      <w:tr w:rsidR="00145EA2" w:rsidRPr="00560DCF" w:rsidTr="00A43964">
        <w:tc>
          <w:tcPr>
            <w:tcW w:w="540" w:type="dxa"/>
          </w:tcPr>
          <w:p w:rsidR="00145EA2" w:rsidRPr="00560DCF" w:rsidRDefault="00145EA2">
            <w:r w:rsidRPr="00560DCF">
              <w:lastRenderedPageBreak/>
              <w:t>5</w:t>
            </w:r>
          </w:p>
        </w:tc>
        <w:tc>
          <w:tcPr>
            <w:tcW w:w="1265" w:type="dxa"/>
          </w:tcPr>
          <w:p w:rsidR="00145EA2" w:rsidRDefault="00145EA2" w:rsidP="00A43964">
            <w:pPr>
              <w:jc w:val="center"/>
            </w:pPr>
            <w:r w:rsidRPr="00560DCF">
              <w:t>5/3</w:t>
            </w:r>
          </w:p>
          <w:p w:rsidR="00A43964" w:rsidRPr="00560DCF" w:rsidRDefault="00A43964" w:rsidP="00A43964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145EA2" w:rsidRPr="00560DCF" w:rsidRDefault="00145EA2" w:rsidP="00307CB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Модуль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en-US"/>
              </w:rPr>
              <w:t>Geo</w:t>
            </w:r>
            <w:r w:rsidRPr="00560DCF">
              <w:rPr>
                <w:b/>
                <w:sz w:val="20"/>
                <w:szCs w:val="20"/>
              </w:rPr>
              <w:t xml:space="preserve"> 7</w:t>
            </w:r>
          </w:p>
          <w:p w:rsidR="00145EA2" w:rsidRPr="00560DCF" w:rsidRDefault="00145EA2" w:rsidP="00307CB4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GNG</w:t>
            </w:r>
            <w:r w:rsidRPr="00560DCF">
              <w:rPr>
                <w:b/>
                <w:sz w:val="20"/>
                <w:szCs w:val="20"/>
              </w:rPr>
              <w:t xml:space="preserve"> 2207 «</w:t>
            </w:r>
            <w:r w:rsidRPr="00560DCF">
              <w:rPr>
                <w:b/>
                <w:sz w:val="20"/>
                <w:szCs w:val="20"/>
                <w:lang w:val="kk-KZ"/>
              </w:rPr>
              <w:t>Геология нефти и газа»</w:t>
            </w:r>
            <w:r w:rsidR="00C15D1F" w:rsidRPr="00C15D1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>2-1-0-4</w:t>
            </w:r>
          </w:p>
          <w:p w:rsidR="00145EA2" w:rsidRPr="00560DCF" w:rsidRDefault="00145EA2" w:rsidP="00307CB4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145EA2" w:rsidRPr="00560DCF" w:rsidRDefault="00145EA2" w:rsidP="00307CB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Fiz 1214 1-1-1-2</w:t>
            </w:r>
          </w:p>
          <w:p w:rsidR="00145EA2" w:rsidRPr="00560DCF" w:rsidRDefault="00145EA2" w:rsidP="00307CB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ONGD 2217 1-1-0-3</w:t>
            </w:r>
          </w:p>
          <w:p w:rsidR="00145EA2" w:rsidRPr="00560DCF" w:rsidRDefault="00145EA2" w:rsidP="00307CB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145EA2" w:rsidRPr="00560DCF" w:rsidRDefault="00145EA2" w:rsidP="00307CB4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PGD </w:t>
            </w:r>
            <w:r w:rsidR="0046513D" w:rsidRPr="003C211A">
              <w:rPr>
                <w:b/>
                <w:sz w:val="20"/>
                <w:szCs w:val="20"/>
                <w:lang w:val="kk-KZ"/>
              </w:rPr>
              <w:t>3</w:t>
            </w:r>
            <w:r w:rsidRPr="00560DCF">
              <w:rPr>
                <w:b/>
                <w:sz w:val="20"/>
                <w:szCs w:val="20"/>
                <w:lang w:val="kk-KZ"/>
              </w:rPr>
              <w:t>208 1-</w:t>
            </w:r>
            <w:r w:rsidR="00C15D1F" w:rsidRPr="0082511F">
              <w:rPr>
                <w:b/>
                <w:sz w:val="20"/>
                <w:szCs w:val="20"/>
                <w:lang w:val="kk-KZ"/>
              </w:rPr>
              <w:t>1</w:t>
            </w:r>
            <w:r w:rsidRPr="00560DCF">
              <w:rPr>
                <w:b/>
                <w:sz w:val="20"/>
                <w:szCs w:val="20"/>
                <w:lang w:val="kk-KZ"/>
              </w:rPr>
              <w:t>-0-6</w:t>
            </w:r>
          </w:p>
          <w:p w:rsidR="00145EA2" w:rsidRPr="0082511F" w:rsidRDefault="0046513D" w:rsidP="00307CB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PG </w:t>
            </w:r>
            <w:r w:rsidRPr="003C211A">
              <w:rPr>
                <w:b/>
                <w:sz w:val="20"/>
                <w:szCs w:val="20"/>
              </w:rPr>
              <w:t>3</w:t>
            </w:r>
            <w:r w:rsidR="00145EA2" w:rsidRPr="00560DCF">
              <w:rPr>
                <w:b/>
                <w:sz w:val="20"/>
                <w:szCs w:val="20"/>
              </w:rPr>
              <w:t xml:space="preserve">310 </w:t>
            </w:r>
            <w:r w:rsidR="00C15D1F" w:rsidRPr="0082511F">
              <w:rPr>
                <w:b/>
                <w:sz w:val="20"/>
                <w:szCs w:val="20"/>
              </w:rPr>
              <w:t>2</w:t>
            </w:r>
            <w:r w:rsidR="00145EA2" w:rsidRPr="00560DCF">
              <w:rPr>
                <w:b/>
                <w:sz w:val="20"/>
                <w:szCs w:val="20"/>
              </w:rPr>
              <w:t>-1-0-</w:t>
            </w:r>
            <w:r w:rsidR="00C15D1F" w:rsidRPr="0082511F">
              <w:rPr>
                <w:b/>
                <w:sz w:val="20"/>
                <w:szCs w:val="20"/>
              </w:rPr>
              <w:t>5</w:t>
            </w:r>
          </w:p>
          <w:p w:rsidR="00145EA2" w:rsidRPr="00560DCF" w:rsidRDefault="00145EA2" w:rsidP="00307CB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PZORNG </w:t>
            </w:r>
            <w:r w:rsidR="0046513D" w:rsidRPr="003C211A">
              <w:rPr>
                <w:b/>
                <w:sz w:val="20"/>
                <w:szCs w:val="20"/>
              </w:rPr>
              <w:t>43</w:t>
            </w:r>
            <w:r w:rsidRPr="00560DCF">
              <w:rPr>
                <w:b/>
                <w:sz w:val="20"/>
                <w:szCs w:val="20"/>
              </w:rPr>
              <w:t>09 1-2-0-7</w:t>
            </w:r>
          </w:p>
          <w:p w:rsidR="00145EA2" w:rsidRPr="00560DCF" w:rsidRDefault="00145EA2" w:rsidP="00307CB4">
            <w:pPr>
              <w:pStyle w:val="a4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</w:p>
          <w:p w:rsidR="00145EA2" w:rsidRPr="00560DCF" w:rsidRDefault="00145EA2" w:rsidP="00307CB4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Целью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изучения</w:t>
            </w:r>
            <w:r w:rsidRPr="00560DCF">
              <w:rPr>
                <w:b/>
                <w:color w:val="auto"/>
                <w:sz w:val="20"/>
                <w:szCs w:val="20"/>
              </w:rPr>
              <w:t xml:space="preserve"> дисциплины  является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:</w:t>
            </w:r>
            <w:r w:rsidRPr="00560DCF">
              <w:rPr>
                <w:color w:val="auto"/>
                <w:sz w:val="20"/>
                <w:szCs w:val="20"/>
              </w:rPr>
              <w:t xml:space="preserve"> является обеспечение студентов базовыми знаниями о составе, свойствах и происхожд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-</w:t>
            </w:r>
            <w:r w:rsidRPr="00560DCF">
              <w:rPr>
                <w:color w:val="auto"/>
                <w:sz w:val="20"/>
                <w:szCs w:val="20"/>
              </w:rPr>
              <w:t>ении нефти и газа, а также об условиях образования, процессах формирования и закономерностях размещения их скоплений.</w:t>
            </w:r>
          </w:p>
          <w:p w:rsidR="00145EA2" w:rsidRPr="00560DCF" w:rsidRDefault="00145EA2" w:rsidP="00307CB4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Содержание основных разделов:</w:t>
            </w:r>
          </w:p>
          <w:p w:rsidR="00145EA2" w:rsidRPr="00560DCF" w:rsidRDefault="00145EA2" w:rsidP="00307CB4">
            <w:pPr>
              <w:jc w:val="both"/>
              <w:rPr>
                <w:sz w:val="20"/>
                <w:szCs w:val="20"/>
              </w:rPr>
            </w:pPr>
            <w:r w:rsidRPr="00560DCF">
              <w:rPr>
                <w:sz w:val="20"/>
                <w:szCs w:val="20"/>
              </w:rPr>
              <w:t xml:space="preserve">Место нефти и газа среди </w:t>
            </w:r>
            <w:proofErr w:type="spellStart"/>
            <w:r w:rsidRPr="00560DCF">
              <w:rPr>
                <w:sz w:val="20"/>
                <w:szCs w:val="20"/>
              </w:rPr>
              <w:t>каустобиолитов</w:t>
            </w:r>
            <w:proofErr w:type="spellEnd"/>
            <w:r w:rsidRPr="00560DCF">
              <w:rPr>
                <w:sz w:val="20"/>
                <w:szCs w:val="20"/>
              </w:rPr>
              <w:t>. Геохимия нефти. Геохимия газа. Происхождение нефти и газа. Геологические и геохимические условия преобразования органического вещества и образования нефти и газа. Природные резервуары и ловушки нефти и газа. Нефтегазоносные комплексы. Миграция углеводородов в земной коре. Формирование и разрушение залежей нефти и газа. Классификация и характеристика скоплений нефти и газа. Нефтегазогеологическое районирование и закономерности размещения скоплений нефти и газа в земной коре.</w:t>
            </w:r>
          </w:p>
          <w:p w:rsidR="00145EA2" w:rsidRPr="00560DCF" w:rsidRDefault="00145EA2" w:rsidP="00307CB4">
            <w:pPr>
              <w:jc w:val="both"/>
            </w:pPr>
            <w:r w:rsidRPr="00560DCF">
              <w:rPr>
                <w:b/>
                <w:sz w:val="20"/>
                <w:szCs w:val="20"/>
              </w:rPr>
              <w:t>Результаты обучения:</w:t>
            </w:r>
            <w:r w:rsidRPr="00560DCF">
              <w:rPr>
                <w:sz w:val="20"/>
                <w:szCs w:val="20"/>
              </w:rPr>
              <w:t xml:space="preserve"> знает </w:t>
            </w:r>
            <w:r w:rsidRPr="00560DCF">
              <w:rPr>
                <w:bCs/>
                <w:sz w:val="20"/>
                <w:szCs w:val="20"/>
              </w:rPr>
              <w:t>состав, свойства и происхождение нефти и газа;  условия образования</w:t>
            </w:r>
            <w:r w:rsidRPr="00560DCF">
              <w:rPr>
                <w:sz w:val="20"/>
                <w:szCs w:val="20"/>
              </w:rPr>
              <w:t>, формирования и накопления залежей нефти и газа.</w:t>
            </w:r>
          </w:p>
        </w:tc>
        <w:tc>
          <w:tcPr>
            <w:tcW w:w="6326" w:type="dxa"/>
            <w:gridSpan w:val="2"/>
          </w:tcPr>
          <w:p w:rsidR="00145EA2" w:rsidRPr="00560DCF" w:rsidRDefault="00145EA2" w:rsidP="00735F6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POEGNP 7 </w:t>
            </w:r>
          </w:p>
          <w:p w:rsidR="00145EA2" w:rsidRPr="00560DCF" w:rsidRDefault="00145EA2" w:rsidP="00735F6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TOGN </w:t>
            </w:r>
            <w:r w:rsidR="0035647D" w:rsidRPr="003C211A">
              <w:rPr>
                <w:b/>
                <w:sz w:val="20"/>
                <w:szCs w:val="20"/>
              </w:rPr>
              <w:t>2</w:t>
            </w:r>
            <w:r w:rsidRPr="00560DCF">
              <w:rPr>
                <w:b/>
                <w:sz w:val="20"/>
                <w:szCs w:val="20"/>
              </w:rPr>
              <w:t xml:space="preserve">207 «Техническое оснащение </w:t>
            </w:r>
            <w:proofErr w:type="spellStart"/>
            <w:r w:rsidRPr="00560DCF">
              <w:rPr>
                <w:b/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b/>
                <w:sz w:val="20"/>
                <w:szCs w:val="20"/>
              </w:rPr>
              <w:t>»</w:t>
            </w:r>
          </w:p>
          <w:p w:rsidR="00145EA2" w:rsidRPr="00560DCF" w:rsidRDefault="00145EA2" w:rsidP="00735F6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2-1-0-4</w:t>
            </w:r>
          </w:p>
          <w:p w:rsidR="00145EA2" w:rsidRPr="00560DCF" w:rsidRDefault="00145EA2" w:rsidP="003C76A5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145EA2" w:rsidRPr="003C211A" w:rsidRDefault="00145EA2" w:rsidP="00735F6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ONGD 2217</w:t>
            </w:r>
            <w:r w:rsidR="00432395" w:rsidRPr="003C211A">
              <w:rPr>
                <w:b/>
                <w:sz w:val="20"/>
                <w:szCs w:val="20"/>
              </w:rPr>
              <w:t xml:space="preserve"> 1-1-0-3</w:t>
            </w:r>
          </w:p>
          <w:p w:rsidR="00145EA2" w:rsidRPr="00560DCF" w:rsidRDefault="00145EA2" w:rsidP="003C76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145EA2" w:rsidRPr="0082511F" w:rsidRDefault="00C15D1F" w:rsidP="00735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EMGN</w:t>
            </w:r>
            <w:r w:rsidRPr="0082511F">
              <w:rPr>
                <w:b/>
                <w:sz w:val="20"/>
                <w:szCs w:val="20"/>
              </w:rPr>
              <w:t xml:space="preserve"> 3310 </w:t>
            </w:r>
            <w:r w:rsidR="00145EA2" w:rsidRPr="00560DCF">
              <w:rPr>
                <w:b/>
                <w:sz w:val="20"/>
                <w:szCs w:val="20"/>
              </w:rPr>
              <w:t xml:space="preserve"> </w:t>
            </w:r>
            <w:r w:rsidR="00432395" w:rsidRPr="003C211A">
              <w:rPr>
                <w:b/>
                <w:sz w:val="20"/>
                <w:szCs w:val="20"/>
              </w:rPr>
              <w:t>2-1-0-</w:t>
            </w:r>
            <w:r w:rsidRPr="0082511F">
              <w:rPr>
                <w:b/>
                <w:sz w:val="20"/>
                <w:szCs w:val="20"/>
              </w:rPr>
              <w:t>5</w:t>
            </w:r>
          </w:p>
          <w:p w:rsidR="00145EA2" w:rsidRPr="0082511F" w:rsidRDefault="00145EA2" w:rsidP="00735F69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P</w:t>
            </w:r>
            <w:r w:rsidR="00C15D1F">
              <w:rPr>
                <w:b/>
                <w:sz w:val="20"/>
                <w:szCs w:val="20"/>
                <w:lang w:val="en-US"/>
              </w:rPr>
              <w:t>M</w:t>
            </w:r>
            <w:r w:rsidRPr="00560DCF">
              <w:rPr>
                <w:b/>
                <w:sz w:val="20"/>
                <w:szCs w:val="20"/>
              </w:rPr>
              <w:t>G</w:t>
            </w:r>
            <w:r w:rsidR="00C15D1F">
              <w:rPr>
                <w:b/>
                <w:sz w:val="20"/>
                <w:szCs w:val="20"/>
                <w:lang w:val="en-US"/>
              </w:rPr>
              <w:t>N</w:t>
            </w:r>
            <w:r w:rsidRPr="00560DCF">
              <w:rPr>
                <w:b/>
                <w:sz w:val="20"/>
                <w:szCs w:val="20"/>
              </w:rPr>
              <w:t xml:space="preserve"> 3</w:t>
            </w:r>
            <w:r w:rsidR="00C15D1F" w:rsidRPr="0082511F">
              <w:rPr>
                <w:b/>
                <w:sz w:val="20"/>
                <w:szCs w:val="20"/>
              </w:rPr>
              <w:t>208</w:t>
            </w:r>
            <w:r w:rsidR="00432395" w:rsidRPr="003C211A">
              <w:rPr>
                <w:b/>
                <w:sz w:val="20"/>
                <w:szCs w:val="20"/>
              </w:rPr>
              <w:t xml:space="preserve"> </w:t>
            </w:r>
            <w:r w:rsidR="00C15D1F" w:rsidRPr="0082511F">
              <w:rPr>
                <w:b/>
                <w:sz w:val="20"/>
                <w:szCs w:val="20"/>
              </w:rPr>
              <w:t>1</w:t>
            </w:r>
            <w:r w:rsidR="00432395" w:rsidRPr="003C211A">
              <w:rPr>
                <w:b/>
                <w:sz w:val="20"/>
                <w:szCs w:val="20"/>
              </w:rPr>
              <w:t>-1-0-</w:t>
            </w:r>
            <w:r w:rsidR="00C15D1F" w:rsidRPr="0082511F">
              <w:rPr>
                <w:b/>
                <w:sz w:val="20"/>
                <w:szCs w:val="20"/>
              </w:rPr>
              <w:t>6</w:t>
            </w:r>
          </w:p>
          <w:p w:rsidR="00145EA2" w:rsidRPr="0082511F" w:rsidRDefault="00C15D1F" w:rsidP="00735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SMTPTUV</w:t>
            </w:r>
            <w:r w:rsidR="00145EA2" w:rsidRPr="00560DCF">
              <w:rPr>
                <w:b/>
                <w:sz w:val="20"/>
                <w:szCs w:val="20"/>
              </w:rPr>
              <w:t xml:space="preserve"> </w:t>
            </w:r>
            <w:r w:rsidRPr="0082511F">
              <w:rPr>
                <w:b/>
                <w:sz w:val="20"/>
                <w:szCs w:val="20"/>
              </w:rPr>
              <w:t>4</w:t>
            </w:r>
            <w:r w:rsidR="00145EA2" w:rsidRPr="00560DCF">
              <w:rPr>
                <w:b/>
                <w:sz w:val="20"/>
                <w:szCs w:val="20"/>
              </w:rPr>
              <w:t>3</w:t>
            </w:r>
            <w:r w:rsidRPr="0082511F">
              <w:rPr>
                <w:b/>
                <w:sz w:val="20"/>
                <w:szCs w:val="20"/>
              </w:rPr>
              <w:t>09</w:t>
            </w:r>
            <w:r w:rsidR="00145EA2" w:rsidRPr="00560DCF">
              <w:rPr>
                <w:b/>
                <w:sz w:val="20"/>
                <w:szCs w:val="20"/>
              </w:rPr>
              <w:t xml:space="preserve"> </w:t>
            </w:r>
            <w:r w:rsidR="00432395" w:rsidRPr="003C211A">
              <w:rPr>
                <w:b/>
                <w:sz w:val="20"/>
                <w:szCs w:val="20"/>
              </w:rPr>
              <w:t xml:space="preserve"> 1-</w:t>
            </w:r>
            <w:r w:rsidRPr="0082511F">
              <w:rPr>
                <w:b/>
                <w:sz w:val="20"/>
                <w:szCs w:val="20"/>
              </w:rPr>
              <w:t>2</w:t>
            </w:r>
            <w:r w:rsidR="00432395" w:rsidRPr="003C211A">
              <w:rPr>
                <w:b/>
                <w:sz w:val="20"/>
                <w:szCs w:val="20"/>
              </w:rPr>
              <w:t>-0-</w:t>
            </w:r>
            <w:r w:rsidRPr="0082511F">
              <w:rPr>
                <w:b/>
                <w:sz w:val="20"/>
                <w:szCs w:val="20"/>
              </w:rPr>
              <w:t>7</w:t>
            </w:r>
          </w:p>
          <w:p w:rsidR="00145EA2" w:rsidRPr="00560DCF" w:rsidRDefault="00145EA2" w:rsidP="00735F69">
            <w:pPr>
              <w:jc w:val="center"/>
              <w:rPr>
                <w:b/>
                <w:sz w:val="20"/>
                <w:szCs w:val="20"/>
              </w:rPr>
            </w:pPr>
          </w:p>
          <w:p w:rsidR="00145EA2" w:rsidRPr="00560DCF" w:rsidRDefault="00145EA2" w:rsidP="00811593">
            <w:pPr>
              <w:jc w:val="both"/>
              <w:rPr>
                <w:b/>
                <w:spacing w:val="-2"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Целью изучения дисциплины  является: </w:t>
            </w:r>
            <w:r w:rsidRPr="00560DCF">
              <w:rPr>
                <w:spacing w:val="-2"/>
                <w:sz w:val="20"/>
                <w:szCs w:val="20"/>
              </w:rPr>
              <w:t xml:space="preserve">приобретение теоретических и практических знаний по машинам и оборудованиям </w:t>
            </w:r>
            <w:proofErr w:type="spellStart"/>
            <w:r w:rsidRPr="00560DCF">
              <w:rPr>
                <w:spacing w:val="-2"/>
                <w:sz w:val="20"/>
                <w:szCs w:val="20"/>
              </w:rPr>
              <w:t>нефтегазопроводов</w:t>
            </w:r>
            <w:proofErr w:type="spellEnd"/>
            <w:r w:rsidRPr="00560DCF">
              <w:rPr>
                <w:spacing w:val="-2"/>
                <w:sz w:val="20"/>
                <w:szCs w:val="20"/>
              </w:rPr>
              <w:t xml:space="preserve">, по составам сооружений трубопроводов и газопроводов, по сооружениям для хранения нефти и газа, по основным агрегатам и технологическим оборудованиям НПС и ГПС. </w:t>
            </w:r>
          </w:p>
          <w:p w:rsidR="00145EA2" w:rsidRPr="00560DCF" w:rsidRDefault="00145EA2" w:rsidP="00811593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 xml:space="preserve">История и перспектива развития машины и оборудования </w:t>
            </w:r>
            <w:proofErr w:type="spellStart"/>
            <w:r w:rsidRPr="00560DCF">
              <w:rPr>
                <w:sz w:val="20"/>
                <w:szCs w:val="20"/>
              </w:rPr>
              <w:t>нефтегазопроводов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. Роль, функции и место машин и оборудования в структуре нефти и газоперекачивающих станций. </w:t>
            </w:r>
            <w:proofErr w:type="gramStart"/>
            <w:r w:rsidRPr="00560DCF">
              <w:rPr>
                <w:sz w:val="20"/>
                <w:szCs w:val="20"/>
              </w:rPr>
              <w:t>Основные</w:t>
            </w:r>
            <w:proofErr w:type="gramEnd"/>
            <w:r w:rsidRPr="00560DCF">
              <w:rPr>
                <w:sz w:val="20"/>
                <w:szCs w:val="20"/>
              </w:rPr>
              <w:t xml:space="preserve"> оборудование нефтеперекачивающих агрегатов. </w:t>
            </w:r>
            <w:proofErr w:type="gramStart"/>
            <w:r w:rsidRPr="00560DCF">
              <w:rPr>
                <w:sz w:val="20"/>
                <w:szCs w:val="20"/>
              </w:rPr>
              <w:t>Основные</w:t>
            </w:r>
            <w:proofErr w:type="gramEnd"/>
            <w:r w:rsidRPr="00560DCF">
              <w:rPr>
                <w:sz w:val="20"/>
                <w:szCs w:val="20"/>
              </w:rPr>
              <w:t xml:space="preserve"> оборудование газоперекачивающих агрегатов.   </w:t>
            </w:r>
            <w:proofErr w:type="spellStart"/>
            <w:r w:rsidRPr="00560DCF">
              <w:rPr>
                <w:sz w:val="20"/>
                <w:szCs w:val="20"/>
              </w:rPr>
              <w:t>Энергопривод</w:t>
            </w:r>
            <w:proofErr w:type="spellEnd"/>
            <w:r w:rsidRPr="00560DCF">
              <w:rPr>
                <w:sz w:val="20"/>
                <w:szCs w:val="20"/>
              </w:rPr>
              <w:t xml:space="preserve"> нагнетательных машин.  Техническое оборудование. Оборудование для сбора и подготовки нефти. Емкостное оборудование. Классификация емкостей. Вспомогательное технологическое оборудование. Области применения. Оборудование и приборы системы контроля и учета.</w:t>
            </w:r>
          </w:p>
          <w:p w:rsidR="00145EA2" w:rsidRPr="00560DCF" w:rsidRDefault="00145EA2" w:rsidP="00811593">
            <w:pPr>
              <w:jc w:val="both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 xml:space="preserve">знает </w:t>
            </w:r>
            <w:r w:rsidRPr="00560DCF">
              <w:rPr>
                <w:bCs/>
                <w:sz w:val="20"/>
                <w:szCs w:val="20"/>
              </w:rPr>
              <w:t>состав, свойства и происхождение нефти и газа;  условия образования</w:t>
            </w:r>
            <w:r w:rsidRPr="00560DCF">
              <w:rPr>
                <w:sz w:val="20"/>
                <w:szCs w:val="20"/>
              </w:rPr>
              <w:t>, формирования и накопления залежей нефти и газа.</w:t>
            </w:r>
          </w:p>
        </w:tc>
      </w:tr>
      <w:tr w:rsidR="00145EA2" w:rsidRPr="00560DCF" w:rsidTr="00A43964">
        <w:trPr>
          <w:trHeight w:val="70"/>
        </w:trPr>
        <w:tc>
          <w:tcPr>
            <w:tcW w:w="540" w:type="dxa"/>
          </w:tcPr>
          <w:p w:rsidR="00145EA2" w:rsidRPr="00560DCF" w:rsidRDefault="00145EA2">
            <w:r w:rsidRPr="00560DCF">
              <w:t>6</w:t>
            </w:r>
          </w:p>
        </w:tc>
        <w:tc>
          <w:tcPr>
            <w:tcW w:w="1265" w:type="dxa"/>
          </w:tcPr>
          <w:p w:rsidR="00145EA2" w:rsidRDefault="00145EA2" w:rsidP="00A43964">
            <w:pPr>
              <w:jc w:val="center"/>
            </w:pPr>
            <w:r w:rsidRPr="00560DCF">
              <w:t>3/2</w:t>
            </w:r>
          </w:p>
          <w:p w:rsidR="00A43964" w:rsidRPr="00560DCF" w:rsidRDefault="00A43964" w:rsidP="00A43964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145EA2" w:rsidRPr="00560DCF" w:rsidRDefault="00145EA2" w:rsidP="00D76B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Модуль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en-US"/>
              </w:rPr>
              <w:t>Geo</w:t>
            </w:r>
            <w:r w:rsidRPr="00560DCF">
              <w:rPr>
                <w:b/>
                <w:sz w:val="20"/>
                <w:szCs w:val="20"/>
              </w:rPr>
              <w:t xml:space="preserve"> 7</w:t>
            </w:r>
          </w:p>
          <w:p w:rsidR="00145EA2" w:rsidRPr="00560DCF" w:rsidRDefault="00145EA2" w:rsidP="00D76B2B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PGD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="003D66F2" w:rsidRPr="003C211A">
              <w:rPr>
                <w:b/>
                <w:sz w:val="20"/>
                <w:szCs w:val="20"/>
              </w:rPr>
              <w:t>3</w:t>
            </w:r>
            <w:r w:rsidRPr="00560DCF">
              <w:rPr>
                <w:b/>
                <w:sz w:val="20"/>
                <w:szCs w:val="20"/>
              </w:rPr>
              <w:t xml:space="preserve">208 </w:t>
            </w:r>
            <w:r w:rsidRPr="00560DCF">
              <w:rPr>
                <w:b/>
                <w:sz w:val="20"/>
                <w:szCs w:val="20"/>
                <w:lang w:val="kk-KZ"/>
              </w:rPr>
              <w:t>«</w:t>
            </w:r>
            <w:r w:rsidRPr="00560DCF">
              <w:rPr>
                <w:b/>
                <w:sz w:val="20"/>
                <w:szCs w:val="20"/>
              </w:rPr>
              <w:t>Подземная гидродинамика»</w:t>
            </w:r>
            <w:r w:rsidR="00C15D1F" w:rsidRPr="0082511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>1-</w:t>
            </w:r>
            <w:r w:rsidRPr="00560DCF">
              <w:rPr>
                <w:b/>
                <w:sz w:val="20"/>
                <w:szCs w:val="20"/>
              </w:rPr>
              <w:t>1-</w:t>
            </w:r>
            <w:r w:rsidRPr="00560DCF">
              <w:rPr>
                <w:b/>
                <w:sz w:val="20"/>
                <w:szCs w:val="20"/>
                <w:lang w:val="kk-KZ"/>
              </w:rPr>
              <w:t>0-</w:t>
            </w:r>
            <w:r w:rsidRPr="00560DCF">
              <w:rPr>
                <w:b/>
                <w:sz w:val="20"/>
                <w:szCs w:val="20"/>
              </w:rPr>
              <w:t>6</w:t>
            </w:r>
          </w:p>
          <w:p w:rsidR="00145EA2" w:rsidRPr="0082511F" w:rsidRDefault="00145EA2" w:rsidP="00D76B2B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145EA2" w:rsidRPr="0082511F" w:rsidRDefault="00145EA2" w:rsidP="00BE5E8B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2511F">
              <w:rPr>
                <w:b/>
                <w:sz w:val="20"/>
                <w:szCs w:val="20"/>
                <w:lang w:val="kk-KZ"/>
              </w:rPr>
              <w:t>Fiz 1214 1-1-1-2</w:t>
            </w:r>
          </w:p>
          <w:p w:rsidR="00145EA2" w:rsidRPr="00560DCF" w:rsidRDefault="00145EA2" w:rsidP="00BE5E8B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2511F">
              <w:rPr>
                <w:b/>
                <w:sz w:val="20"/>
                <w:szCs w:val="20"/>
                <w:lang w:val="kk-KZ"/>
              </w:rPr>
              <w:t xml:space="preserve">GNG 2207 </w:t>
            </w:r>
            <w:r w:rsidRPr="00560DCF">
              <w:rPr>
                <w:b/>
                <w:sz w:val="20"/>
                <w:szCs w:val="20"/>
                <w:lang w:val="kk-KZ"/>
              </w:rPr>
              <w:t>2-</w:t>
            </w:r>
            <w:r w:rsidRPr="0082511F">
              <w:rPr>
                <w:b/>
                <w:sz w:val="20"/>
                <w:szCs w:val="20"/>
                <w:lang w:val="kk-KZ"/>
              </w:rPr>
              <w:t>1-</w:t>
            </w:r>
            <w:r w:rsidRPr="00560DCF">
              <w:rPr>
                <w:b/>
                <w:sz w:val="20"/>
                <w:szCs w:val="20"/>
                <w:lang w:val="kk-KZ"/>
              </w:rPr>
              <w:t>0-</w:t>
            </w:r>
            <w:r w:rsidRPr="0082511F">
              <w:rPr>
                <w:b/>
                <w:sz w:val="20"/>
                <w:szCs w:val="20"/>
                <w:lang w:val="kk-KZ"/>
              </w:rPr>
              <w:t>4</w:t>
            </w:r>
          </w:p>
          <w:p w:rsidR="00145EA2" w:rsidRPr="0082511F" w:rsidRDefault="00145EA2" w:rsidP="00D76B2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2511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145EA2" w:rsidRPr="0082511F" w:rsidRDefault="00145EA2" w:rsidP="00D76B2B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2511F">
              <w:rPr>
                <w:b/>
                <w:sz w:val="20"/>
                <w:szCs w:val="20"/>
                <w:lang w:val="kk-KZ"/>
              </w:rPr>
              <w:lastRenderedPageBreak/>
              <w:t>ENGSGOU 3</w:t>
            </w:r>
            <w:r w:rsidR="0046513D" w:rsidRPr="0082511F">
              <w:rPr>
                <w:b/>
                <w:sz w:val="20"/>
                <w:szCs w:val="20"/>
                <w:lang w:val="kk-KZ"/>
              </w:rPr>
              <w:t>2</w:t>
            </w:r>
            <w:r w:rsidRPr="0082511F">
              <w:rPr>
                <w:b/>
                <w:sz w:val="20"/>
                <w:szCs w:val="20"/>
                <w:lang w:val="kk-KZ"/>
              </w:rPr>
              <w:t>23 2-1-0-5</w:t>
            </w:r>
          </w:p>
          <w:p w:rsidR="00145EA2" w:rsidRPr="00560DCF" w:rsidRDefault="00145EA2" w:rsidP="006077E5">
            <w:pPr>
              <w:widowControl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45EA2" w:rsidRPr="00560DCF" w:rsidRDefault="00145EA2" w:rsidP="006077E5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bookmarkStart w:id="0" w:name="OLE_LINK1"/>
            <w:bookmarkStart w:id="1" w:name="OLE_LINK2"/>
            <w:r w:rsidRPr="00560DCF">
              <w:rPr>
                <w:b/>
                <w:color w:val="auto"/>
                <w:sz w:val="20"/>
                <w:szCs w:val="20"/>
              </w:rPr>
              <w:t>Целью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изучения</w:t>
            </w:r>
            <w:r w:rsidRPr="00560DCF">
              <w:rPr>
                <w:b/>
                <w:color w:val="auto"/>
                <w:sz w:val="20"/>
                <w:szCs w:val="20"/>
              </w:rPr>
              <w:t xml:space="preserve"> дисциплины является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:</w:t>
            </w:r>
            <w:r w:rsidRPr="00560DCF">
              <w:rPr>
                <w:color w:val="auto"/>
                <w:sz w:val="20"/>
                <w:szCs w:val="20"/>
              </w:rPr>
              <w:t xml:space="preserve">  образование базы знаний о движении жидкостей, газов и их смесей в пористых горных породах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 xml:space="preserve"> -</w:t>
            </w:r>
            <w:r w:rsidRPr="00560DCF">
              <w:rPr>
                <w:color w:val="auto"/>
                <w:sz w:val="20"/>
                <w:szCs w:val="20"/>
              </w:rPr>
              <w:t xml:space="preserve"> теоретической основ</w:t>
            </w:r>
            <w:proofErr w:type="spellStart"/>
            <w:r w:rsidRPr="00560DCF">
              <w:rPr>
                <w:color w:val="auto"/>
                <w:sz w:val="20"/>
                <w:szCs w:val="20"/>
                <w:lang w:val="ru-RU"/>
              </w:rPr>
              <w:t>ы</w:t>
            </w:r>
            <w:proofErr w:type="spellEnd"/>
            <w:r w:rsidRPr="00560DCF">
              <w:rPr>
                <w:color w:val="auto"/>
                <w:sz w:val="20"/>
                <w:szCs w:val="20"/>
              </w:rPr>
              <w:t xml:space="preserve"> разработки нефтяных, газовых и газоконденсатных месторождений</w:t>
            </w:r>
          </w:p>
          <w:p w:rsidR="00145EA2" w:rsidRPr="00560DCF" w:rsidRDefault="00145EA2" w:rsidP="006077E5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Содержание основных разделов:</w:t>
            </w:r>
          </w:p>
          <w:p w:rsidR="00145EA2" w:rsidRPr="00560DCF" w:rsidRDefault="00145EA2" w:rsidP="006077E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60DCF">
              <w:rPr>
                <w:sz w:val="20"/>
                <w:szCs w:val="20"/>
              </w:rPr>
              <w:t xml:space="preserve">Основные определения и понятия. Физические основы описания процессов фильтрации. Особенности фильтрационных течений в анизотропных пластах. </w:t>
            </w:r>
            <w:r w:rsidRPr="00560DCF">
              <w:rPr>
                <w:iCs/>
                <w:sz w:val="20"/>
                <w:szCs w:val="20"/>
              </w:rPr>
              <w:t>Математические модели однофазной изотермической фильтрации</w:t>
            </w:r>
            <w:r w:rsidRPr="00560DCF">
              <w:rPr>
                <w:sz w:val="20"/>
                <w:szCs w:val="20"/>
              </w:rPr>
              <w:t xml:space="preserve">. </w:t>
            </w:r>
            <w:r w:rsidRPr="00560DCF">
              <w:rPr>
                <w:iCs/>
                <w:sz w:val="20"/>
                <w:szCs w:val="20"/>
              </w:rPr>
              <w:t>Одномерные течения в однородной среде</w:t>
            </w:r>
            <w:r w:rsidRPr="00560DCF">
              <w:rPr>
                <w:sz w:val="20"/>
                <w:szCs w:val="20"/>
              </w:rPr>
              <w:t xml:space="preserve">.  </w:t>
            </w:r>
            <w:r w:rsidRPr="00560DCF">
              <w:rPr>
                <w:iCs/>
                <w:sz w:val="20"/>
                <w:szCs w:val="20"/>
              </w:rPr>
              <w:t>Одномерные течения в неоднородной среде</w:t>
            </w:r>
            <w:r w:rsidRPr="00560DCF">
              <w:rPr>
                <w:sz w:val="20"/>
                <w:szCs w:val="20"/>
              </w:rPr>
              <w:t xml:space="preserve">. </w:t>
            </w:r>
            <w:r w:rsidRPr="00560DCF">
              <w:rPr>
                <w:iCs/>
                <w:sz w:val="20"/>
                <w:szCs w:val="20"/>
              </w:rPr>
              <w:t>Теория упругого режима</w:t>
            </w:r>
            <w:r w:rsidRPr="00560DCF">
              <w:rPr>
                <w:sz w:val="20"/>
                <w:szCs w:val="20"/>
              </w:rPr>
              <w:t xml:space="preserve">. </w:t>
            </w:r>
            <w:r w:rsidRPr="00560DCF">
              <w:rPr>
                <w:iCs/>
                <w:sz w:val="20"/>
                <w:szCs w:val="20"/>
              </w:rPr>
              <w:t>Классическая теория двухфазного течения несмешивающихся жидкостей</w:t>
            </w:r>
            <w:r w:rsidRPr="00560DCF">
              <w:rPr>
                <w:sz w:val="20"/>
                <w:szCs w:val="20"/>
              </w:rPr>
              <w:t xml:space="preserve">. </w:t>
            </w:r>
          </w:p>
          <w:p w:rsidR="00145EA2" w:rsidRPr="00560DCF" w:rsidRDefault="00145EA2" w:rsidP="006077E5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Результаты обучения:</w:t>
            </w:r>
            <w:r w:rsidRPr="00560DCF">
              <w:rPr>
                <w:sz w:val="20"/>
                <w:szCs w:val="20"/>
              </w:rPr>
              <w:t xml:space="preserve"> законы фильтрации нефти, газа и воды;</w:t>
            </w:r>
          </w:p>
          <w:p w:rsidR="00145EA2" w:rsidRPr="00560DCF" w:rsidRDefault="00145EA2" w:rsidP="006077E5">
            <w:pPr>
              <w:jc w:val="both"/>
            </w:pPr>
            <w:r w:rsidRPr="00560DCF">
              <w:rPr>
                <w:sz w:val="20"/>
                <w:szCs w:val="20"/>
              </w:rPr>
              <w:t xml:space="preserve"> размерности и физический смысл основных </w:t>
            </w:r>
            <w:proofErr w:type="spellStart"/>
            <w:r w:rsidRPr="00560DCF">
              <w:rPr>
                <w:sz w:val="20"/>
                <w:szCs w:val="20"/>
              </w:rPr>
              <w:t>фильтрацион-ноемкостных</w:t>
            </w:r>
            <w:proofErr w:type="spellEnd"/>
            <w:r w:rsidRPr="00560DCF">
              <w:rPr>
                <w:sz w:val="20"/>
                <w:szCs w:val="20"/>
              </w:rPr>
              <w:t xml:space="preserve"> параметров; методы расчета и основные расчетные формулы для одномерных установившихся потоков жидкости и газа (при линейных и нелинейных  законах фильтрации); потенциалы простейших плоских потоков и решение плоских задач методом потенциалов; методы расчета и основные расчетные формулы теории упругого режима; приближенные методы теории упругого режима; постановку и решение задач неустановившихся течений газа; основные понятия и уравнения многофазных потоков.</w:t>
            </w:r>
            <w:bookmarkEnd w:id="0"/>
            <w:bookmarkEnd w:id="1"/>
          </w:p>
        </w:tc>
        <w:tc>
          <w:tcPr>
            <w:tcW w:w="6326" w:type="dxa"/>
            <w:gridSpan w:val="2"/>
          </w:tcPr>
          <w:p w:rsidR="00145EA2" w:rsidRPr="00560DCF" w:rsidRDefault="00145EA2" w:rsidP="003C76A5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 xml:space="preserve">Модуль POEGNP 7 </w:t>
            </w:r>
          </w:p>
          <w:p w:rsidR="00145EA2" w:rsidRPr="00560DCF" w:rsidRDefault="00145EA2" w:rsidP="003C76A5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PMGN 3208 «Проектирование </w:t>
            </w:r>
            <w:proofErr w:type="gramStart"/>
            <w:r w:rsidRPr="00560DCF">
              <w:rPr>
                <w:b/>
                <w:sz w:val="20"/>
                <w:szCs w:val="20"/>
              </w:rPr>
              <w:t>магистральных</w:t>
            </w:r>
            <w:proofErr w:type="gramEnd"/>
            <w:r w:rsidRPr="00560D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DCF">
              <w:rPr>
                <w:b/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b/>
                <w:sz w:val="20"/>
                <w:szCs w:val="20"/>
              </w:rPr>
              <w:t>»</w:t>
            </w:r>
          </w:p>
          <w:p w:rsidR="00145EA2" w:rsidRPr="00560DCF" w:rsidRDefault="00145EA2" w:rsidP="003C76A5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1-1-0-6</w:t>
            </w:r>
          </w:p>
          <w:p w:rsidR="00145EA2" w:rsidRPr="00560DCF" w:rsidRDefault="00145EA2" w:rsidP="003C76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145EA2" w:rsidRPr="00560DCF" w:rsidRDefault="00145EA2" w:rsidP="003341B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Fiz 1214 1-1-1-2</w:t>
            </w:r>
          </w:p>
          <w:p w:rsidR="00145EA2" w:rsidRPr="00560DCF" w:rsidRDefault="00145EA2" w:rsidP="00051A3A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>TM 2206 1-2-0-3</w:t>
            </w:r>
          </w:p>
          <w:p w:rsidR="00145EA2" w:rsidRPr="003C211A" w:rsidRDefault="00145EA2" w:rsidP="002307DF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>TTDN 3301</w:t>
            </w:r>
            <w:r w:rsidR="00432395" w:rsidRPr="003C211A">
              <w:rPr>
                <w:b/>
                <w:sz w:val="20"/>
                <w:szCs w:val="20"/>
              </w:rPr>
              <w:t xml:space="preserve"> 1-1-1-5</w:t>
            </w:r>
          </w:p>
          <w:p w:rsidR="00145EA2" w:rsidRPr="003C211A" w:rsidRDefault="00145EA2" w:rsidP="002307DF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RGGKM 2302</w:t>
            </w:r>
            <w:r w:rsidR="00432395" w:rsidRPr="003C211A">
              <w:rPr>
                <w:b/>
                <w:sz w:val="20"/>
                <w:szCs w:val="20"/>
              </w:rPr>
              <w:t xml:space="preserve"> 1-1-0-4</w:t>
            </w:r>
          </w:p>
          <w:p w:rsidR="00145EA2" w:rsidRPr="00560DCF" w:rsidRDefault="00145EA2" w:rsidP="002307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45EA2" w:rsidRPr="003C211A" w:rsidRDefault="00145EA2" w:rsidP="003C76A5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TNG 4322</w:t>
            </w:r>
            <w:r w:rsidR="00432395" w:rsidRPr="003C211A">
              <w:rPr>
                <w:b/>
                <w:sz w:val="20"/>
                <w:szCs w:val="20"/>
              </w:rPr>
              <w:t xml:space="preserve"> 2-1-0-7</w:t>
            </w:r>
          </w:p>
          <w:p w:rsidR="00145EA2" w:rsidRPr="003C211A" w:rsidRDefault="009960D6" w:rsidP="003C76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PHNG</w:t>
            </w:r>
            <w:r w:rsidR="00145EA2" w:rsidRPr="00560DCF">
              <w:rPr>
                <w:b/>
                <w:sz w:val="20"/>
                <w:szCs w:val="20"/>
              </w:rPr>
              <w:t xml:space="preserve"> 3227</w:t>
            </w:r>
            <w:r w:rsidR="00432395" w:rsidRPr="003C211A">
              <w:rPr>
                <w:b/>
                <w:sz w:val="20"/>
                <w:szCs w:val="20"/>
              </w:rPr>
              <w:t xml:space="preserve"> 2-1-0-6</w:t>
            </w:r>
          </w:p>
          <w:p w:rsidR="00145EA2" w:rsidRPr="00560DCF" w:rsidRDefault="00145EA2" w:rsidP="003C76A5">
            <w:pPr>
              <w:jc w:val="center"/>
              <w:rPr>
                <w:b/>
                <w:sz w:val="20"/>
                <w:szCs w:val="20"/>
              </w:rPr>
            </w:pPr>
          </w:p>
          <w:p w:rsidR="00145EA2" w:rsidRPr="00560DCF" w:rsidRDefault="00145EA2" w:rsidP="002307DF">
            <w:pPr>
              <w:pStyle w:val="a4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Целью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изучения</w:t>
            </w:r>
            <w:r w:rsidRPr="00560DCF">
              <w:rPr>
                <w:b/>
                <w:color w:val="auto"/>
                <w:sz w:val="20"/>
                <w:szCs w:val="20"/>
              </w:rPr>
              <w:t xml:space="preserve"> дисциплины  является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:</w:t>
            </w:r>
            <w:r w:rsidRPr="00560DCF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>о</w:t>
            </w:r>
            <w:r w:rsidRPr="00560DCF">
              <w:rPr>
                <w:color w:val="auto"/>
                <w:sz w:val="20"/>
                <w:szCs w:val="20"/>
              </w:rPr>
              <w:t>знакомление студентов с методами проектирования и эксплуатации технологических трубопроводов.</w:t>
            </w:r>
          </w:p>
          <w:p w:rsidR="00145EA2" w:rsidRPr="00560DCF" w:rsidRDefault="00145EA2" w:rsidP="00295980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 xml:space="preserve">Назначение и классификация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. Состав сооружений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. Конструкции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. Выбор экономически выгодного способа транспорта. Инженерные изыскания. Профиль трассы </w:t>
            </w:r>
            <w:proofErr w:type="spellStart"/>
            <w:r w:rsidRPr="00560DCF">
              <w:rPr>
                <w:sz w:val="20"/>
                <w:szCs w:val="20"/>
              </w:rPr>
              <w:t>газонефтепровода</w:t>
            </w:r>
            <w:proofErr w:type="spellEnd"/>
            <w:r w:rsidRPr="00560DCF">
              <w:rPr>
                <w:sz w:val="20"/>
                <w:szCs w:val="20"/>
              </w:rPr>
              <w:t xml:space="preserve">. Механический расчет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. Гидравлический расчет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>. Определение количества и расстановка на трассе перекачивающих станций. Подбор насосно-силового оборудования. Составление ген</w:t>
            </w:r>
            <w:proofErr w:type="gramStart"/>
            <w:r w:rsidRPr="00560DCF">
              <w:rPr>
                <w:sz w:val="20"/>
                <w:szCs w:val="20"/>
              </w:rPr>
              <w:t>.п</w:t>
            </w:r>
            <w:proofErr w:type="gramEnd"/>
            <w:r w:rsidRPr="00560DCF">
              <w:rPr>
                <w:sz w:val="20"/>
                <w:szCs w:val="20"/>
              </w:rPr>
              <w:t xml:space="preserve">лана и технологической схемы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>. Выбор площадки для строительства насосных и компрессорных станций (НС, КС). Разработка ген</w:t>
            </w:r>
            <w:proofErr w:type="gramStart"/>
            <w:r w:rsidRPr="00560DCF">
              <w:rPr>
                <w:sz w:val="20"/>
                <w:szCs w:val="20"/>
              </w:rPr>
              <w:t>.п</w:t>
            </w:r>
            <w:proofErr w:type="gramEnd"/>
            <w:r w:rsidRPr="00560DCF">
              <w:rPr>
                <w:sz w:val="20"/>
                <w:szCs w:val="20"/>
              </w:rPr>
              <w:t>лана НС и КС. Составление технологической схемы головных и промежуточных насосных и компрессорных станций. Подбор насосно-силового оборудования на заданную производительность нефтепровода.  Расчет и построение характеристики насосной и компрессорной станции. Совместная работа трубопровода и перекачивающей станции.</w:t>
            </w:r>
          </w:p>
          <w:p w:rsidR="00145EA2" w:rsidRPr="00560DCF" w:rsidRDefault="00145EA2" w:rsidP="00560DCF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60DCF">
              <w:rPr>
                <w:b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 xml:space="preserve">знать и уметь определять экономически выгодный способ транспорта нефти и газа с мест добычи до места потребления, самостоятельно проводить расчеты по проектированию магистральных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 и перекачивающих станций (гидравлический расчет, расчет на прочность трубопроводов), производить расстановку перекачивающих станций на профиле трассы трубопровода, рассчитать и построить графические характеристики трубопровода и перекачивающей станции.</w:t>
            </w:r>
            <w:proofErr w:type="gramEnd"/>
          </w:p>
        </w:tc>
      </w:tr>
      <w:tr w:rsidR="00145EA2" w:rsidRPr="00560DCF" w:rsidTr="00A43964">
        <w:trPr>
          <w:trHeight w:val="1791"/>
        </w:trPr>
        <w:tc>
          <w:tcPr>
            <w:tcW w:w="540" w:type="dxa"/>
          </w:tcPr>
          <w:p w:rsidR="00145EA2" w:rsidRPr="00560DCF" w:rsidRDefault="00145EA2">
            <w:r w:rsidRPr="00560DCF">
              <w:lastRenderedPageBreak/>
              <w:t>7*</w:t>
            </w:r>
          </w:p>
        </w:tc>
        <w:tc>
          <w:tcPr>
            <w:tcW w:w="1265" w:type="dxa"/>
          </w:tcPr>
          <w:p w:rsidR="00145EA2" w:rsidRDefault="00145EA2" w:rsidP="00A43964">
            <w:pPr>
              <w:jc w:val="center"/>
            </w:pPr>
            <w:r w:rsidRPr="00560DCF">
              <w:t>5/3</w:t>
            </w:r>
          </w:p>
          <w:p w:rsidR="00A43964" w:rsidRPr="00560DCF" w:rsidRDefault="00A43964" w:rsidP="00A43964">
            <w:pPr>
              <w:jc w:val="center"/>
            </w:pPr>
            <w:r>
              <w:t>(ПД/КВ)</w:t>
            </w:r>
          </w:p>
        </w:tc>
        <w:tc>
          <w:tcPr>
            <w:tcW w:w="6300" w:type="dxa"/>
          </w:tcPr>
          <w:p w:rsidR="00145EA2" w:rsidRPr="00560DCF" w:rsidRDefault="00145EA2" w:rsidP="00E87F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Модуль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en-US"/>
              </w:rPr>
              <w:t>Geo</w:t>
            </w:r>
            <w:r w:rsidRPr="00560DCF">
              <w:rPr>
                <w:b/>
                <w:sz w:val="20"/>
                <w:szCs w:val="20"/>
              </w:rPr>
              <w:t xml:space="preserve"> 7</w:t>
            </w:r>
          </w:p>
          <w:p w:rsidR="00145EA2" w:rsidRPr="00560DCF" w:rsidRDefault="00145EA2" w:rsidP="00E87F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PZORNG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="003D66F2" w:rsidRPr="003D66F2">
              <w:rPr>
                <w:b/>
                <w:sz w:val="20"/>
                <w:szCs w:val="20"/>
              </w:rPr>
              <w:t>43</w:t>
            </w:r>
            <w:r w:rsidRPr="00560DCF">
              <w:rPr>
                <w:b/>
                <w:sz w:val="20"/>
                <w:szCs w:val="20"/>
              </w:rPr>
              <w:t>09 «Подсчет запасов и оценка ресурсов нефти и газа»</w:t>
            </w:r>
          </w:p>
          <w:p w:rsidR="00145EA2" w:rsidRPr="00560DCF" w:rsidRDefault="00145EA2" w:rsidP="00E87F30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1-2-0-7</w:t>
            </w:r>
          </w:p>
          <w:p w:rsidR="00145EA2" w:rsidRPr="00560DCF" w:rsidRDefault="00145EA2" w:rsidP="00E87F30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145EA2" w:rsidRPr="00560DCF" w:rsidRDefault="00145EA2" w:rsidP="00E87F30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GNG 2207 2-1-0-4</w:t>
            </w:r>
          </w:p>
          <w:p w:rsidR="00145EA2" w:rsidRPr="0082511F" w:rsidRDefault="0046513D" w:rsidP="00E87F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PG </w:t>
            </w:r>
            <w:r w:rsidRPr="003C211A">
              <w:rPr>
                <w:b/>
                <w:sz w:val="20"/>
                <w:szCs w:val="20"/>
              </w:rPr>
              <w:t>3</w:t>
            </w:r>
            <w:r w:rsidR="00145EA2" w:rsidRPr="00560DCF">
              <w:rPr>
                <w:b/>
                <w:sz w:val="20"/>
                <w:szCs w:val="20"/>
                <w:lang w:val="kk-KZ"/>
              </w:rPr>
              <w:t xml:space="preserve">310 </w:t>
            </w:r>
            <w:r w:rsidR="009960D6" w:rsidRPr="0082511F">
              <w:rPr>
                <w:b/>
                <w:sz w:val="20"/>
                <w:szCs w:val="20"/>
              </w:rPr>
              <w:t>2</w:t>
            </w:r>
            <w:r w:rsidR="00145EA2" w:rsidRPr="00560DCF">
              <w:rPr>
                <w:b/>
                <w:sz w:val="20"/>
                <w:szCs w:val="20"/>
                <w:lang w:val="kk-KZ"/>
              </w:rPr>
              <w:t>-1-0-</w:t>
            </w:r>
            <w:r w:rsidR="009960D6" w:rsidRPr="0082511F">
              <w:rPr>
                <w:b/>
                <w:sz w:val="20"/>
                <w:szCs w:val="20"/>
              </w:rPr>
              <w:t>5</w:t>
            </w:r>
          </w:p>
          <w:p w:rsidR="00145EA2" w:rsidRPr="00560DCF" w:rsidRDefault="00145EA2" w:rsidP="00E87F3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145EA2" w:rsidRPr="00560DCF" w:rsidRDefault="00145EA2" w:rsidP="00D566B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145EA2" w:rsidRPr="00560DCF" w:rsidRDefault="00145EA2" w:rsidP="00D566B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145EA2" w:rsidRPr="00560DCF" w:rsidRDefault="00145EA2" w:rsidP="00E87F30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pacing w:val="6"/>
                <w:sz w:val="20"/>
                <w:szCs w:val="20"/>
              </w:rPr>
              <w:t>Целью изучения дисциплины</w:t>
            </w:r>
            <w:r w:rsidRPr="00560DCF">
              <w:rPr>
                <w:spacing w:val="6"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является:</w:t>
            </w:r>
            <w:r w:rsidRPr="00560DCF">
              <w:rPr>
                <w:sz w:val="20"/>
                <w:szCs w:val="20"/>
              </w:rPr>
              <w:t xml:space="preserve"> систематизация знаний, базирующихся на результатах обработки и обобщения данных геологоразведочных, геофизических, опытных и промышленных эксплуатационных работ, направленная на выявление условий залегания нефти и газа в продуктивном пласте и на определение размеров, степени изученности и величины запасов нефти, газа  и других попутных компонентов.</w:t>
            </w:r>
          </w:p>
          <w:p w:rsidR="00145EA2" w:rsidRPr="00560DCF" w:rsidRDefault="00145EA2" w:rsidP="00E87F30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Содержание основных разделов:</w:t>
            </w:r>
          </w:p>
          <w:p w:rsidR="00145EA2" w:rsidRPr="00560DCF" w:rsidRDefault="00145EA2" w:rsidP="00E87F30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560DCF">
              <w:rPr>
                <w:sz w:val="20"/>
                <w:szCs w:val="20"/>
              </w:rPr>
              <w:t>Документы</w:t>
            </w:r>
            <w:proofErr w:type="gramEnd"/>
            <w:r w:rsidRPr="00560DCF">
              <w:rPr>
                <w:sz w:val="20"/>
                <w:szCs w:val="20"/>
              </w:rPr>
              <w:t xml:space="preserve"> регламентирующие подсчет запасов и оценку ресурсов УВ сырья. Категории и объекты подсчета запасов и ресурсов на нефтегазоносных объектах. Методы подсчета запасов и оценки ресурсов. Способы получения </w:t>
            </w:r>
            <w:proofErr w:type="spellStart"/>
            <w:r w:rsidRPr="00560DCF">
              <w:rPr>
                <w:sz w:val="20"/>
                <w:szCs w:val="20"/>
              </w:rPr>
              <w:t>подсчетных</w:t>
            </w:r>
            <w:proofErr w:type="spellEnd"/>
            <w:r w:rsidRPr="00560DCF">
              <w:rPr>
                <w:sz w:val="20"/>
                <w:szCs w:val="20"/>
              </w:rPr>
              <w:t xml:space="preserve"> параметров. </w:t>
            </w:r>
            <w:r w:rsidRPr="00560DCF">
              <w:rPr>
                <w:sz w:val="20"/>
                <w:szCs w:val="20"/>
                <w:lang w:val="kk-KZ"/>
              </w:rPr>
              <w:t>Подсчет запасов и оценка ресурсов на нефтегазоносных объектах</w:t>
            </w:r>
            <w:r w:rsidRPr="00560DCF">
              <w:rPr>
                <w:sz w:val="20"/>
                <w:szCs w:val="20"/>
              </w:rPr>
              <w:t xml:space="preserve">, находящихся на разных стадиях ГРР. </w:t>
            </w:r>
          </w:p>
          <w:p w:rsidR="00145EA2" w:rsidRPr="00560DCF" w:rsidRDefault="00145EA2" w:rsidP="00E87F30">
            <w:pPr>
              <w:jc w:val="both"/>
            </w:pPr>
            <w:r w:rsidRPr="00560DCF">
              <w:rPr>
                <w:b/>
                <w:spacing w:val="6"/>
                <w:sz w:val="20"/>
                <w:szCs w:val="20"/>
              </w:rPr>
              <w:t>Результаты обучения:</w:t>
            </w:r>
            <w:r w:rsidRPr="00560DCF">
              <w:rPr>
                <w:spacing w:val="6"/>
                <w:sz w:val="20"/>
                <w:szCs w:val="20"/>
              </w:rPr>
              <w:t xml:space="preserve"> знает </w:t>
            </w:r>
            <w:r w:rsidRPr="00560DCF">
              <w:rPr>
                <w:sz w:val="20"/>
                <w:szCs w:val="20"/>
              </w:rPr>
              <w:t>принципы нефтегазогеологического районирования; особенности залегания УВ в недрах и влияние различных геолого-физических факторов и геолого-промысловых факторов на условия извлечения промышленных запасов УВ из продуктивных пластов.</w:t>
            </w:r>
          </w:p>
        </w:tc>
        <w:tc>
          <w:tcPr>
            <w:tcW w:w="6326" w:type="dxa"/>
            <w:gridSpan w:val="2"/>
          </w:tcPr>
          <w:p w:rsidR="00145EA2" w:rsidRPr="00560DCF" w:rsidRDefault="00145EA2" w:rsidP="004F67EA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POEGNP 7 </w:t>
            </w:r>
          </w:p>
          <w:p w:rsidR="00145EA2" w:rsidRPr="00560DCF" w:rsidRDefault="00145EA2" w:rsidP="004F67EA">
            <w:pPr>
              <w:jc w:val="center"/>
              <w:rPr>
                <w:b/>
                <w:sz w:val="20"/>
                <w:szCs w:val="20"/>
              </w:rPr>
            </w:pPr>
            <w:bookmarkStart w:id="2" w:name="OLE_LINK3"/>
            <w:bookmarkStart w:id="3" w:name="OLE_LINK4"/>
            <w:r w:rsidRPr="00560DCF">
              <w:rPr>
                <w:b/>
                <w:sz w:val="20"/>
                <w:szCs w:val="20"/>
              </w:rPr>
              <w:t>SMTPTUV 4309 «Специальные методы трубопроводного транспорта углеводородов»</w:t>
            </w:r>
            <w:r w:rsidR="009960D6" w:rsidRPr="009960D6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1-2-0-7</w:t>
            </w:r>
          </w:p>
          <w:bookmarkEnd w:id="2"/>
          <w:bookmarkEnd w:id="3"/>
          <w:p w:rsidR="00145EA2" w:rsidRPr="00560DCF" w:rsidRDefault="00145EA2" w:rsidP="004F67EA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145EA2" w:rsidRPr="00560DCF" w:rsidRDefault="00145EA2" w:rsidP="004F67EA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</w:rPr>
              <w:t xml:space="preserve">TOGN </w:t>
            </w:r>
            <w:r w:rsidR="009960D6" w:rsidRPr="0082511F">
              <w:rPr>
                <w:b/>
                <w:sz w:val="20"/>
                <w:szCs w:val="20"/>
              </w:rPr>
              <w:t>2</w:t>
            </w:r>
            <w:r w:rsidRPr="00560DCF">
              <w:rPr>
                <w:b/>
                <w:sz w:val="20"/>
                <w:szCs w:val="20"/>
              </w:rPr>
              <w:t xml:space="preserve">207 </w:t>
            </w:r>
            <w:r w:rsidR="009960D6" w:rsidRPr="0082511F">
              <w:rPr>
                <w:b/>
                <w:sz w:val="20"/>
                <w:szCs w:val="20"/>
              </w:rPr>
              <w:t>2</w:t>
            </w:r>
            <w:r w:rsidRPr="00560DCF">
              <w:rPr>
                <w:b/>
                <w:sz w:val="20"/>
                <w:szCs w:val="20"/>
                <w:lang w:val="kk-KZ"/>
              </w:rPr>
              <w:t>-1-0-4</w:t>
            </w:r>
          </w:p>
          <w:p w:rsidR="00145EA2" w:rsidRPr="00560DCF" w:rsidRDefault="00145EA2" w:rsidP="004F67EA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</w:rPr>
              <w:t xml:space="preserve">PMGN 3208 </w:t>
            </w:r>
            <w:r w:rsidRPr="00560DCF">
              <w:rPr>
                <w:b/>
                <w:sz w:val="20"/>
                <w:szCs w:val="20"/>
                <w:lang w:val="kk-KZ"/>
              </w:rPr>
              <w:t>1-1-0-6</w:t>
            </w:r>
          </w:p>
          <w:p w:rsidR="00145EA2" w:rsidRPr="00560DCF" w:rsidRDefault="00145EA2" w:rsidP="004F67E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145EA2" w:rsidRPr="00560DCF" w:rsidRDefault="00145EA2" w:rsidP="004F67E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145EA2" w:rsidRPr="00560DCF" w:rsidRDefault="00145EA2" w:rsidP="002307DF">
            <w:pPr>
              <w:jc w:val="center"/>
              <w:rPr>
                <w:b/>
                <w:sz w:val="20"/>
                <w:szCs w:val="20"/>
              </w:rPr>
            </w:pPr>
          </w:p>
          <w:p w:rsidR="00145EA2" w:rsidRPr="00560DCF" w:rsidRDefault="00145EA2" w:rsidP="002429BF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pacing w:val="6"/>
                <w:sz w:val="20"/>
                <w:szCs w:val="20"/>
              </w:rPr>
              <w:t>Целью изучения дисциплины</w:t>
            </w:r>
            <w:r w:rsidRPr="00560DCF">
              <w:rPr>
                <w:spacing w:val="6"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является:</w:t>
            </w:r>
            <w:r w:rsidRPr="00560DCF">
              <w:rPr>
                <w:sz w:val="20"/>
                <w:szCs w:val="20"/>
              </w:rPr>
              <w:t xml:space="preserve"> формирование теоретической базы в области транспорта высоковязкой нефти, последовательной перекачки нефтепродуктов, трубопроводного транспорта нестабильных жидкостей и эмульсий.</w:t>
            </w:r>
          </w:p>
          <w:p w:rsidR="00145EA2" w:rsidRPr="00560DCF" w:rsidRDefault="00145EA2" w:rsidP="002429BF">
            <w:pPr>
              <w:widowControl w:val="0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 xml:space="preserve">Общие сведения об устройстве нефтепродуктопроводов и технологии последовательной перекачки. Механизм смесеобразования. Технологические расчеты при последовательной перекачке. Свойства </w:t>
            </w:r>
            <w:proofErr w:type="gramStart"/>
            <w:r w:rsidRPr="00560DCF">
              <w:rPr>
                <w:sz w:val="20"/>
                <w:szCs w:val="20"/>
              </w:rPr>
              <w:t>высоковязких</w:t>
            </w:r>
            <w:proofErr w:type="gramEnd"/>
            <w:r w:rsidRPr="00560DCF">
              <w:rPr>
                <w:sz w:val="20"/>
                <w:szCs w:val="20"/>
              </w:rPr>
              <w:t xml:space="preserve"> и высокозастывающих </w:t>
            </w:r>
            <w:proofErr w:type="spellStart"/>
            <w:r w:rsidRPr="00560DCF">
              <w:rPr>
                <w:sz w:val="20"/>
                <w:szCs w:val="20"/>
              </w:rPr>
              <w:t>нефтей</w:t>
            </w:r>
            <w:proofErr w:type="spellEnd"/>
            <w:r w:rsidRPr="00560DCF">
              <w:rPr>
                <w:sz w:val="20"/>
                <w:szCs w:val="20"/>
              </w:rPr>
              <w:t xml:space="preserve">. Условия строительства и эксплуатации. Способы трубопроводного транспорта </w:t>
            </w:r>
            <w:proofErr w:type="gramStart"/>
            <w:r w:rsidRPr="00560DCF">
              <w:rPr>
                <w:sz w:val="20"/>
                <w:szCs w:val="20"/>
              </w:rPr>
              <w:t>высоковязких</w:t>
            </w:r>
            <w:proofErr w:type="gramEnd"/>
            <w:r w:rsidRPr="00560DCF">
              <w:rPr>
                <w:sz w:val="20"/>
                <w:szCs w:val="20"/>
              </w:rPr>
              <w:t xml:space="preserve"> и высокозастывающих </w:t>
            </w:r>
            <w:proofErr w:type="spellStart"/>
            <w:r w:rsidRPr="00560DCF">
              <w:rPr>
                <w:sz w:val="20"/>
                <w:szCs w:val="20"/>
              </w:rPr>
              <w:t>нефтей</w:t>
            </w:r>
            <w:proofErr w:type="spellEnd"/>
            <w:r w:rsidRPr="00560DCF">
              <w:rPr>
                <w:sz w:val="20"/>
                <w:szCs w:val="20"/>
              </w:rPr>
              <w:t xml:space="preserve">. Технологический расчет «горячего» нефтепровода. Общие сведения о двухфазном транспорте. Гидродинамика нестабильных жидкостей и эмульсий. Фазовые превращения </w:t>
            </w:r>
            <w:proofErr w:type="spellStart"/>
            <w:r w:rsidRPr="00560DCF">
              <w:rPr>
                <w:sz w:val="20"/>
                <w:szCs w:val="20"/>
              </w:rPr>
              <w:t>многокомпонентынвх</w:t>
            </w:r>
            <w:proofErr w:type="spellEnd"/>
            <w:r w:rsidRPr="00560DCF">
              <w:rPr>
                <w:sz w:val="20"/>
                <w:szCs w:val="20"/>
              </w:rPr>
              <w:t xml:space="preserve"> смесей.</w:t>
            </w:r>
          </w:p>
          <w:p w:rsidR="00145EA2" w:rsidRPr="00560DCF" w:rsidRDefault="00145EA2" w:rsidP="004F67EA">
            <w:pPr>
              <w:rPr>
                <w:b/>
                <w:sz w:val="20"/>
                <w:szCs w:val="20"/>
              </w:rPr>
            </w:pPr>
            <w:r w:rsidRPr="00560DCF">
              <w:rPr>
                <w:b/>
                <w:spacing w:val="6"/>
                <w:sz w:val="20"/>
                <w:szCs w:val="20"/>
              </w:rPr>
              <w:t>Результаты обучения:</w:t>
            </w:r>
            <w:r w:rsidRPr="00560DCF">
              <w:rPr>
                <w:spacing w:val="6"/>
                <w:sz w:val="20"/>
                <w:szCs w:val="20"/>
              </w:rPr>
              <w:t xml:space="preserve"> знает основные характеристики и структуры многофазных потоков; теоретические основы технологических расчетов многофазных потоков; технологические схемы ГНПС и промежуточных НПС.</w:t>
            </w:r>
          </w:p>
        </w:tc>
      </w:tr>
      <w:tr w:rsidR="00145EA2" w:rsidRPr="00560DCF" w:rsidTr="00A43964">
        <w:tc>
          <w:tcPr>
            <w:tcW w:w="540" w:type="dxa"/>
          </w:tcPr>
          <w:p w:rsidR="00145EA2" w:rsidRPr="00560DCF" w:rsidRDefault="00145EA2">
            <w:r w:rsidRPr="00560DCF">
              <w:t>8</w:t>
            </w:r>
          </w:p>
        </w:tc>
        <w:tc>
          <w:tcPr>
            <w:tcW w:w="1265" w:type="dxa"/>
          </w:tcPr>
          <w:p w:rsidR="00145EA2" w:rsidRDefault="00A43964" w:rsidP="00A43964">
            <w:pPr>
              <w:jc w:val="center"/>
            </w:pPr>
            <w:r>
              <w:t>5/3</w:t>
            </w:r>
          </w:p>
          <w:p w:rsidR="00A43964" w:rsidRPr="00560DCF" w:rsidRDefault="00A43964" w:rsidP="00A43964">
            <w:pPr>
              <w:jc w:val="center"/>
            </w:pPr>
            <w:r>
              <w:t>(ПД/КВ)</w:t>
            </w:r>
          </w:p>
        </w:tc>
        <w:tc>
          <w:tcPr>
            <w:tcW w:w="6300" w:type="dxa"/>
          </w:tcPr>
          <w:p w:rsidR="00145EA2" w:rsidRPr="00560DCF" w:rsidRDefault="00145EA2" w:rsidP="00E87F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Модуль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en-US"/>
              </w:rPr>
              <w:t>Geo</w:t>
            </w:r>
            <w:r w:rsidRPr="00560DCF">
              <w:rPr>
                <w:b/>
                <w:sz w:val="20"/>
                <w:szCs w:val="20"/>
              </w:rPr>
              <w:t xml:space="preserve"> 7</w:t>
            </w:r>
          </w:p>
          <w:p w:rsidR="00145EA2" w:rsidRPr="003C211A" w:rsidRDefault="00145EA2" w:rsidP="00E87F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PG </w:t>
            </w:r>
            <w:r w:rsidR="003D66F2" w:rsidRPr="003C211A">
              <w:rPr>
                <w:b/>
                <w:sz w:val="20"/>
                <w:szCs w:val="20"/>
              </w:rPr>
              <w:t>3</w:t>
            </w:r>
            <w:r w:rsidRPr="00560DCF">
              <w:rPr>
                <w:b/>
                <w:sz w:val="20"/>
                <w:szCs w:val="20"/>
              </w:rPr>
              <w:t>310 «Промысловая геология</w:t>
            </w:r>
            <w:r w:rsidRPr="00560DCF">
              <w:rPr>
                <w:b/>
                <w:sz w:val="20"/>
                <w:szCs w:val="20"/>
                <w:lang w:val="kk-KZ"/>
              </w:rPr>
              <w:t>»</w:t>
            </w:r>
            <w:r w:rsidR="009960D6" w:rsidRPr="0082511F">
              <w:rPr>
                <w:b/>
                <w:sz w:val="20"/>
                <w:szCs w:val="20"/>
              </w:rPr>
              <w:t xml:space="preserve"> </w:t>
            </w:r>
            <w:r w:rsidR="003D66F2" w:rsidRPr="003C211A">
              <w:rPr>
                <w:b/>
                <w:sz w:val="20"/>
                <w:szCs w:val="20"/>
              </w:rPr>
              <w:t>2</w:t>
            </w:r>
            <w:r w:rsidRPr="00560DCF">
              <w:rPr>
                <w:b/>
                <w:sz w:val="20"/>
                <w:szCs w:val="20"/>
                <w:lang w:val="kk-KZ"/>
              </w:rPr>
              <w:t>-1-0-</w:t>
            </w:r>
            <w:r w:rsidR="003D66F2" w:rsidRPr="003C211A">
              <w:rPr>
                <w:b/>
                <w:sz w:val="20"/>
                <w:szCs w:val="20"/>
              </w:rPr>
              <w:t>5</w:t>
            </w:r>
          </w:p>
          <w:p w:rsidR="00145EA2" w:rsidRPr="00560DCF" w:rsidRDefault="00145EA2" w:rsidP="00E87F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45EA2" w:rsidRPr="00560DCF" w:rsidRDefault="00145EA2" w:rsidP="00E87F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GNG</w:t>
            </w:r>
            <w:r w:rsidRPr="00560DCF">
              <w:rPr>
                <w:b/>
                <w:sz w:val="20"/>
                <w:szCs w:val="20"/>
              </w:rPr>
              <w:t xml:space="preserve"> 2207 2-1-0-4</w:t>
            </w:r>
          </w:p>
          <w:p w:rsidR="00145EA2" w:rsidRPr="00560DCF" w:rsidRDefault="00145EA2" w:rsidP="00E87F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45EA2" w:rsidRPr="00560DCF" w:rsidRDefault="00145EA2" w:rsidP="00E87F3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PZORNG </w:t>
            </w:r>
            <w:r w:rsidR="0046513D" w:rsidRPr="003C211A">
              <w:rPr>
                <w:b/>
                <w:sz w:val="20"/>
                <w:szCs w:val="20"/>
              </w:rPr>
              <w:t>43</w:t>
            </w:r>
            <w:r w:rsidRPr="00560DCF">
              <w:rPr>
                <w:b/>
                <w:sz w:val="20"/>
                <w:szCs w:val="20"/>
                <w:lang w:val="kk-KZ"/>
              </w:rPr>
              <w:t>09 1-2-0-7</w:t>
            </w:r>
          </w:p>
          <w:p w:rsidR="00145EA2" w:rsidRPr="00560DCF" w:rsidRDefault="00145EA2" w:rsidP="00E87F30">
            <w:pPr>
              <w:jc w:val="both"/>
              <w:rPr>
                <w:b/>
                <w:sz w:val="20"/>
                <w:szCs w:val="20"/>
              </w:rPr>
            </w:pPr>
          </w:p>
          <w:p w:rsidR="00145EA2" w:rsidRPr="00560DCF" w:rsidRDefault="00145EA2" w:rsidP="00E87F30">
            <w:pPr>
              <w:pStyle w:val="a4"/>
              <w:jc w:val="both"/>
              <w:rPr>
                <w:color w:val="auto"/>
                <w:sz w:val="20"/>
                <w:szCs w:val="20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Целью изучения дисциплины является:</w:t>
            </w:r>
            <w:r w:rsidRPr="00560DCF">
              <w:rPr>
                <w:color w:val="auto"/>
                <w:sz w:val="20"/>
                <w:szCs w:val="20"/>
              </w:rPr>
              <w:t xml:space="preserve"> является приобретение студентами базовых знаний о физических процессах в продуктивном пласте при извлечении нефти, об основных тенденциях развития топливно-энергетического комплекса страны, научно-технических проблемах нефтегазодобывающей отрасли, перспективах развития </w:t>
            </w:r>
            <w:r w:rsidRPr="00560DCF">
              <w:rPr>
                <w:color w:val="auto"/>
                <w:sz w:val="20"/>
                <w:szCs w:val="20"/>
              </w:rPr>
              <w:lastRenderedPageBreak/>
              <w:t>техники и технологии нефтегазодобычи.</w:t>
            </w:r>
          </w:p>
          <w:p w:rsidR="00145EA2" w:rsidRPr="00560DCF" w:rsidRDefault="00145EA2" w:rsidP="00E87F30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Содержание основных разделов:</w:t>
            </w:r>
          </w:p>
          <w:p w:rsidR="00145EA2" w:rsidRPr="00560DCF" w:rsidRDefault="00145EA2" w:rsidP="00BC790E">
            <w:pPr>
              <w:pStyle w:val="11"/>
              <w:spacing w:after="0" w:line="240" w:lineRule="auto"/>
              <w:ind w:lef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DCF">
              <w:rPr>
                <w:rFonts w:ascii="Times New Roman" w:hAnsi="Times New Roman"/>
                <w:sz w:val="20"/>
                <w:szCs w:val="20"/>
              </w:rPr>
              <w:t>История развития нефтегазодобывающей отрасли. Залежи углеводородов в природном состоянии. Изучение внутреннего строения залежи. Энергетическая характеристика залежей. Системы разработки. Геологические данные для их проектирования. Геолого-промысловый контроль при разработке залежи. Промыслово-геологический анализ разработки</w:t>
            </w:r>
          </w:p>
          <w:p w:rsidR="00145EA2" w:rsidRPr="00560DCF" w:rsidRDefault="00145EA2" w:rsidP="00E87F30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знает способы и методы изучения нефтяных и газовых залежей по данным бурения и эксплуатации скважин с целью максимального извлечения углеводородов из недр.</w:t>
            </w:r>
          </w:p>
        </w:tc>
        <w:tc>
          <w:tcPr>
            <w:tcW w:w="6326" w:type="dxa"/>
            <w:gridSpan w:val="2"/>
          </w:tcPr>
          <w:p w:rsidR="00145EA2" w:rsidRPr="00560DCF" w:rsidRDefault="00145EA2" w:rsidP="004F67EA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 xml:space="preserve">Модуль POEGNP 7 </w:t>
            </w:r>
          </w:p>
          <w:p w:rsidR="00145EA2" w:rsidRPr="00560DCF" w:rsidRDefault="00145EA2" w:rsidP="004F67EA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EMGN </w:t>
            </w:r>
            <w:r w:rsidR="003D66F2" w:rsidRPr="003C211A">
              <w:rPr>
                <w:b/>
                <w:sz w:val="20"/>
                <w:szCs w:val="20"/>
              </w:rPr>
              <w:t>3</w:t>
            </w:r>
            <w:r w:rsidRPr="00560DCF">
              <w:rPr>
                <w:b/>
                <w:sz w:val="20"/>
                <w:szCs w:val="20"/>
              </w:rPr>
              <w:t xml:space="preserve">310 «Эксплуатация </w:t>
            </w:r>
            <w:proofErr w:type="gramStart"/>
            <w:r w:rsidRPr="00560DCF">
              <w:rPr>
                <w:b/>
                <w:sz w:val="20"/>
                <w:szCs w:val="20"/>
              </w:rPr>
              <w:t>магистральных</w:t>
            </w:r>
            <w:proofErr w:type="gramEnd"/>
            <w:r w:rsidRPr="00560D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DCF">
              <w:rPr>
                <w:b/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b/>
                <w:sz w:val="20"/>
                <w:szCs w:val="20"/>
              </w:rPr>
              <w:t>»</w:t>
            </w:r>
          </w:p>
          <w:p w:rsidR="003D66F2" w:rsidRPr="003C211A" w:rsidRDefault="003D66F2" w:rsidP="003D66F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211A">
              <w:rPr>
                <w:b/>
                <w:sz w:val="20"/>
                <w:szCs w:val="20"/>
              </w:rPr>
              <w:t>2</w:t>
            </w:r>
            <w:r w:rsidRPr="00560DCF">
              <w:rPr>
                <w:b/>
                <w:sz w:val="20"/>
                <w:szCs w:val="20"/>
                <w:lang w:val="kk-KZ"/>
              </w:rPr>
              <w:t>-1-0-</w:t>
            </w:r>
            <w:r w:rsidRPr="003C211A">
              <w:rPr>
                <w:b/>
                <w:sz w:val="20"/>
                <w:szCs w:val="20"/>
              </w:rPr>
              <w:t>5</w:t>
            </w:r>
          </w:p>
          <w:p w:rsidR="00145EA2" w:rsidRPr="00560DCF" w:rsidRDefault="00145EA2" w:rsidP="00293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45EA2" w:rsidRPr="00560DCF" w:rsidRDefault="009960D6" w:rsidP="009960D6">
            <w:pPr>
              <w:ind w:left="-52" w:right="-5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TOGN</w:t>
            </w:r>
            <w:r w:rsidRPr="0082511F">
              <w:rPr>
                <w:b/>
                <w:sz w:val="20"/>
                <w:szCs w:val="20"/>
              </w:rPr>
              <w:t xml:space="preserve"> 2207 2-1-0-4</w:t>
            </w:r>
          </w:p>
          <w:p w:rsidR="00145EA2" w:rsidRPr="00560DCF" w:rsidRDefault="00145EA2" w:rsidP="002935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45EA2" w:rsidRPr="00560DCF" w:rsidRDefault="00145EA2" w:rsidP="003341B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SMTPTUV 4309 1-2-0-7</w:t>
            </w:r>
          </w:p>
          <w:p w:rsidR="00145EA2" w:rsidRPr="00560DCF" w:rsidRDefault="00145EA2" w:rsidP="002935B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145EA2" w:rsidRPr="00560DCF" w:rsidRDefault="00145EA2" w:rsidP="001151E6">
            <w:pPr>
              <w:pStyle w:val="a4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color w:val="auto"/>
                <w:spacing w:val="-3"/>
                <w:sz w:val="20"/>
                <w:szCs w:val="20"/>
              </w:rPr>
              <w:t>изучение основных теоретических знаний в области эксплуатации линейной части магистральных газонефтепроводов.</w:t>
            </w:r>
          </w:p>
          <w:p w:rsidR="00145EA2" w:rsidRPr="00560DCF" w:rsidRDefault="00145EA2" w:rsidP="00D02725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 xml:space="preserve">Виды повреждений трубопроводов </w:t>
            </w:r>
            <w:r w:rsidRPr="00560DCF">
              <w:rPr>
                <w:sz w:val="20"/>
                <w:szCs w:val="20"/>
              </w:rPr>
              <w:lastRenderedPageBreak/>
              <w:t>и причины их возникновения. Внутритрубная очистка и внутритрубная</w:t>
            </w:r>
            <w:r w:rsidRPr="00560DCF">
              <w:t xml:space="preserve"> </w:t>
            </w:r>
            <w:r w:rsidRPr="00560DCF">
              <w:rPr>
                <w:sz w:val="20"/>
                <w:szCs w:val="20"/>
              </w:rPr>
              <w:t xml:space="preserve">диагностика </w:t>
            </w:r>
            <w:proofErr w:type="gramStart"/>
            <w:r w:rsidRPr="00560DCF">
              <w:rPr>
                <w:sz w:val="20"/>
                <w:szCs w:val="20"/>
              </w:rPr>
              <w:t>магистральных</w:t>
            </w:r>
            <w:proofErr w:type="gramEnd"/>
            <w:r w:rsidRPr="00560DCF">
              <w:rPr>
                <w:sz w:val="20"/>
                <w:szCs w:val="20"/>
              </w:rPr>
              <w:t xml:space="preserve">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. Методы обнаружения аварий и их устранение на </w:t>
            </w:r>
            <w:proofErr w:type="spellStart"/>
            <w:r w:rsidRPr="00560DCF">
              <w:rPr>
                <w:sz w:val="20"/>
                <w:szCs w:val="20"/>
              </w:rPr>
              <w:t>газонефтепроводах</w:t>
            </w:r>
            <w:proofErr w:type="spellEnd"/>
            <w:r w:rsidRPr="00560DCF">
              <w:rPr>
                <w:sz w:val="20"/>
                <w:szCs w:val="20"/>
              </w:rPr>
              <w:t xml:space="preserve">. Ликвидация последствий аварий и утечек на </w:t>
            </w:r>
            <w:proofErr w:type="spellStart"/>
            <w:r w:rsidRPr="00560DCF">
              <w:rPr>
                <w:sz w:val="20"/>
                <w:szCs w:val="20"/>
              </w:rPr>
              <w:t>газонефтепроводах</w:t>
            </w:r>
            <w:proofErr w:type="spellEnd"/>
            <w:r w:rsidRPr="00560DCF">
              <w:rPr>
                <w:sz w:val="20"/>
                <w:szCs w:val="20"/>
              </w:rPr>
              <w:t xml:space="preserve">. Техническое обслуживание линейной части </w:t>
            </w:r>
            <w:proofErr w:type="gramStart"/>
            <w:r w:rsidRPr="00560DCF">
              <w:rPr>
                <w:sz w:val="20"/>
                <w:szCs w:val="20"/>
              </w:rPr>
              <w:t>магистральных</w:t>
            </w:r>
            <w:proofErr w:type="gramEnd"/>
            <w:r w:rsidRPr="00560DCF">
              <w:rPr>
                <w:sz w:val="20"/>
                <w:szCs w:val="20"/>
              </w:rPr>
              <w:t xml:space="preserve">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. Защита от коррозии </w:t>
            </w:r>
            <w:proofErr w:type="gramStart"/>
            <w:r w:rsidRPr="00560DCF">
              <w:rPr>
                <w:sz w:val="20"/>
                <w:szCs w:val="20"/>
              </w:rPr>
              <w:t>магистральных</w:t>
            </w:r>
            <w:proofErr w:type="gramEnd"/>
            <w:r w:rsidRPr="00560DCF">
              <w:rPr>
                <w:sz w:val="20"/>
                <w:szCs w:val="20"/>
              </w:rPr>
              <w:t xml:space="preserve">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>.</w:t>
            </w:r>
          </w:p>
          <w:p w:rsidR="00145EA2" w:rsidRPr="00560DCF" w:rsidRDefault="00145EA2" w:rsidP="001151E6">
            <w:pPr>
              <w:jc w:val="both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 xml:space="preserve">знать основные положения по технической эксплуатации магистральных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, ремонтно-восстановительных работ на линейной части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, организацию работ аварийных служб линейной части магистральных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>.</w:t>
            </w:r>
          </w:p>
        </w:tc>
      </w:tr>
      <w:tr w:rsidR="009960D6" w:rsidRPr="00560DCF" w:rsidTr="00A43964">
        <w:tc>
          <w:tcPr>
            <w:tcW w:w="540" w:type="dxa"/>
          </w:tcPr>
          <w:p w:rsidR="009960D6" w:rsidRPr="00560DCF" w:rsidRDefault="009960D6">
            <w:r w:rsidRPr="00560DCF">
              <w:lastRenderedPageBreak/>
              <w:t>9</w:t>
            </w:r>
          </w:p>
        </w:tc>
        <w:tc>
          <w:tcPr>
            <w:tcW w:w="1265" w:type="dxa"/>
          </w:tcPr>
          <w:p w:rsidR="009960D6" w:rsidRDefault="009960D6" w:rsidP="00A43964">
            <w:pPr>
              <w:jc w:val="center"/>
            </w:pPr>
            <w:r w:rsidRPr="00560DCF">
              <w:t>5/3</w:t>
            </w:r>
          </w:p>
          <w:p w:rsidR="009960D6" w:rsidRPr="00560DCF" w:rsidRDefault="009960D6" w:rsidP="00A43964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9960D6" w:rsidRPr="00560DCF" w:rsidRDefault="009960D6" w:rsidP="00A826DA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NGO</w:t>
            </w:r>
            <w:r w:rsidRPr="00560DCF">
              <w:rPr>
                <w:b/>
                <w:sz w:val="20"/>
                <w:szCs w:val="20"/>
              </w:rPr>
              <w:t xml:space="preserve"> 8</w:t>
            </w:r>
          </w:p>
          <w:p w:rsidR="009960D6" w:rsidRPr="00560DCF" w:rsidRDefault="009960D6" w:rsidP="00A826D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ONGP 3211 </w:t>
            </w:r>
            <w:r w:rsidRPr="00560DCF">
              <w:rPr>
                <w:b/>
                <w:sz w:val="20"/>
                <w:szCs w:val="20"/>
              </w:rPr>
              <w:t>«</w:t>
            </w:r>
            <w:r w:rsidRPr="00560DCF">
              <w:rPr>
                <w:b/>
                <w:sz w:val="20"/>
                <w:szCs w:val="20"/>
                <w:lang w:val="kk-KZ"/>
              </w:rPr>
              <w:t>Оборудование нефтегазового производства»</w:t>
            </w:r>
          </w:p>
          <w:p w:rsidR="009960D6" w:rsidRPr="00560DCF" w:rsidRDefault="009960D6" w:rsidP="00A826D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2-1-0-5</w:t>
            </w:r>
          </w:p>
          <w:p w:rsidR="009960D6" w:rsidRPr="00560DCF" w:rsidRDefault="009960D6" w:rsidP="00A826D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9960D6" w:rsidRPr="00560DCF" w:rsidRDefault="009960D6" w:rsidP="00A826DA">
            <w:pPr>
              <w:jc w:val="center"/>
              <w:rPr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BS 221</w:t>
            </w:r>
            <w:r w:rsidRPr="0082511F">
              <w:rPr>
                <w:b/>
                <w:sz w:val="20"/>
                <w:szCs w:val="20"/>
                <w:lang w:val="kk-KZ"/>
              </w:rPr>
              <w:t>8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2511F">
              <w:rPr>
                <w:b/>
                <w:sz w:val="20"/>
                <w:szCs w:val="20"/>
                <w:lang w:val="kk-KZ"/>
              </w:rPr>
              <w:t>1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82511F">
              <w:rPr>
                <w:b/>
                <w:sz w:val="20"/>
                <w:szCs w:val="20"/>
                <w:lang w:val="kk-KZ"/>
              </w:rPr>
              <w:t>2</w:t>
            </w:r>
            <w:r w:rsidRPr="00560DCF">
              <w:rPr>
                <w:b/>
                <w:sz w:val="20"/>
                <w:szCs w:val="20"/>
                <w:lang w:val="kk-KZ"/>
              </w:rPr>
              <w:t>-0-</w:t>
            </w:r>
            <w:r w:rsidRPr="0082511F">
              <w:rPr>
                <w:b/>
                <w:sz w:val="20"/>
                <w:szCs w:val="20"/>
                <w:lang w:val="kk-KZ"/>
              </w:rPr>
              <w:t>4</w:t>
            </w:r>
            <w:r w:rsidRPr="00560DCF">
              <w:rPr>
                <w:lang w:val="kk-KZ"/>
              </w:rPr>
              <w:t xml:space="preserve"> </w:t>
            </w:r>
          </w:p>
          <w:p w:rsidR="009960D6" w:rsidRPr="00560DCF" w:rsidRDefault="009960D6" w:rsidP="00A826D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ONGD 2217 1-1-0-3</w:t>
            </w:r>
          </w:p>
          <w:p w:rsidR="009960D6" w:rsidRPr="00560DCF" w:rsidRDefault="009960D6" w:rsidP="00A826D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9960D6" w:rsidRPr="00560DCF" w:rsidRDefault="009960D6" w:rsidP="00A826DA">
            <w:pPr>
              <w:ind w:right="-53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ENGO 3212 </w:t>
            </w:r>
            <w:r w:rsidRPr="0082511F">
              <w:rPr>
                <w:b/>
                <w:sz w:val="20"/>
                <w:szCs w:val="20"/>
                <w:lang w:val="kk-KZ"/>
              </w:rPr>
              <w:t>1</w:t>
            </w:r>
            <w:r w:rsidRPr="00560DCF">
              <w:rPr>
                <w:b/>
                <w:sz w:val="20"/>
                <w:szCs w:val="20"/>
                <w:lang w:val="kk-KZ"/>
              </w:rPr>
              <w:t>-1-0-6</w:t>
            </w:r>
          </w:p>
          <w:p w:rsidR="009960D6" w:rsidRPr="00560DCF" w:rsidRDefault="009960D6" w:rsidP="00A826D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EDPNG 3313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560DCF">
              <w:rPr>
                <w:b/>
                <w:sz w:val="20"/>
                <w:szCs w:val="20"/>
                <w:lang w:val="kk-KZ"/>
              </w:rPr>
              <w:t>-0-1-6</w:t>
            </w:r>
          </w:p>
          <w:p w:rsidR="009960D6" w:rsidRPr="00560DCF" w:rsidRDefault="009960D6" w:rsidP="00A826D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9960D6" w:rsidRPr="00560DCF" w:rsidRDefault="009960D6" w:rsidP="007C0F1E">
            <w:pPr>
              <w:pStyle w:val="a7"/>
              <w:tabs>
                <w:tab w:val="left" w:pos="0"/>
                <w:tab w:val="left" w:pos="34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изучение основных групп машин и оборудования, применяемых при добыче, сборе и транспорте нефти и газа, обслуживании и ремонте скважин</w:t>
            </w:r>
            <w:proofErr w:type="gramStart"/>
            <w:r w:rsidRPr="00560DCF">
              <w:rPr>
                <w:sz w:val="20"/>
                <w:szCs w:val="20"/>
              </w:rPr>
              <w:t>..</w:t>
            </w:r>
            <w:proofErr w:type="gramEnd"/>
          </w:p>
          <w:p w:rsidR="009960D6" w:rsidRPr="00560DCF" w:rsidRDefault="009960D6" w:rsidP="007C0F1E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 xml:space="preserve">Насосы. Оборудование для фонтанной эксплуатации скважин. Оборудование для штанговой насосной эксплуатации скважин. Оборудование для </w:t>
            </w:r>
            <w:proofErr w:type="spellStart"/>
            <w:r w:rsidRPr="00560DCF">
              <w:rPr>
                <w:sz w:val="20"/>
                <w:szCs w:val="20"/>
              </w:rPr>
              <w:t>бесштанговой</w:t>
            </w:r>
            <w:proofErr w:type="spellEnd"/>
            <w:r w:rsidRPr="00560DCF">
              <w:rPr>
                <w:sz w:val="20"/>
                <w:szCs w:val="20"/>
              </w:rPr>
              <w:t xml:space="preserve"> эксплуатации скважин. Оборудование для газлифтной эксплуатации скважин. Оборудование для подземного ремонта скважин. Оборудование для проведения технологических операций в скважинах. Оборудование для повышения </w:t>
            </w:r>
            <w:proofErr w:type="spellStart"/>
            <w:r w:rsidRPr="00560DCF">
              <w:rPr>
                <w:sz w:val="20"/>
                <w:szCs w:val="20"/>
              </w:rPr>
              <w:t>нефтеотдачи</w:t>
            </w:r>
            <w:proofErr w:type="spellEnd"/>
            <w:r w:rsidRPr="00560DCF">
              <w:rPr>
                <w:sz w:val="20"/>
                <w:szCs w:val="20"/>
              </w:rPr>
              <w:t xml:space="preserve"> пластов</w:t>
            </w:r>
            <w:proofErr w:type="gramStart"/>
            <w:r w:rsidRPr="00560DCF">
              <w:rPr>
                <w:sz w:val="20"/>
                <w:szCs w:val="20"/>
              </w:rPr>
              <w:t xml:space="preserve">.. </w:t>
            </w:r>
            <w:proofErr w:type="gramEnd"/>
            <w:r w:rsidRPr="00560DCF">
              <w:rPr>
                <w:sz w:val="20"/>
                <w:szCs w:val="20"/>
              </w:rPr>
              <w:t xml:space="preserve">Агрегаты для обслуживания ремонта и монтажа нефтепромыслового оборудования. Электрооборудование нефтяных и газовых промыслов. </w:t>
            </w:r>
          </w:p>
          <w:p w:rsidR="009960D6" w:rsidRPr="00560DCF" w:rsidRDefault="009960D6" w:rsidP="007C0F1E">
            <w:pPr>
              <w:jc w:val="both"/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napToGrid w:val="0"/>
                <w:sz w:val="20"/>
                <w:szCs w:val="20"/>
              </w:rPr>
              <w:t>студент</w:t>
            </w:r>
            <w:r w:rsidRPr="00560DCF">
              <w:rPr>
                <w:b/>
                <w:snapToGrid w:val="0"/>
                <w:sz w:val="20"/>
                <w:szCs w:val="20"/>
              </w:rPr>
              <w:t xml:space="preserve">  </w:t>
            </w:r>
            <w:r w:rsidRPr="00560DCF">
              <w:rPr>
                <w:sz w:val="20"/>
                <w:szCs w:val="20"/>
              </w:rPr>
              <w:t xml:space="preserve">знает назначение, принципиальные схемы устройства и работы, технические показатели основных видов нефтегазопромыслового оборудования; назначение и устройство основных видов оборудования скважин, инструмента, механизмов и приспособлений, применяющихся при обслуживании и ремонте скважин; правила эксплуатации и безопасного обслуживания </w:t>
            </w:r>
            <w:r w:rsidRPr="00560DCF">
              <w:rPr>
                <w:sz w:val="20"/>
                <w:szCs w:val="20"/>
              </w:rPr>
              <w:lastRenderedPageBreak/>
              <w:t>нефтегазопромыслового оборудования и инструмента.</w:t>
            </w:r>
          </w:p>
        </w:tc>
        <w:tc>
          <w:tcPr>
            <w:tcW w:w="6326" w:type="dxa"/>
            <w:gridSpan w:val="2"/>
          </w:tcPr>
          <w:p w:rsidR="009960D6" w:rsidRPr="00560DCF" w:rsidRDefault="009960D6" w:rsidP="0031775C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NGO</w:t>
            </w:r>
            <w:r w:rsidRPr="00560DCF">
              <w:rPr>
                <w:b/>
                <w:sz w:val="20"/>
                <w:szCs w:val="20"/>
              </w:rPr>
              <w:t xml:space="preserve"> 8</w:t>
            </w:r>
          </w:p>
          <w:p w:rsidR="009960D6" w:rsidRPr="00560DCF" w:rsidRDefault="009960D6" w:rsidP="0031775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ONGP 3211 </w:t>
            </w:r>
            <w:r w:rsidRPr="00560DCF">
              <w:rPr>
                <w:b/>
                <w:sz w:val="20"/>
                <w:szCs w:val="20"/>
              </w:rPr>
              <w:t>«</w:t>
            </w:r>
            <w:r w:rsidRPr="00560DCF">
              <w:rPr>
                <w:b/>
                <w:sz w:val="20"/>
                <w:szCs w:val="20"/>
                <w:lang w:val="kk-KZ"/>
              </w:rPr>
              <w:t>Оборудование нефтегазового производства»</w:t>
            </w:r>
          </w:p>
          <w:p w:rsidR="009960D6" w:rsidRPr="00560DCF" w:rsidRDefault="009960D6" w:rsidP="0031775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2-1-0-5</w:t>
            </w:r>
          </w:p>
          <w:p w:rsidR="009960D6" w:rsidRPr="00560DCF" w:rsidRDefault="009960D6" w:rsidP="0031775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9960D6" w:rsidRPr="00560DCF" w:rsidRDefault="009960D6" w:rsidP="009960D6">
            <w:pPr>
              <w:jc w:val="center"/>
              <w:rPr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BS 221</w:t>
            </w:r>
            <w:r w:rsidRPr="009960D6">
              <w:rPr>
                <w:b/>
                <w:sz w:val="20"/>
                <w:szCs w:val="20"/>
                <w:lang w:val="kk-KZ"/>
              </w:rPr>
              <w:t>8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960D6">
              <w:rPr>
                <w:b/>
                <w:sz w:val="20"/>
                <w:szCs w:val="20"/>
                <w:lang w:val="kk-KZ"/>
              </w:rPr>
              <w:t>1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9960D6">
              <w:rPr>
                <w:b/>
                <w:sz w:val="20"/>
                <w:szCs w:val="20"/>
                <w:lang w:val="kk-KZ"/>
              </w:rPr>
              <w:t>2</w:t>
            </w:r>
            <w:r w:rsidRPr="00560DCF">
              <w:rPr>
                <w:b/>
                <w:sz w:val="20"/>
                <w:szCs w:val="20"/>
                <w:lang w:val="kk-KZ"/>
              </w:rPr>
              <w:t>-0-</w:t>
            </w:r>
            <w:r w:rsidRPr="009960D6">
              <w:rPr>
                <w:b/>
                <w:sz w:val="20"/>
                <w:szCs w:val="20"/>
                <w:lang w:val="kk-KZ"/>
              </w:rPr>
              <w:t>4</w:t>
            </w:r>
            <w:r w:rsidRPr="00560DCF">
              <w:rPr>
                <w:lang w:val="kk-KZ"/>
              </w:rPr>
              <w:t xml:space="preserve"> </w:t>
            </w:r>
          </w:p>
          <w:p w:rsidR="009960D6" w:rsidRPr="00560DCF" w:rsidRDefault="009960D6" w:rsidP="009960D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ONGD 2217 1-1-0-3</w:t>
            </w:r>
          </w:p>
          <w:p w:rsidR="009960D6" w:rsidRPr="00560DCF" w:rsidRDefault="009960D6" w:rsidP="0031775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9960D6" w:rsidRPr="00560DCF" w:rsidRDefault="009960D6" w:rsidP="0031775C">
            <w:pPr>
              <w:ind w:right="-53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G</w:t>
            </w:r>
            <w:r w:rsidRPr="009960D6">
              <w:rPr>
                <w:b/>
                <w:sz w:val="20"/>
                <w:szCs w:val="20"/>
                <w:lang w:val="kk-KZ"/>
              </w:rPr>
              <w:t>TD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3212 </w:t>
            </w:r>
            <w:r w:rsidRPr="009960D6">
              <w:rPr>
                <w:b/>
                <w:sz w:val="20"/>
                <w:szCs w:val="20"/>
                <w:lang w:val="kk-KZ"/>
              </w:rPr>
              <w:t>1</w:t>
            </w:r>
            <w:r w:rsidRPr="00560DCF">
              <w:rPr>
                <w:b/>
                <w:sz w:val="20"/>
                <w:szCs w:val="20"/>
                <w:lang w:val="kk-KZ"/>
              </w:rPr>
              <w:t>-1-0-6</w:t>
            </w:r>
          </w:p>
          <w:p w:rsidR="009960D6" w:rsidRPr="00560DCF" w:rsidRDefault="009960D6" w:rsidP="0031775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E</w:t>
            </w:r>
            <w:r w:rsidRPr="009960D6">
              <w:rPr>
                <w:b/>
                <w:sz w:val="20"/>
                <w:szCs w:val="20"/>
                <w:lang w:val="kk-KZ"/>
              </w:rPr>
              <w:t>T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NG 3313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560DCF">
              <w:rPr>
                <w:b/>
                <w:sz w:val="20"/>
                <w:szCs w:val="20"/>
                <w:lang w:val="kk-KZ"/>
              </w:rPr>
              <w:t>-0-1-6</w:t>
            </w:r>
          </w:p>
          <w:p w:rsidR="009960D6" w:rsidRPr="00560DCF" w:rsidRDefault="009960D6" w:rsidP="0031775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9960D6" w:rsidRPr="00560DCF" w:rsidRDefault="009960D6" w:rsidP="0031775C">
            <w:pPr>
              <w:pStyle w:val="a7"/>
              <w:tabs>
                <w:tab w:val="left" w:pos="0"/>
                <w:tab w:val="left" w:pos="34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изучение основных групп машин и оборудования, применяемых при добыче, сборе и транспорте нефти и газа, обслуживании и ремонте скважин</w:t>
            </w:r>
            <w:proofErr w:type="gramStart"/>
            <w:r w:rsidRPr="00560DCF">
              <w:rPr>
                <w:sz w:val="20"/>
                <w:szCs w:val="20"/>
              </w:rPr>
              <w:t>..</w:t>
            </w:r>
            <w:proofErr w:type="gramEnd"/>
          </w:p>
          <w:p w:rsidR="009960D6" w:rsidRPr="00560DCF" w:rsidRDefault="009960D6" w:rsidP="0031775C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 xml:space="preserve">Насосы. Оборудование для фонтанной эксплуатации скважин. Оборудование для штанговой насосной эксплуатации скважин. Оборудование для </w:t>
            </w:r>
            <w:proofErr w:type="spellStart"/>
            <w:r w:rsidRPr="00560DCF">
              <w:rPr>
                <w:sz w:val="20"/>
                <w:szCs w:val="20"/>
              </w:rPr>
              <w:t>бесштанговой</w:t>
            </w:r>
            <w:proofErr w:type="spellEnd"/>
            <w:r w:rsidRPr="00560DCF">
              <w:rPr>
                <w:sz w:val="20"/>
                <w:szCs w:val="20"/>
              </w:rPr>
              <w:t xml:space="preserve"> эксплуатации скважин. Оборудование для газлифтной эксплуатации скважин. Оборудование для подземного ремонта скважин. Оборудование для проведения технологических операций в скважинах. Оборудование для повышения </w:t>
            </w:r>
            <w:proofErr w:type="spellStart"/>
            <w:r w:rsidRPr="00560DCF">
              <w:rPr>
                <w:sz w:val="20"/>
                <w:szCs w:val="20"/>
              </w:rPr>
              <w:t>нефтеотдачи</w:t>
            </w:r>
            <w:proofErr w:type="spellEnd"/>
            <w:r w:rsidRPr="00560DCF">
              <w:rPr>
                <w:sz w:val="20"/>
                <w:szCs w:val="20"/>
              </w:rPr>
              <w:t xml:space="preserve"> пластов</w:t>
            </w:r>
            <w:proofErr w:type="gramStart"/>
            <w:r w:rsidRPr="00560DCF">
              <w:rPr>
                <w:sz w:val="20"/>
                <w:szCs w:val="20"/>
              </w:rPr>
              <w:t xml:space="preserve">.. </w:t>
            </w:r>
            <w:proofErr w:type="gramEnd"/>
            <w:r w:rsidRPr="00560DCF">
              <w:rPr>
                <w:sz w:val="20"/>
                <w:szCs w:val="20"/>
              </w:rPr>
              <w:t xml:space="preserve">Агрегаты для обслуживания ремонта и монтажа нефтепромыслового оборудования. Электрооборудование нефтяных и газовых промыслов. </w:t>
            </w:r>
          </w:p>
          <w:p w:rsidR="009960D6" w:rsidRPr="00560DCF" w:rsidRDefault="009960D6" w:rsidP="0031775C">
            <w:pPr>
              <w:jc w:val="both"/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napToGrid w:val="0"/>
                <w:sz w:val="20"/>
                <w:szCs w:val="20"/>
              </w:rPr>
              <w:t>студент</w:t>
            </w:r>
            <w:r w:rsidRPr="00560DCF">
              <w:rPr>
                <w:b/>
                <w:snapToGrid w:val="0"/>
                <w:sz w:val="20"/>
                <w:szCs w:val="20"/>
              </w:rPr>
              <w:t xml:space="preserve">  </w:t>
            </w:r>
            <w:r w:rsidRPr="00560DCF">
              <w:rPr>
                <w:sz w:val="20"/>
                <w:szCs w:val="20"/>
              </w:rPr>
              <w:t xml:space="preserve">знает назначение, принципиальные схемы устройства и работы, технические показатели основных видов нефтегазопромыслового оборудования; назначение и устройство основных видов оборудования скважин, инструмента, механизмов и приспособлений, применяющихся при обслуживании и ремонте скважин; правила эксплуатации и безопасного обслуживания </w:t>
            </w:r>
            <w:r w:rsidRPr="00560DCF">
              <w:rPr>
                <w:sz w:val="20"/>
                <w:szCs w:val="20"/>
              </w:rPr>
              <w:lastRenderedPageBreak/>
              <w:t>нефтегазопромыслового оборудования и инструмента.</w:t>
            </w:r>
          </w:p>
        </w:tc>
      </w:tr>
      <w:tr w:rsidR="00145EA2" w:rsidRPr="00560DCF" w:rsidTr="00A43964">
        <w:tc>
          <w:tcPr>
            <w:tcW w:w="540" w:type="dxa"/>
          </w:tcPr>
          <w:p w:rsidR="00145EA2" w:rsidRPr="00560DCF" w:rsidRDefault="00145EA2">
            <w:r w:rsidRPr="00560DCF">
              <w:lastRenderedPageBreak/>
              <w:t>10</w:t>
            </w:r>
          </w:p>
        </w:tc>
        <w:tc>
          <w:tcPr>
            <w:tcW w:w="1265" w:type="dxa"/>
          </w:tcPr>
          <w:p w:rsidR="00145EA2" w:rsidRDefault="00A43964" w:rsidP="00A43964">
            <w:pPr>
              <w:jc w:val="center"/>
            </w:pPr>
            <w:r>
              <w:t>3/2</w:t>
            </w:r>
          </w:p>
          <w:p w:rsidR="00A43964" w:rsidRPr="00560DCF" w:rsidRDefault="00A43964">
            <w:r>
              <w:t>(БД/КВ)</w:t>
            </w:r>
          </w:p>
        </w:tc>
        <w:tc>
          <w:tcPr>
            <w:tcW w:w="6300" w:type="dxa"/>
          </w:tcPr>
          <w:p w:rsidR="00145EA2" w:rsidRPr="00560DCF" w:rsidRDefault="00145EA2" w:rsidP="00A826DA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NGO</w:t>
            </w:r>
            <w:r w:rsidRPr="00560DCF">
              <w:rPr>
                <w:b/>
                <w:sz w:val="20"/>
                <w:szCs w:val="20"/>
              </w:rPr>
              <w:t xml:space="preserve"> 8</w:t>
            </w:r>
          </w:p>
          <w:p w:rsidR="00145EA2" w:rsidRPr="00560DCF" w:rsidRDefault="00145EA2" w:rsidP="00A826D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ENGO</w:t>
            </w:r>
            <w:r w:rsidRPr="00560DCF">
              <w:rPr>
                <w:b/>
                <w:sz w:val="20"/>
                <w:szCs w:val="20"/>
              </w:rPr>
              <w:t xml:space="preserve"> 3212</w:t>
            </w:r>
            <w:r w:rsidR="009960D6" w:rsidRPr="0082511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>«Эксплуатация нефтегазопромыслового оборудования»</w:t>
            </w:r>
            <w:r w:rsidR="009960D6" w:rsidRPr="0082511F">
              <w:rPr>
                <w:b/>
                <w:sz w:val="20"/>
                <w:szCs w:val="20"/>
              </w:rPr>
              <w:t xml:space="preserve"> </w:t>
            </w:r>
            <w:r w:rsidR="003D66F2" w:rsidRPr="003C211A">
              <w:rPr>
                <w:b/>
                <w:sz w:val="20"/>
                <w:szCs w:val="20"/>
              </w:rPr>
              <w:t>1</w:t>
            </w:r>
            <w:r w:rsidRPr="00560DCF">
              <w:rPr>
                <w:b/>
                <w:sz w:val="20"/>
                <w:szCs w:val="20"/>
                <w:lang w:val="kk-KZ"/>
              </w:rPr>
              <w:t>-1-0-6</w:t>
            </w:r>
          </w:p>
          <w:p w:rsidR="00145EA2" w:rsidRPr="00560DCF" w:rsidRDefault="00145EA2" w:rsidP="005F4E5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145EA2" w:rsidRPr="00560DCF" w:rsidRDefault="00145EA2" w:rsidP="009567C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ONGP 3211 2-1-0-5</w:t>
            </w:r>
          </w:p>
          <w:p w:rsidR="00145EA2" w:rsidRPr="00560DCF" w:rsidRDefault="00145EA2" w:rsidP="005F4E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145EA2" w:rsidRPr="00560DCF" w:rsidRDefault="00145EA2" w:rsidP="005F4E55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ERS 4321 2-1-0-7</w:t>
            </w:r>
          </w:p>
          <w:p w:rsidR="00145EA2" w:rsidRPr="00560DCF" w:rsidRDefault="00145EA2" w:rsidP="005F4E55">
            <w:pPr>
              <w:jc w:val="center"/>
              <w:rPr>
                <w:b/>
                <w:sz w:val="20"/>
                <w:szCs w:val="20"/>
              </w:rPr>
            </w:pPr>
          </w:p>
          <w:p w:rsidR="00145EA2" w:rsidRPr="00560DCF" w:rsidRDefault="00145EA2" w:rsidP="00314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овладение видами профессиональной деятельности и соответствующими профессиональными компетенциями, связанными с эксплуатацией и ремонтом  нефтегазового оборудования</w:t>
            </w:r>
          </w:p>
          <w:p w:rsidR="00145EA2" w:rsidRPr="00560DCF" w:rsidRDefault="00145EA2" w:rsidP="00E4714D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bCs/>
                <w:sz w:val="20"/>
                <w:szCs w:val="20"/>
              </w:rPr>
              <w:t xml:space="preserve">Оборудование скважин.  </w:t>
            </w:r>
            <w:r w:rsidRPr="00560DCF">
              <w:rPr>
                <w:spacing w:val="-2"/>
                <w:sz w:val="20"/>
                <w:szCs w:val="20"/>
              </w:rPr>
              <w:t>Насосы.</w:t>
            </w:r>
            <w:proofErr w:type="gramStart"/>
            <w:r w:rsidRPr="00560DCF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560DCF">
              <w:rPr>
                <w:bCs/>
                <w:sz w:val="20"/>
                <w:szCs w:val="20"/>
              </w:rPr>
              <w:t xml:space="preserve"> Компрессоры.</w:t>
            </w:r>
            <w:r w:rsidRPr="00560DCF">
              <w:rPr>
                <w:sz w:val="20"/>
                <w:szCs w:val="20"/>
              </w:rPr>
              <w:t xml:space="preserve"> </w:t>
            </w:r>
            <w:r w:rsidRPr="00560DCF">
              <w:rPr>
                <w:bCs/>
                <w:sz w:val="20"/>
                <w:szCs w:val="20"/>
              </w:rPr>
              <w:t>Оборудование для фонтанной эксплуатации.</w:t>
            </w:r>
            <w:r w:rsidRPr="00560DCF">
              <w:rPr>
                <w:sz w:val="20"/>
                <w:szCs w:val="20"/>
              </w:rPr>
              <w:t xml:space="preserve">  </w:t>
            </w:r>
            <w:r w:rsidRPr="00560DCF">
              <w:rPr>
                <w:bCs/>
                <w:sz w:val="20"/>
                <w:szCs w:val="20"/>
              </w:rPr>
              <w:t xml:space="preserve">Оборудование для газлифтной эксплуатации скважин. Оборудование для </w:t>
            </w:r>
            <w:proofErr w:type="spellStart"/>
            <w:r w:rsidRPr="00560DCF">
              <w:rPr>
                <w:bCs/>
                <w:sz w:val="20"/>
                <w:szCs w:val="20"/>
              </w:rPr>
              <w:t>бесштанговой</w:t>
            </w:r>
            <w:proofErr w:type="spellEnd"/>
            <w:r w:rsidRPr="00560DCF">
              <w:rPr>
                <w:bCs/>
                <w:sz w:val="20"/>
                <w:szCs w:val="20"/>
              </w:rPr>
              <w:t xml:space="preserve"> эксплуатации скважин.</w:t>
            </w:r>
            <w:r w:rsidRPr="00560DCF">
              <w:rPr>
                <w:sz w:val="20"/>
                <w:szCs w:val="20"/>
              </w:rPr>
              <w:t xml:space="preserve"> </w:t>
            </w:r>
            <w:r w:rsidRPr="00560DCF">
              <w:rPr>
                <w:bCs/>
                <w:sz w:val="20"/>
                <w:szCs w:val="20"/>
              </w:rPr>
              <w:t>Оборудование для штанговой  насосной эксплуатации скважин</w:t>
            </w:r>
            <w:proofErr w:type="gramStart"/>
            <w:r w:rsidRPr="00560DCF">
              <w:rPr>
                <w:bCs/>
                <w:sz w:val="20"/>
                <w:szCs w:val="20"/>
              </w:rPr>
              <w:t>.</w:t>
            </w:r>
            <w:proofErr w:type="gramEnd"/>
            <w:r w:rsidRPr="00560DCF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60DCF">
              <w:rPr>
                <w:bCs/>
                <w:sz w:val="20"/>
                <w:szCs w:val="20"/>
              </w:rPr>
              <w:t>э</w:t>
            </w:r>
            <w:proofErr w:type="gramEnd"/>
            <w:r w:rsidRPr="00560DCF">
              <w:rPr>
                <w:bCs/>
                <w:sz w:val="20"/>
                <w:szCs w:val="20"/>
              </w:rPr>
              <w:t xml:space="preserve">ксплуатации. Оборудование для подземного ремонта скважин. Оборудование для проведения технологических операций в скважинах. Оборудование для повышения </w:t>
            </w:r>
            <w:proofErr w:type="spellStart"/>
            <w:r w:rsidRPr="00560DCF">
              <w:rPr>
                <w:bCs/>
                <w:sz w:val="20"/>
                <w:szCs w:val="20"/>
              </w:rPr>
              <w:t>нефтеотдачи</w:t>
            </w:r>
            <w:proofErr w:type="spellEnd"/>
            <w:r w:rsidRPr="00560DCF">
              <w:rPr>
                <w:bCs/>
                <w:sz w:val="20"/>
                <w:szCs w:val="20"/>
              </w:rPr>
              <w:t xml:space="preserve"> пласта.</w:t>
            </w:r>
          </w:p>
          <w:p w:rsidR="00145EA2" w:rsidRPr="00560DCF" w:rsidRDefault="00145EA2" w:rsidP="00E4714D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napToGrid w:val="0"/>
                <w:sz w:val="20"/>
                <w:szCs w:val="20"/>
              </w:rPr>
              <w:t>знает</w:t>
            </w:r>
            <w:r w:rsidRPr="00560DCF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560DCF">
              <w:rPr>
                <w:sz w:val="20"/>
                <w:szCs w:val="20"/>
              </w:rPr>
              <w:t>методы расчета по выбору оборудования и установлению оптимальных режимов его работы;</w:t>
            </w:r>
          </w:p>
          <w:p w:rsidR="00145EA2" w:rsidRPr="00560DCF" w:rsidRDefault="00145EA2" w:rsidP="00E4714D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60DCF">
              <w:rPr>
                <w:sz w:val="20"/>
                <w:szCs w:val="20"/>
              </w:rPr>
              <w:t>методы и правила монтажа, принцип работы и эксплуатации нефтегазопромыслового оборудования и инструмента; технологические операции по техническому обслуживанию наземного оборудования и подземному ремонту скважин;</w:t>
            </w:r>
          </w:p>
          <w:p w:rsidR="00145EA2" w:rsidRPr="00560DCF" w:rsidRDefault="00145EA2" w:rsidP="005F4E55">
            <w:r w:rsidRPr="00560DCF">
              <w:rPr>
                <w:sz w:val="20"/>
                <w:szCs w:val="20"/>
              </w:rPr>
              <w:t>меры предотвращения всех видов аварий оборудования.</w:t>
            </w:r>
          </w:p>
        </w:tc>
        <w:tc>
          <w:tcPr>
            <w:tcW w:w="6326" w:type="dxa"/>
            <w:gridSpan w:val="2"/>
          </w:tcPr>
          <w:p w:rsidR="009960D6" w:rsidRPr="00560DCF" w:rsidRDefault="009960D6" w:rsidP="009960D6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NGO</w:t>
            </w:r>
            <w:r w:rsidRPr="00560DCF">
              <w:rPr>
                <w:b/>
                <w:sz w:val="20"/>
                <w:szCs w:val="20"/>
              </w:rPr>
              <w:t xml:space="preserve"> 8</w:t>
            </w:r>
          </w:p>
          <w:p w:rsidR="00145EA2" w:rsidRPr="00560DCF" w:rsidRDefault="00145EA2" w:rsidP="00D02725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GTD 3212 «</w:t>
            </w:r>
            <w:proofErr w:type="spellStart"/>
            <w:r w:rsidRPr="00560DCF">
              <w:rPr>
                <w:b/>
                <w:sz w:val="20"/>
                <w:szCs w:val="20"/>
              </w:rPr>
              <w:t>Гидротермодинамика</w:t>
            </w:r>
            <w:proofErr w:type="spellEnd"/>
            <w:r w:rsidRPr="00560DCF">
              <w:rPr>
                <w:b/>
                <w:sz w:val="20"/>
                <w:szCs w:val="20"/>
              </w:rPr>
              <w:t>»</w:t>
            </w:r>
            <w:r w:rsidR="009960D6" w:rsidRPr="0082511F">
              <w:rPr>
                <w:b/>
                <w:sz w:val="20"/>
                <w:szCs w:val="20"/>
              </w:rPr>
              <w:t xml:space="preserve"> </w:t>
            </w:r>
            <w:r w:rsidR="003D66F2" w:rsidRPr="003C211A">
              <w:rPr>
                <w:b/>
                <w:sz w:val="20"/>
                <w:szCs w:val="20"/>
              </w:rPr>
              <w:t>1</w:t>
            </w:r>
            <w:r w:rsidRPr="00560DCF">
              <w:rPr>
                <w:b/>
                <w:sz w:val="20"/>
                <w:szCs w:val="20"/>
              </w:rPr>
              <w:t>-1-0-6</w:t>
            </w:r>
          </w:p>
          <w:p w:rsidR="00145EA2" w:rsidRPr="00560DCF" w:rsidRDefault="00145EA2" w:rsidP="003341BD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145EA2" w:rsidRPr="00560DCF" w:rsidRDefault="00145EA2" w:rsidP="003341B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Fiz 1214 1-1-1-2</w:t>
            </w:r>
          </w:p>
          <w:p w:rsidR="00145EA2" w:rsidRPr="00560DCF" w:rsidRDefault="00145EA2" w:rsidP="003341B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145EA2" w:rsidRPr="0082511F" w:rsidRDefault="00594CD1" w:rsidP="00D02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TTNGO</w:t>
            </w:r>
            <w:r w:rsidRPr="0082511F">
              <w:rPr>
                <w:b/>
                <w:sz w:val="20"/>
                <w:szCs w:val="20"/>
              </w:rPr>
              <w:t xml:space="preserve"> 4321 2-1-0-7</w:t>
            </w:r>
          </w:p>
          <w:p w:rsidR="00145EA2" w:rsidRPr="00560DCF" w:rsidRDefault="00145EA2" w:rsidP="00D02725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Целью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изучения</w:t>
            </w:r>
            <w:r w:rsidRPr="00560DCF">
              <w:rPr>
                <w:b/>
                <w:color w:val="auto"/>
                <w:sz w:val="20"/>
                <w:szCs w:val="20"/>
              </w:rPr>
              <w:t xml:space="preserve"> дисциплины является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>:</w:t>
            </w:r>
            <w:r w:rsidRPr="00560DCF">
              <w:rPr>
                <w:color w:val="auto"/>
                <w:sz w:val="20"/>
                <w:szCs w:val="20"/>
              </w:rPr>
              <w:t xml:space="preserve">  образование базы знаний о движении жидкостей, газов и их смесей в пористых горных породах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 xml:space="preserve"> -</w:t>
            </w:r>
            <w:r w:rsidRPr="00560DCF">
              <w:rPr>
                <w:color w:val="auto"/>
                <w:sz w:val="20"/>
                <w:szCs w:val="20"/>
              </w:rPr>
              <w:t xml:space="preserve"> теоретической основ</w:t>
            </w:r>
            <w:proofErr w:type="spellStart"/>
            <w:r w:rsidRPr="00560DCF">
              <w:rPr>
                <w:color w:val="auto"/>
                <w:sz w:val="20"/>
                <w:szCs w:val="20"/>
                <w:lang w:val="ru-RU"/>
              </w:rPr>
              <w:t>ы</w:t>
            </w:r>
            <w:proofErr w:type="spellEnd"/>
            <w:r w:rsidRPr="00560DCF">
              <w:rPr>
                <w:color w:val="auto"/>
                <w:sz w:val="20"/>
                <w:szCs w:val="20"/>
              </w:rPr>
              <w:t xml:space="preserve"> разработки нефтяных, газовых и газоконденсатных месторождений</w:t>
            </w:r>
          </w:p>
          <w:p w:rsidR="00145EA2" w:rsidRPr="00560DCF" w:rsidRDefault="00145EA2" w:rsidP="00D02725">
            <w:pPr>
              <w:pStyle w:val="a4"/>
              <w:jc w:val="both"/>
              <w:rPr>
                <w:color w:val="auto"/>
                <w:sz w:val="20"/>
                <w:szCs w:val="20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Содержание основных разделов:</w:t>
            </w:r>
            <w:r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color w:val="auto"/>
                <w:sz w:val="20"/>
                <w:szCs w:val="20"/>
              </w:rPr>
              <w:t xml:space="preserve">Основные определения и понятия. Физические основы описания процессов фильтрации. Особенности фильтрационных течений в анизотропных пластах. </w:t>
            </w:r>
            <w:r w:rsidRPr="00560DCF">
              <w:rPr>
                <w:iCs/>
                <w:color w:val="auto"/>
                <w:sz w:val="20"/>
                <w:szCs w:val="20"/>
              </w:rPr>
              <w:t>Математические модели однофазной изотермической фильтрации</w:t>
            </w:r>
            <w:r w:rsidRPr="00560DCF">
              <w:rPr>
                <w:color w:val="auto"/>
                <w:sz w:val="20"/>
                <w:szCs w:val="20"/>
              </w:rPr>
              <w:t xml:space="preserve">. </w:t>
            </w:r>
            <w:r w:rsidRPr="00560DCF">
              <w:rPr>
                <w:iCs/>
                <w:color w:val="auto"/>
                <w:sz w:val="20"/>
                <w:szCs w:val="20"/>
              </w:rPr>
              <w:t>Одномерные течения в однородной среде</w:t>
            </w:r>
            <w:r w:rsidRPr="00560DCF">
              <w:rPr>
                <w:color w:val="auto"/>
                <w:sz w:val="20"/>
                <w:szCs w:val="20"/>
              </w:rPr>
              <w:t xml:space="preserve">.  </w:t>
            </w:r>
            <w:r w:rsidRPr="00560DCF">
              <w:rPr>
                <w:iCs/>
                <w:color w:val="auto"/>
                <w:sz w:val="20"/>
                <w:szCs w:val="20"/>
              </w:rPr>
              <w:t>Одномерные течения в неоднородной среде</w:t>
            </w:r>
            <w:r w:rsidRPr="00560DCF">
              <w:rPr>
                <w:color w:val="auto"/>
                <w:sz w:val="20"/>
                <w:szCs w:val="20"/>
              </w:rPr>
              <w:t xml:space="preserve">. </w:t>
            </w:r>
            <w:r w:rsidRPr="00560DCF">
              <w:rPr>
                <w:iCs/>
                <w:color w:val="auto"/>
                <w:sz w:val="20"/>
                <w:szCs w:val="20"/>
              </w:rPr>
              <w:t>Теория упругого режима</w:t>
            </w:r>
            <w:r w:rsidRPr="00560DCF">
              <w:rPr>
                <w:color w:val="auto"/>
                <w:sz w:val="20"/>
                <w:szCs w:val="20"/>
              </w:rPr>
              <w:t xml:space="preserve">. </w:t>
            </w:r>
            <w:r w:rsidRPr="00560DCF">
              <w:rPr>
                <w:iCs/>
                <w:color w:val="auto"/>
                <w:sz w:val="20"/>
                <w:szCs w:val="20"/>
              </w:rPr>
              <w:t>Классическая теория двухфазного течения несмешивающихся жидкостей</w:t>
            </w:r>
            <w:r w:rsidRPr="00560DCF">
              <w:rPr>
                <w:color w:val="auto"/>
                <w:sz w:val="20"/>
                <w:szCs w:val="20"/>
              </w:rPr>
              <w:t xml:space="preserve">. </w:t>
            </w:r>
          </w:p>
          <w:p w:rsidR="00145EA2" w:rsidRPr="007638FF" w:rsidRDefault="00145EA2" w:rsidP="00D02725">
            <w:pPr>
              <w:jc w:val="both"/>
              <w:rPr>
                <w:sz w:val="20"/>
                <w:szCs w:val="20"/>
              </w:rPr>
            </w:pPr>
            <w:proofErr w:type="gramStart"/>
            <w:r w:rsidRPr="00560DCF">
              <w:rPr>
                <w:b/>
                <w:sz w:val="20"/>
                <w:szCs w:val="20"/>
              </w:rPr>
              <w:t>Результаты обучения:</w:t>
            </w:r>
            <w:r w:rsidRPr="00560DCF">
              <w:rPr>
                <w:sz w:val="20"/>
                <w:szCs w:val="20"/>
              </w:rPr>
              <w:t xml:space="preserve"> законы фильтрации нефти, газа и воды; размерности и физический смысл основных </w:t>
            </w:r>
            <w:proofErr w:type="spellStart"/>
            <w:r w:rsidRPr="00560DCF">
              <w:rPr>
                <w:sz w:val="20"/>
                <w:szCs w:val="20"/>
              </w:rPr>
              <w:t>фильтрацион-ноемкостных</w:t>
            </w:r>
            <w:proofErr w:type="spellEnd"/>
            <w:r w:rsidRPr="00560DCF">
              <w:rPr>
                <w:sz w:val="20"/>
                <w:szCs w:val="20"/>
              </w:rPr>
              <w:t xml:space="preserve"> параметров; методы расчета и основные расчетные формулы для одномерных установившихся потоков жидкости и газа (при линейных и нелинейных  законах фильтрации); потенциалы простейших плоских потоков и решение плоских задач методом потенциалов; методы расчета и основные расчетные формулы теории упругого режима;</w:t>
            </w:r>
            <w:proofErr w:type="gramEnd"/>
            <w:r w:rsidRPr="00560DCF">
              <w:rPr>
                <w:sz w:val="20"/>
                <w:szCs w:val="20"/>
              </w:rPr>
              <w:t xml:space="preserve"> приближенные методы теории упругого режима; постановку и решение задач неустановившихся течений газа; основные понятия и уравнения многофазных потоков.</w:t>
            </w:r>
          </w:p>
          <w:p w:rsidR="00145EA2" w:rsidRPr="007638FF" w:rsidRDefault="00145EA2" w:rsidP="00D0272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43964" w:rsidRPr="00560DCF" w:rsidTr="00A43964">
        <w:tc>
          <w:tcPr>
            <w:tcW w:w="540" w:type="dxa"/>
          </w:tcPr>
          <w:p w:rsidR="00A43964" w:rsidRPr="00560DCF" w:rsidRDefault="00A43964">
            <w:r>
              <w:t>11</w:t>
            </w:r>
          </w:p>
        </w:tc>
        <w:tc>
          <w:tcPr>
            <w:tcW w:w="1265" w:type="dxa"/>
          </w:tcPr>
          <w:p w:rsidR="00A43964" w:rsidRDefault="00A43964" w:rsidP="00A43964">
            <w:pPr>
              <w:jc w:val="center"/>
            </w:pPr>
            <w:r>
              <w:t>5/3</w:t>
            </w:r>
          </w:p>
          <w:p w:rsidR="00A43964" w:rsidRPr="00560DCF" w:rsidRDefault="00A43964" w:rsidP="00A43964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A43964" w:rsidRPr="00560DCF" w:rsidRDefault="00A43964" w:rsidP="00A43964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NGO</w:t>
            </w:r>
            <w:r w:rsidRPr="00560DCF">
              <w:rPr>
                <w:b/>
                <w:sz w:val="20"/>
                <w:szCs w:val="20"/>
              </w:rPr>
              <w:t xml:space="preserve"> 8</w:t>
            </w:r>
          </w:p>
          <w:p w:rsidR="00A43964" w:rsidRPr="00560DCF" w:rsidRDefault="00A43964" w:rsidP="00A43964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EDPNG</w:t>
            </w:r>
            <w:r w:rsidRPr="00560DCF">
              <w:rPr>
                <w:b/>
                <w:sz w:val="20"/>
                <w:szCs w:val="20"/>
              </w:rPr>
              <w:t xml:space="preserve"> 3313</w:t>
            </w:r>
            <w:r w:rsidR="00594CD1" w:rsidRPr="00594CD1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«Электроснабжение при добыче и переработке нефти и газа»</w:t>
            </w:r>
            <w:r w:rsidR="00594CD1" w:rsidRPr="00594CD1">
              <w:rPr>
                <w:b/>
                <w:sz w:val="20"/>
                <w:szCs w:val="20"/>
              </w:rPr>
              <w:t xml:space="preserve"> </w:t>
            </w:r>
            <w:r w:rsidR="003D66F2" w:rsidRPr="003C211A">
              <w:rPr>
                <w:b/>
                <w:sz w:val="20"/>
                <w:szCs w:val="20"/>
              </w:rPr>
              <w:t>2</w:t>
            </w:r>
            <w:r w:rsidRPr="00560DCF">
              <w:rPr>
                <w:b/>
                <w:sz w:val="20"/>
                <w:szCs w:val="20"/>
              </w:rPr>
              <w:t>-</w:t>
            </w:r>
            <w:r w:rsidR="003D66F2" w:rsidRPr="003C211A">
              <w:rPr>
                <w:b/>
                <w:sz w:val="20"/>
                <w:szCs w:val="20"/>
              </w:rPr>
              <w:t>1</w:t>
            </w:r>
            <w:r w:rsidRPr="00560DCF">
              <w:rPr>
                <w:b/>
                <w:sz w:val="20"/>
                <w:szCs w:val="20"/>
              </w:rPr>
              <w:t>-</w:t>
            </w:r>
            <w:r w:rsidR="003D66F2" w:rsidRPr="003C211A">
              <w:rPr>
                <w:b/>
                <w:sz w:val="20"/>
                <w:szCs w:val="20"/>
              </w:rPr>
              <w:t>0</w:t>
            </w:r>
            <w:r w:rsidRPr="00560DCF">
              <w:rPr>
                <w:b/>
                <w:sz w:val="20"/>
                <w:szCs w:val="20"/>
              </w:rPr>
              <w:t>-6</w:t>
            </w:r>
          </w:p>
          <w:p w:rsidR="00A43964" w:rsidRPr="00560DCF" w:rsidRDefault="00A43964" w:rsidP="00A439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A43964" w:rsidRPr="00560DCF" w:rsidRDefault="00A43964" w:rsidP="00A439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1213 1-1-1-1</w:t>
            </w:r>
          </w:p>
          <w:p w:rsidR="00A43964" w:rsidRPr="00560DCF" w:rsidRDefault="00A43964" w:rsidP="00A4396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ONGP 3211 2-1-0-5</w:t>
            </w:r>
          </w:p>
          <w:p w:rsidR="00A43964" w:rsidRPr="00560DCF" w:rsidRDefault="00A43964" w:rsidP="00A439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A43964" w:rsidRPr="00560DCF" w:rsidRDefault="00A43964" w:rsidP="00A43964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OMIES 4320 </w:t>
            </w:r>
            <w:r w:rsidRPr="00560DCF">
              <w:rPr>
                <w:b/>
                <w:sz w:val="20"/>
                <w:szCs w:val="20"/>
                <w:lang w:val="kk-KZ"/>
              </w:rPr>
              <w:t>2-1-0-</w:t>
            </w:r>
            <w:r w:rsidRPr="00560DCF">
              <w:rPr>
                <w:b/>
                <w:sz w:val="20"/>
                <w:szCs w:val="20"/>
              </w:rPr>
              <w:t>7</w:t>
            </w:r>
          </w:p>
          <w:p w:rsidR="00A43964" w:rsidRPr="00560DCF" w:rsidRDefault="00A43964" w:rsidP="00A43964">
            <w:pPr>
              <w:ind w:right="-53"/>
              <w:jc w:val="both"/>
              <w:rPr>
                <w:b/>
                <w:sz w:val="20"/>
                <w:szCs w:val="20"/>
              </w:rPr>
            </w:pPr>
          </w:p>
          <w:p w:rsidR="00A43964" w:rsidRPr="00560DCF" w:rsidRDefault="00A43964" w:rsidP="00A43964">
            <w:pPr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  <w:lang w:val="kk-KZ"/>
              </w:rPr>
              <w:t xml:space="preserve">освоение методов расчета электрических цепей, изучение оборудования </w:t>
            </w:r>
            <w:proofErr w:type="gramStart"/>
            <w:r w:rsidRPr="00560DCF">
              <w:rPr>
                <w:sz w:val="20"/>
                <w:szCs w:val="20"/>
                <w:lang w:val="kk-KZ"/>
              </w:rPr>
              <w:t>электро-снабжения</w:t>
            </w:r>
            <w:proofErr w:type="gramEnd"/>
            <w:r w:rsidRPr="00560DCF">
              <w:rPr>
                <w:sz w:val="20"/>
                <w:szCs w:val="20"/>
                <w:lang w:val="kk-KZ"/>
              </w:rPr>
              <w:t>.</w:t>
            </w:r>
          </w:p>
          <w:p w:rsidR="00A43964" w:rsidRPr="00560DCF" w:rsidRDefault="00A43964" w:rsidP="00A43964">
            <w:pPr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lastRenderedPageBreak/>
              <w:t>Содержание основных разделов:</w:t>
            </w: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 xml:space="preserve">Общие вопросы электрификации работ. Электрификация </w:t>
            </w:r>
            <w:proofErr w:type="spellStart"/>
            <w:r w:rsidRPr="00560DCF">
              <w:rPr>
                <w:sz w:val="20"/>
                <w:szCs w:val="20"/>
              </w:rPr>
              <w:t>нефтегазодобычных</w:t>
            </w:r>
            <w:proofErr w:type="spellEnd"/>
            <w:r w:rsidRPr="00560DCF">
              <w:rPr>
                <w:sz w:val="20"/>
                <w:szCs w:val="20"/>
              </w:rPr>
              <w:t xml:space="preserve"> работ. Опасности, связанные с применением электроэнергии при добыче УВ. Виды исполнения электрооборудования</w:t>
            </w:r>
            <w:r w:rsidRPr="00560DCF">
              <w:rPr>
                <w:sz w:val="20"/>
                <w:szCs w:val="20"/>
                <w:lang w:val="kk-KZ"/>
              </w:rPr>
              <w:t>. А</w:t>
            </w:r>
            <w:proofErr w:type="spellStart"/>
            <w:r w:rsidRPr="00560DCF">
              <w:rPr>
                <w:sz w:val="20"/>
                <w:szCs w:val="20"/>
              </w:rPr>
              <w:t>ппаратура</w:t>
            </w:r>
            <w:proofErr w:type="spellEnd"/>
            <w:r w:rsidRPr="00560DCF">
              <w:rPr>
                <w:sz w:val="20"/>
                <w:szCs w:val="20"/>
              </w:rPr>
              <w:t xml:space="preserve"> управления и защиты. Схемы электроснабжения бурового оборудования</w:t>
            </w:r>
            <w:proofErr w:type="gramStart"/>
            <w:r w:rsidRPr="00560DCF">
              <w:rPr>
                <w:sz w:val="20"/>
                <w:szCs w:val="20"/>
              </w:rPr>
              <w:t xml:space="preserve"> </w:t>
            </w:r>
            <w:r w:rsidRPr="00560DCF">
              <w:rPr>
                <w:sz w:val="20"/>
                <w:szCs w:val="20"/>
                <w:lang w:val="kk-KZ"/>
              </w:rPr>
              <w:t>.</w:t>
            </w:r>
            <w:proofErr w:type="gramEnd"/>
            <w:r w:rsidRPr="00560DCF">
              <w:rPr>
                <w:sz w:val="20"/>
                <w:szCs w:val="20"/>
                <w:lang w:val="kk-KZ"/>
              </w:rPr>
              <w:t xml:space="preserve"> </w:t>
            </w:r>
          </w:p>
          <w:p w:rsidR="00A43964" w:rsidRPr="00560DCF" w:rsidRDefault="00A43964" w:rsidP="00A43964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приобретение практического умения и навыков обращения с электрооборудованием в неразрывной связи с технологией производства и организацией труда.</w:t>
            </w:r>
          </w:p>
          <w:p w:rsidR="00A43964" w:rsidRPr="00560DCF" w:rsidRDefault="00A43964" w:rsidP="00A826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6" w:type="dxa"/>
            <w:gridSpan w:val="2"/>
          </w:tcPr>
          <w:p w:rsidR="009960D6" w:rsidRPr="00560DCF" w:rsidRDefault="009960D6" w:rsidP="009960D6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NGO</w:t>
            </w:r>
            <w:r w:rsidRPr="00560DCF">
              <w:rPr>
                <w:b/>
                <w:sz w:val="20"/>
                <w:szCs w:val="20"/>
              </w:rPr>
              <w:t xml:space="preserve"> 8</w:t>
            </w:r>
          </w:p>
          <w:p w:rsidR="003D66F2" w:rsidRPr="00560DCF" w:rsidRDefault="00A43964" w:rsidP="003D66F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EDPNG</w:t>
            </w:r>
            <w:r w:rsidRPr="00560DCF">
              <w:rPr>
                <w:b/>
                <w:sz w:val="20"/>
                <w:szCs w:val="20"/>
              </w:rPr>
              <w:t xml:space="preserve"> 3313</w:t>
            </w:r>
            <w:r w:rsidR="00594CD1" w:rsidRPr="00594CD1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«Электроснабжение при добыче и переработке нефти и газа»</w:t>
            </w:r>
            <w:r w:rsidR="00594CD1" w:rsidRPr="00594CD1">
              <w:rPr>
                <w:b/>
                <w:sz w:val="20"/>
                <w:szCs w:val="20"/>
              </w:rPr>
              <w:t xml:space="preserve"> </w:t>
            </w:r>
            <w:r w:rsidR="003D66F2" w:rsidRPr="00594CD1">
              <w:rPr>
                <w:b/>
                <w:sz w:val="20"/>
                <w:szCs w:val="20"/>
              </w:rPr>
              <w:t>2</w:t>
            </w:r>
            <w:r w:rsidR="003D66F2" w:rsidRPr="00560DCF">
              <w:rPr>
                <w:b/>
                <w:sz w:val="20"/>
                <w:szCs w:val="20"/>
              </w:rPr>
              <w:t>-</w:t>
            </w:r>
            <w:r w:rsidR="003D66F2" w:rsidRPr="00594CD1">
              <w:rPr>
                <w:b/>
                <w:sz w:val="20"/>
                <w:szCs w:val="20"/>
              </w:rPr>
              <w:t>1</w:t>
            </w:r>
            <w:r w:rsidR="003D66F2" w:rsidRPr="00560DCF">
              <w:rPr>
                <w:b/>
                <w:sz w:val="20"/>
                <w:szCs w:val="20"/>
              </w:rPr>
              <w:t>-</w:t>
            </w:r>
            <w:r w:rsidR="003D66F2" w:rsidRPr="00594CD1">
              <w:rPr>
                <w:b/>
                <w:sz w:val="20"/>
                <w:szCs w:val="20"/>
              </w:rPr>
              <w:t>0</w:t>
            </w:r>
            <w:r w:rsidR="003D66F2" w:rsidRPr="00560DCF">
              <w:rPr>
                <w:b/>
                <w:sz w:val="20"/>
                <w:szCs w:val="20"/>
              </w:rPr>
              <w:t>-6</w:t>
            </w:r>
          </w:p>
          <w:p w:rsidR="00A43964" w:rsidRPr="00560DCF" w:rsidRDefault="00A43964" w:rsidP="00A439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A43964" w:rsidRPr="00560DCF" w:rsidRDefault="00A43964" w:rsidP="00A439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1213 1-1-1-1</w:t>
            </w:r>
          </w:p>
          <w:p w:rsidR="00A43964" w:rsidRPr="00560DCF" w:rsidRDefault="00A43964" w:rsidP="00A439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A43964" w:rsidRPr="00560DCF" w:rsidRDefault="00432395" w:rsidP="00A43964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TTNGO</w:t>
            </w:r>
            <w:r w:rsidRPr="00594CD1">
              <w:rPr>
                <w:b/>
                <w:sz w:val="20"/>
                <w:szCs w:val="20"/>
              </w:rPr>
              <w:t xml:space="preserve"> 4321</w:t>
            </w:r>
            <w:r w:rsidR="00A43964" w:rsidRPr="00560DCF">
              <w:rPr>
                <w:b/>
                <w:sz w:val="20"/>
                <w:szCs w:val="20"/>
              </w:rPr>
              <w:t xml:space="preserve"> </w:t>
            </w:r>
            <w:r w:rsidRPr="00594CD1">
              <w:rPr>
                <w:b/>
                <w:sz w:val="20"/>
                <w:szCs w:val="20"/>
              </w:rPr>
              <w:t>2</w:t>
            </w:r>
            <w:r w:rsidR="00A43964" w:rsidRPr="00560DCF">
              <w:rPr>
                <w:b/>
                <w:sz w:val="20"/>
                <w:szCs w:val="20"/>
                <w:lang w:val="kk-KZ"/>
              </w:rPr>
              <w:t>-1-0-</w:t>
            </w:r>
            <w:r w:rsidR="00A43964" w:rsidRPr="00560DCF">
              <w:rPr>
                <w:b/>
                <w:sz w:val="20"/>
                <w:szCs w:val="20"/>
              </w:rPr>
              <w:t>7</w:t>
            </w:r>
          </w:p>
          <w:p w:rsidR="00A43964" w:rsidRPr="00560DCF" w:rsidRDefault="00A43964" w:rsidP="00A43964">
            <w:pPr>
              <w:ind w:right="-53"/>
              <w:jc w:val="both"/>
              <w:rPr>
                <w:b/>
                <w:sz w:val="20"/>
                <w:szCs w:val="20"/>
              </w:rPr>
            </w:pPr>
          </w:p>
          <w:p w:rsidR="00A43964" w:rsidRPr="00560DCF" w:rsidRDefault="00A43964" w:rsidP="00A43964">
            <w:pPr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  <w:lang w:val="kk-KZ"/>
              </w:rPr>
              <w:t xml:space="preserve">освоение методов расчета электрических цепей, изучение оборудования </w:t>
            </w:r>
            <w:proofErr w:type="gramStart"/>
            <w:r w:rsidRPr="00560DCF">
              <w:rPr>
                <w:sz w:val="20"/>
                <w:szCs w:val="20"/>
                <w:lang w:val="kk-KZ"/>
              </w:rPr>
              <w:t>электро-снабжения</w:t>
            </w:r>
            <w:proofErr w:type="gramEnd"/>
            <w:r w:rsidRPr="00560DCF">
              <w:rPr>
                <w:sz w:val="20"/>
                <w:szCs w:val="20"/>
                <w:lang w:val="kk-KZ"/>
              </w:rPr>
              <w:t>.</w:t>
            </w:r>
          </w:p>
          <w:p w:rsidR="00A43964" w:rsidRPr="00560DCF" w:rsidRDefault="00A43964" w:rsidP="00A43964">
            <w:pPr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 xml:space="preserve">Общие вопросы электрификации </w:t>
            </w:r>
            <w:r w:rsidRPr="00560DCF">
              <w:rPr>
                <w:sz w:val="20"/>
                <w:szCs w:val="20"/>
              </w:rPr>
              <w:lastRenderedPageBreak/>
              <w:t xml:space="preserve">работ. Электрификация </w:t>
            </w:r>
            <w:proofErr w:type="spellStart"/>
            <w:r w:rsidRPr="00560DCF">
              <w:rPr>
                <w:sz w:val="20"/>
                <w:szCs w:val="20"/>
              </w:rPr>
              <w:t>нефтегазодобычных</w:t>
            </w:r>
            <w:proofErr w:type="spellEnd"/>
            <w:r w:rsidRPr="00560DCF">
              <w:rPr>
                <w:sz w:val="20"/>
                <w:szCs w:val="20"/>
              </w:rPr>
              <w:t xml:space="preserve"> работ. Опасности, связанные с применением электроэнергии при добыче УВ. Виды исполнения электрооборудования</w:t>
            </w:r>
            <w:r w:rsidRPr="00560DCF">
              <w:rPr>
                <w:sz w:val="20"/>
                <w:szCs w:val="20"/>
                <w:lang w:val="kk-KZ"/>
              </w:rPr>
              <w:t>. А</w:t>
            </w:r>
            <w:proofErr w:type="spellStart"/>
            <w:r w:rsidRPr="00560DCF">
              <w:rPr>
                <w:sz w:val="20"/>
                <w:szCs w:val="20"/>
              </w:rPr>
              <w:t>ппаратура</w:t>
            </w:r>
            <w:proofErr w:type="spellEnd"/>
            <w:r w:rsidRPr="00560DCF">
              <w:rPr>
                <w:sz w:val="20"/>
                <w:szCs w:val="20"/>
              </w:rPr>
              <w:t xml:space="preserve"> управления и защиты. Схемы электроснабжения бурового оборудования</w:t>
            </w:r>
            <w:proofErr w:type="gramStart"/>
            <w:r w:rsidRPr="00560DCF">
              <w:rPr>
                <w:sz w:val="20"/>
                <w:szCs w:val="20"/>
              </w:rPr>
              <w:t xml:space="preserve"> </w:t>
            </w:r>
            <w:r w:rsidRPr="00560DCF">
              <w:rPr>
                <w:sz w:val="20"/>
                <w:szCs w:val="20"/>
                <w:lang w:val="kk-KZ"/>
              </w:rPr>
              <w:t>.</w:t>
            </w:r>
            <w:proofErr w:type="gramEnd"/>
            <w:r w:rsidRPr="00560DCF">
              <w:rPr>
                <w:sz w:val="20"/>
                <w:szCs w:val="20"/>
                <w:lang w:val="kk-KZ"/>
              </w:rPr>
              <w:t xml:space="preserve"> </w:t>
            </w:r>
          </w:p>
          <w:p w:rsidR="00A43964" w:rsidRPr="00560DCF" w:rsidRDefault="00A43964" w:rsidP="00A43964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приобретение практического умения и навыков обращения с электрооборудованием в неразрывной связи с технологией производства и организацией труда.</w:t>
            </w:r>
          </w:p>
          <w:p w:rsidR="00A43964" w:rsidRPr="00560DCF" w:rsidRDefault="00A43964" w:rsidP="00EC26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3964" w:rsidRPr="00560DCF" w:rsidTr="00A43964">
        <w:tc>
          <w:tcPr>
            <w:tcW w:w="540" w:type="dxa"/>
          </w:tcPr>
          <w:p w:rsidR="00A43964" w:rsidRDefault="00A43964">
            <w:r>
              <w:lastRenderedPageBreak/>
              <w:t>12</w:t>
            </w:r>
          </w:p>
        </w:tc>
        <w:tc>
          <w:tcPr>
            <w:tcW w:w="1265" w:type="dxa"/>
          </w:tcPr>
          <w:p w:rsidR="00A43964" w:rsidRDefault="00A43964" w:rsidP="00A43964">
            <w:pPr>
              <w:jc w:val="center"/>
            </w:pPr>
            <w:r w:rsidRPr="00560DCF">
              <w:t>5/3</w:t>
            </w:r>
          </w:p>
          <w:p w:rsidR="00A43964" w:rsidRPr="00560DCF" w:rsidRDefault="00A43964" w:rsidP="00A43964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Модуль P</w:t>
            </w:r>
            <w:proofErr w:type="gramStart"/>
            <w:r w:rsidRPr="00560DCF">
              <w:rPr>
                <w:b/>
                <w:sz w:val="20"/>
                <w:szCs w:val="20"/>
              </w:rPr>
              <w:t>О</w:t>
            </w:r>
            <w:proofErr w:type="spellStart"/>
            <w:proofErr w:type="gramEnd"/>
            <w:r w:rsidR="003D66F2">
              <w:rPr>
                <w:b/>
                <w:sz w:val="20"/>
                <w:szCs w:val="20"/>
                <w:lang w:val="en-US"/>
              </w:rPr>
              <w:t>rg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9</w:t>
            </w:r>
          </w:p>
          <w:p w:rsidR="00A43964" w:rsidRPr="00560DCF" w:rsidRDefault="00A43964" w:rsidP="00B24122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EOP 321</w:t>
            </w:r>
            <w:r w:rsidR="003D66F2" w:rsidRPr="003D66F2">
              <w:rPr>
                <w:b/>
                <w:sz w:val="20"/>
                <w:szCs w:val="20"/>
              </w:rPr>
              <w:t>4</w:t>
            </w:r>
            <w:r w:rsidRPr="00560DCF">
              <w:rPr>
                <w:b/>
                <w:sz w:val="20"/>
                <w:szCs w:val="20"/>
              </w:rPr>
              <w:t xml:space="preserve"> «Экономика и организация производства»</w:t>
            </w:r>
            <w:r w:rsidR="00594CD1" w:rsidRPr="00594CD1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2-1-0-6</w:t>
            </w:r>
          </w:p>
          <w:p w:rsidR="00A43964" w:rsidRPr="00560DCF" w:rsidRDefault="00A43964" w:rsidP="00B24122">
            <w:pPr>
              <w:ind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A43964" w:rsidRPr="00560DCF" w:rsidRDefault="00A43964" w:rsidP="00B24122">
            <w:pPr>
              <w:ind w:left="-39" w:right="-86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OET 2109 1-1-0-4</w:t>
            </w:r>
          </w:p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A43964" w:rsidRPr="00560DCF" w:rsidRDefault="00A43964" w:rsidP="00B24122">
            <w:pPr>
              <w:jc w:val="both"/>
              <w:rPr>
                <w:b/>
                <w:sz w:val="20"/>
                <w:szCs w:val="20"/>
              </w:rPr>
            </w:pPr>
          </w:p>
          <w:p w:rsidR="00A43964" w:rsidRPr="00560DCF" w:rsidRDefault="00A43964" w:rsidP="00B241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получение студентами знаний в области экономики,  и управления предприятием по добыче нефти и газа</w:t>
            </w:r>
            <w:r w:rsidRPr="00560DCF">
              <w:rPr>
                <w:sz w:val="20"/>
                <w:szCs w:val="20"/>
                <w:lang w:val="kk-KZ"/>
              </w:rPr>
              <w:t>.</w:t>
            </w:r>
          </w:p>
          <w:p w:rsidR="00A43964" w:rsidRPr="00560DCF" w:rsidRDefault="00A43964" w:rsidP="00B241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  <w:lang w:val="kk-KZ"/>
              </w:rPr>
              <w:t>Производственное предприятие  как  объект хозяйствования. Ос-новной капитал предприятия. Оборотные средства предприятия. Трудовые ресурсы предприятия. Эффективность  производственной деятельности. Экономическая и социальная эффективность производства. Технико-экономическое планирование, учет и отчетность в нефтегазовой промышленности. Организация и методы  экономи-ческого  анализа  в нефтегазовой отрасли.  Анализ показателей  производственно-хозяйственной деятельности  предприятия.. Основные принципы  и методы управления. Организация и управ-ление  производством. Планирова-ние и управление фондом заработной платы и организации тру-да. Управление трудовым коллективом.</w:t>
            </w:r>
          </w:p>
          <w:p w:rsidR="00A43964" w:rsidRPr="00560DCF" w:rsidRDefault="00A43964" w:rsidP="00B24122">
            <w:pPr>
              <w:jc w:val="both"/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студенты должны уметь: разрабатывать ТЭП при планировании деятельности предприятия. Решать вопросы организации и управления  предприятием по добычи нефти (газа).</w:t>
            </w:r>
          </w:p>
        </w:tc>
        <w:tc>
          <w:tcPr>
            <w:tcW w:w="6326" w:type="dxa"/>
            <w:gridSpan w:val="2"/>
          </w:tcPr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Модуль  P</w:t>
            </w:r>
            <w:proofErr w:type="gramStart"/>
            <w:r w:rsidRPr="00560DCF">
              <w:rPr>
                <w:b/>
                <w:sz w:val="20"/>
                <w:szCs w:val="20"/>
              </w:rPr>
              <w:t>О</w:t>
            </w:r>
            <w:proofErr w:type="spellStart"/>
            <w:proofErr w:type="gramEnd"/>
            <w:r w:rsidR="003D66F2">
              <w:rPr>
                <w:b/>
                <w:sz w:val="20"/>
                <w:szCs w:val="20"/>
                <w:lang w:val="en-US"/>
              </w:rPr>
              <w:t>rg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9</w:t>
            </w:r>
          </w:p>
          <w:p w:rsidR="00A43964" w:rsidRPr="00560DCF" w:rsidRDefault="00A43964" w:rsidP="00B24122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EOP 321</w:t>
            </w:r>
            <w:r w:rsidR="003D66F2" w:rsidRPr="003D66F2">
              <w:rPr>
                <w:b/>
                <w:sz w:val="20"/>
                <w:szCs w:val="20"/>
              </w:rPr>
              <w:t>4</w:t>
            </w:r>
            <w:r w:rsidRPr="00560DCF">
              <w:rPr>
                <w:b/>
                <w:sz w:val="20"/>
                <w:szCs w:val="20"/>
              </w:rPr>
              <w:t xml:space="preserve"> «Экономика и организация производства»</w:t>
            </w:r>
            <w:r w:rsidR="00594CD1" w:rsidRPr="00594CD1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2-1-0-6</w:t>
            </w:r>
          </w:p>
          <w:p w:rsidR="00A43964" w:rsidRPr="00560DCF" w:rsidRDefault="00A43964" w:rsidP="00B24122">
            <w:pPr>
              <w:ind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A43964" w:rsidRPr="00560DCF" w:rsidRDefault="00A43964" w:rsidP="00B24122">
            <w:pPr>
              <w:ind w:left="-39" w:right="-86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OET 2109 1-1-0-4</w:t>
            </w:r>
          </w:p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A43964" w:rsidRPr="00560DCF" w:rsidRDefault="00A43964" w:rsidP="00B24122">
            <w:pPr>
              <w:jc w:val="both"/>
              <w:rPr>
                <w:b/>
                <w:sz w:val="20"/>
                <w:szCs w:val="20"/>
              </w:rPr>
            </w:pPr>
          </w:p>
          <w:p w:rsidR="00A43964" w:rsidRPr="00560DCF" w:rsidRDefault="00A43964" w:rsidP="00B241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получение студентами знаний в области экономики,  и управления предприятием по добыче нефти и газа</w:t>
            </w:r>
            <w:r w:rsidRPr="00560DCF">
              <w:rPr>
                <w:sz w:val="20"/>
                <w:szCs w:val="20"/>
                <w:lang w:val="kk-KZ"/>
              </w:rPr>
              <w:t>.</w:t>
            </w:r>
          </w:p>
          <w:p w:rsidR="00A43964" w:rsidRPr="00560DCF" w:rsidRDefault="00A43964" w:rsidP="00B241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  <w:lang w:val="kk-KZ"/>
              </w:rPr>
              <w:t>Производственное предприятие  как  объект хозяйствования. Ос-новной капитал предприятия. Оборотные средства предприятия. Трудовые ресурсы предприятия. Эффективность  производственной деятельности. Экономическая и социальная эффективность производства. Технико-экономическое планирование, учет и отчетность в нефтегазовой промышленности. Организация и методы  экономи-ческого  анализа  в нефтегазовой отрасли.  Анализ показателей  производственно-хозяйственной деятельности  предприятия.. Основные принципы  и методы управления. Организация и управ-ление  производством. Планирова-ние и управление фондом заработной платы и организации тру-да. Управление трудовым коллективом.</w:t>
            </w:r>
          </w:p>
          <w:p w:rsidR="00A43964" w:rsidRPr="00560DCF" w:rsidRDefault="00A43964" w:rsidP="00B24122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студенты должны уметь: разрабатывать ТЭП при планировании деятельности предприятия. Решать вопросы организации и управления  предприятием по добычи нефти (газа).</w:t>
            </w:r>
          </w:p>
        </w:tc>
      </w:tr>
      <w:tr w:rsidR="00A43964" w:rsidRPr="00560DCF" w:rsidTr="00A43964">
        <w:tc>
          <w:tcPr>
            <w:tcW w:w="540" w:type="dxa"/>
          </w:tcPr>
          <w:p w:rsidR="00A43964" w:rsidRDefault="00A43964">
            <w:r>
              <w:t>13</w:t>
            </w:r>
          </w:p>
        </w:tc>
        <w:tc>
          <w:tcPr>
            <w:tcW w:w="1265" w:type="dxa"/>
          </w:tcPr>
          <w:p w:rsidR="00A43964" w:rsidRDefault="00A43964" w:rsidP="00A43964">
            <w:pPr>
              <w:jc w:val="center"/>
            </w:pPr>
            <w:r w:rsidRPr="00560DCF">
              <w:t>5/3</w:t>
            </w:r>
          </w:p>
          <w:p w:rsidR="00A43964" w:rsidRPr="00560DCF" w:rsidRDefault="00A43964" w:rsidP="00A43964">
            <w:pPr>
              <w:jc w:val="center"/>
            </w:pPr>
            <w:r>
              <w:t>(ПД/КВ)</w:t>
            </w:r>
          </w:p>
        </w:tc>
        <w:tc>
          <w:tcPr>
            <w:tcW w:w="6300" w:type="dxa"/>
          </w:tcPr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P</w:t>
            </w:r>
            <w:proofErr w:type="gramStart"/>
            <w:r w:rsidRPr="00560DCF">
              <w:rPr>
                <w:b/>
                <w:sz w:val="20"/>
                <w:szCs w:val="20"/>
              </w:rPr>
              <w:t>О</w:t>
            </w:r>
            <w:proofErr w:type="spellStart"/>
            <w:proofErr w:type="gramEnd"/>
            <w:r w:rsidR="003D66F2">
              <w:rPr>
                <w:b/>
                <w:sz w:val="20"/>
                <w:szCs w:val="20"/>
                <w:lang w:val="en-US"/>
              </w:rPr>
              <w:t>rg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9</w:t>
            </w:r>
          </w:p>
          <w:p w:rsidR="00A43964" w:rsidRPr="00560DCF" w:rsidRDefault="00A43964" w:rsidP="00B24122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OOSNGO</w:t>
            </w:r>
            <w:r w:rsidRPr="00560DCF">
              <w:rPr>
                <w:b/>
                <w:sz w:val="20"/>
                <w:szCs w:val="20"/>
              </w:rPr>
              <w:t xml:space="preserve"> 431</w:t>
            </w:r>
            <w:r w:rsidR="003D66F2" w:rsidRPr="003D66F2">
              <w:rPr>
                <w:b/>
                <w:sz w:val="20"/>
                <w:szCs w:val="20"/>
              </w:rPr>
              <w:t>5</w:t>
            </w:r>
            <w:r w:rsidRPr="00560DCF">
              <w:rPr>
                <w:b/>
                <w:sz w:val="20"/>
                <w:szCs w:val="20"/>
              </w:rPr>
              <w:t xml:space="preserve"> «Охрана окружающей среды в нефтегазовой отрасли»</w:t>
            </w:r>
            <w:r w:rsidR="00594CD1" w:rsidRPr="00594CD1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 xml:space="preserve"> 2-1-0-7</w:t>
            </w:r>
          </w:p>
          <w:p w:rsidR="00A43964" w:rsidRPr="00560DCF" w:rsidRDefault="00A43964" w:rsidP="00B24122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EUR</w:t>
            </w:r>
            <w:r w:rsidRPr="00560DCF">
              <w:rPr>
                <w:b/>
                <w:sz w:val="20"/>
                <w:szCs w:val="20"/>
              </w:rPr>
              <w:t xml:space="preserve"> 2108 1-1-0-4</w:t>
            </w:r>
          </w:p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lastRenderedPageBreak/>
              <w:t>NZDR(P) 4508 0-0-0-8</w:t>
            </w:r>
          </w:p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43964" w:rsidRPr="00560DCF" w:rsidRDefault="00A43964" w:rsidP="00B24122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 xml:space="preserve"> формирование у студентов представления о комплексе научно-обоснованных конструктивных, технологических, организационных мероприятий, направленных на минимизацию техногенного воздействия объектов нефтегазового сектора на компоненты окружающей среды.</w:t>
            </w:r>
          </w:p>
          <w:p w:rsidR="00A43964" w:rsidRPr="00560DCF" w:rsidRDefault="00A43964" w:rsidP="00B24122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>Экологические проблемы при строительстве и эксплуатации объектов нефтегазовой отрасли.</w:t>
            </w:r>
          </w:p>
          <w:p w:rsidR="00A43964" w:rsidRPr="00560DCF" w:rsidRDefault="00A43964" w:rsidP="00B24122">
            <w:pPr>
              <w:jc w:val="both"/>
              <w:rPr>
                <w:sz w:val="20"/>
                <w:szCs w:val="20"/>
              </w:rPr>
            </w:pPr>
            <w:r w:rsidRPr="00560DCF">
              <w:rPr>
                <w:sz w:val="20"/>
                <w:szCs w:val="20"/>
              </w:rPr>
              <w:t xml:space="preserve"> Техногенное воздействие при  строительстве и эксплуатации объектов НГК на литосферу.  Техногенное воздействие при  строительстве и эксплуатации объектов НГК на атмосферу. Техногенное воздействие при  строительстве и эксплуатации объектов НГК на гидросферу. Экологический контроль и мониторинг за объектами НГК.  Экологическая паспортизация объектов НГК. Эффективность природоохранных мероприятий на объектах НГК.</w:t>
            </w:r>
          </w:p>
          <w:p w:rsidR="00A43964" w:rsidRPr="00560DCF" w:rsidRDefault="00A43964" w:rsidP="00B24122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 xml:space="preserve"> знает</w:t>
            </w:r>
            <w:r w:rsidRPr="00560DCF">
              <w:rPr>
                <w:sz w:val="20"/>
                <w:szCs w:val="20"/>
                <w:lang w:val="ru-MO"/>
              </w:rPr>
              <w:t xml:space="preserve"> </w:t>
            </w:r>
            <w:r w:rsidRPr="00560DCF">
              <w:rPr>
                <w:sz w:val="20"/>
                <w:szCs w:val="20"/>
              </w:rPr>
              <w:t>классификацию, состав, источники техногенного воздействия объектов нефтегазовой отрасли; критерии выбора проектных решений, обеспечивающих минимизацию или предотвращение техногенного воздействия объектов нефтегазовой отрасли на компоненты окружающей среды; основы современных технологий и технические средства, обеспечивающие повышение надежности объектов нефтегазового сектора с позиций экологических требований; технологии восстановления и оптимизации состояния компонентов;  природной          среды, нарушенных при строительстве и эксплуатации объектов  нефтегазовой отрасли.</w:t>
            </w:r>
          </w:p>
        </w:tc>
        <w:tc>
          <w:tcPr>
            <w:tcW w:w="6326" w:type="dxa"/>
            <w:gridSpan w:val="2"/>
          </w:tcPr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>Модуль  P</w:t>
            </w:r>
            <w:proofErr w:type="gramStart"/>
            <w:r w:rsidRPr="00560DCF">
              <w:rPr>
                <w:b/>
                <w:sz w:val="20"/>
                <w:szCs w:val="20"/>
              </w:rPr>
              <w:t>О</w:t>
            </w:r>
            <w:proofErr w:type="spellStart"/>
            <w:proofErr w:type="gramEnd"/>
            <w:r w:rsidR="003D66F2">
              <w:rPr>
                <w:b/>
                <w:sz w:val="20"/>
                <w:szCs w:val="20"/>
                <w:lang w:val="en-US"/>
              </w:rPr>
              <w:t>rg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9</w:t>
            </w:r>
          </w:p>
          <w:p w:rsidR="00A43964" w:rsidRPr="00560DCF" w:rsidRDefault="00A43964" w:rsidP="00594CD1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OOSNGO 431</w:t>
            </w:r>
            <w:r w:rsidR="003D66F2" w:rsidRPr="003D66F2">
              <w:rPr>
                <w:b/>
                <w:sz w:val="20"/>
                <w:szCs w:val="20"/>
              </w:rPr>
              <w:t>5</w:t>
            </w:r>
            <w:r w:rsidRPr="00560DCF">
              <w:rPr>
                <w:b/>
                <w:sz w:val="20"/>
                <w:szCs w:val="20"/>
              </w:rPr>
              <w:t xml:space="preserve"> «Охрана окружающей среды в нефтегазовой отрасли»</w:t>
            </w:r>
            <w:r w:rsidR="00594CD1" w:rsidRPr="00594CD1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2-1-0-7</w:t>
            </w:r>
          </w:p>
          <w:p w:rsidR="00A43964" w:rsidRPr="00560DCF" w:rsidRDefault="00A43964" w:rsidP="00B24122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EUR</w:t>
            </w:r>
            <w:r w:rsidRPr="00560DCF">
              <w:rPr>
                <w:b/>
                <w:sz w:val="20"/>
                <w:szCs w:val="20"/>
              </w:rPr>
              <w:t xml:space="preserve"> 2108 1-1-0-4</w:t>
            </w:r>
          </w:p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lastRenderedPageBreak/>
              <w:t>NZDR(P) 4508 0-0-0-8</w:t>
            </w:r>
          </w:p>
          <w:p w:rsidR="00A43964" w:rsidRPr="00560DCF" w:rsidRDefault="00A43964" w:rsidP="00B2412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A43964" w:rsidRPr="00560DCF" w:rsidRDefault="00A43964" w:rsidP="00B24122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 xml:space="preserve"> формирование у студентов представления о комплексе научно-обоснованных конструктивных, технологических, организационных мероприятий, направленных на минимизацию техногенного воздействия объектов нефтегазового сектора на компоненты окружающей среды.</w:t>
            </w:r>
          </w:p>
          <w:p w:rsidR="00A43964" w:rsidRPr="00560DCF" w:rsidRDefault="00A43964" w:rsidP="00B24122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>Экологические проблемы при строительстве и эксплуатации объектов нефтегазовой отрасли.</w:t>
            </w:r>
          </w:p>
          <w:p w:rsidR="00A43964" w:rsidRPr="00560DCF" w:rsidRDefault="00A43964" w:rsidP="00B24122">
            <w:pPr>
              <w:jc w:val="both"/>
              <w:rPr>
                <w:sz w:val="20"/>
                <w:szCs w:val="20"/>
              </w:rPr>
            </w:pPr>
            <w:r w:rsidRPr="00560DCF">
              <w:rPr>
                <w:sz w:val="20"/>
                <w:szCs w:val="20"/>
              </w:rPr>
              <w:t xml:space="preserve"> Техногенное воздействие при  строительстве и эксплуатации объектов НГК на литосферу.  Техногенное воздействие при  строительстве и эксплуатации объектов НГК на атмосферу. Техногенное воздействие при  строительстве и эксплуатации объектов НГК на гидросферу. Экологический контроль и мониторинг за объектами НГК.  Экологическая паспортизация объектов НГК. Эффективность природоохранных мероприятий на объектах НГК.</w:t>
            </w:r>
          </w:p>
          <w:p w:rsidR="00A43964" w:rsidRPr="00560DCF" w:rsidRDefault="00A43964" w:rsidP="00B24122">
            <w:pPr>
              <w:jc w:val="both"/>
              <w:rPr>
                <w:b/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 xml:space="preserve"> знает</w:t>
            </w:r>
            <w:r w:rsidRPr="00560DCF">
              <w:rPr>
                <w:sz w:val="20"/>
                <w:szCs w:val="20"/>
                <w:lang w:val="ru-MO"/>
              </w:rPr>
              <w:t xml:space="preserve"> </w:t>
            </w:r>
            <w:r w:rsidRPr="00560DCF">
              <w:rPr>
                <w:sz w:val="20"/>
                <w:szCs w:val="20"/>
              </w:rPr>
              <w:t>классификацию, состав, источники техногенного воздействия объектов нефтегазовой отрасли; критерии выбора проектных решений, обеспечивающих минимизацию или предотвращение техногенного воздействия объектов нефтегазовой отрасли на компоненты окружающей среды; основы современных технологий и технические средства, обеспечивающие повышение надежности объектов нефтегазового сектора с позиций экологических требований; технологии восстановления и оптимизации состояния компонентов;  природной          среды, нарушенных при строительстве и эксплуатации объектов  нефтегазовой отрасли.</w:t>
            </w:r>
          </w:p>
        </w:tc>
      </w:tr>
      <w:tr w:rsidR="00A43964" w:rsidRPr="00560DCF" w:rsidTr="00A43964">
        <w:tc>
          <w:tcPr>
            <w:tcW w:w="540" w:type="dxa"/>
          </w:tcPr>
          <w:p w:rsidR="00A43964" w:rsidRDefault="00A43964">
            <w:r>
              <w:lastRenderedPageBreak/>
              <w:t>14</w:t>
            </w:r>
          </w:p>
        </w:tc>
        <w:tc>
          <w:tcPr>
            <w:tcW w:w="1265" w:type="dxa"/>
          </w:tcPr>
          <w:p w:rsidR="00A43964" w:rsidRDefault="00A43964" w:rsidP="00A43964">
            <w:pPr>
              <w:jc w:val="center"/>
            </w:pPr>
            <w:r w:rsidRPr="00560DCF">
              <w:t>5/3</w:t>
            </w:r>
          </w:p>
          <w:p w:rsidR="00A43964" w:rsidRPr="00560DCF" w:rsidRDefault="00A43964" w:rsidP="00A43964">
            <w:pPr>
              <w:jc w:val="center"/>
            </w:pPr>
            <w:r>
              <w:t>(ПД/КВ)</w:t>
            </w:r>
          </w:p>
        </w:tc>
        <w:tc>
          <w:tcPr>
            <w:tcW w:w="6300" w:type="dxa"/>
          </w:tcPr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P</w:t>
            </w:r>
            <w:proofErr w:type="gramStart"/>
            <w:r w:rsidRPr="00560DCF">
              <w:rPr>
                <w:b/>
                <w:sz w:val="20"/>
                <w:szCs w:val="20"/>
              </w:rPr>
              <w:t>О</w:t>
            </w:r>
            <w:proofErr w:type="spellStart"/>
            <w:proofErr w:type="gramEnd"/>
            <w:r w:rsidR="003D66F2">
              <w:rPr>
                <w:b/>
                <w:sz w:val="20"/>
                <w:szCs w:val="20"/>
                <w:lang w:val="en-US"/>
              </w:rPr>
              <w:t>rg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9</w:t>
            </w:r>
          </w:p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IG 3</w:t>
            </w:r>
            <w:r w:rsidR="003D66F2">
              <w:rPr>
                <w:b/>
                <w:sz w:val="20"/>
                <w:szCs w:val="20"/>
              </w:rPr>
              <w:t>3</w:t>
            </w:r>
            <w:r w:rsidRPr="00560DCF">
              <w:rPr>
                <w:b/>
                <w:sz w:val="20"/>
                <w:szCs w:val="20"/>
              </w:rPr>
              <w:t xml:space="preserve">16 «Инженерная геодезия» </w:t>
            </w:r>
            <w:r w:rsidR="00594CD1" w:rsidRPr="0082511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2-0-1-5</w:t>
            </w:r>
          </w:p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A43964" w:rsidRPr="00560DCF" w:rsidRDefault="00A43964" w:rsidP="00B24122">
            <w:pPr>
              <w:ind w:left="-39" w:right="-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Mat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1210 </w:t>
            </w:r>
            <w:r w:rsidRPr="00560DCF">
              <w:rPr>
                <w:b/>
                <w:sz w:val="20"/>
                <w:szCs w:val="20"/>
                <w:lang w:val="kk-KZ"/>
              </w:rPr>
              <w:t>1-2-0-1</w:t>
            </w:r>
          </w:p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IG 2203 1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560DCF">
              <w:rPr>
                <w:b/>
                <w:sz w:val="20"/>
                <w:szCs w:val="20"/>
              </w:rPr>
              <w:t>2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560DCF">
              <w:rPr>
                <w:b/>
                <w:sz w:val="20"/>
                <w:szCs w:val="20"/>
              </w:rPr>
              <w:t>0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560DCF">
              <w:rPr>
                <w:b/>
                <w:sz w:val="20"/>
                <w:szCs w:val="20"/>
              </w:rPr>
              <w:t>3</w:t>
            </w:r>
          </w:p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A43964" w:rsidRPr="00560DCF" w:rsidRDefault="00A43964" w:rsidP="00B24122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SEGG 3225 1-2-0-6</w:t>
            </w:r>
          </w:p>
          <w:p w:rsidR="00A43964" w:rsidRPr="00560DCF" w:rsidRDefault="00A43964" w:rsidP="00B24122">
            <w:pPr>
              <w:jc w:val="both"/>
              <w:rPr>
                <w:b/>
                <w:sz w:val="20"/>
                <w:szCs w:val="20"/>
              </w:rPr>
            </w:pPr>
          </w:p>
          <w:p w:rsidR="00A43964" w:rsidRPr="00560DCF" w:rsidRDefault="00A43964" w:rsidP="00B24122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приобретение студентами теоретических знаний и практических навыков по производству инженерно-геодезических работ при разработке нефти и газа, по применению современных методов выполнения геодезических и фотограмметрических работ при решении разнообразных научно-производственных задач.</w:t>
            </w:r>
            <w:r w:rsidRPr="00560DCF">
              <w:rPr>
                <w:sz w:val="20"/>
                <w:szCs w:val="20"/>
              </w:rPr>
              <w:tab/>
            </w:r>
          </w:p>
          <w:p w:rsidR="00A43964" w:rsidRPr="00560DCF" w:rsidRDefault="00A43964" w:rsidP="00B24122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lastRenderedPageBreak/>
              <w:t>Содержание основных разделов:</w:t>
            </w: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>Основы геодезии. Сведения о Земле. Системы координат и ориентирование. Топографические планы и карты. Линейные измерения. Нивелирование. Угловые измерения. Съемка местности. Теодолитные и тахеометрические съемки. Геодезические сети. Нивелирование поверхности по квадратам. Проектирование инженерных сооружений линейного типа.</w:t>
            </w:r>
          </w:p>
          <w:p w:rsidR="00A43964" w:rsidRPr="00560DCF" w:rsidRDefault="00A43964" w:rsidP="00B24122">
            <w:pPr>
              <w:jc w:val="both"/>
              <w:rPr>
                <w:sz w:val="20"/>
                <w:szCs w:val="20"/>
              </w:rPr>
            </w:pPr>
            <w:proofErr w:type="gramStart"/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 xml:space="preserve">знает </w:t>
            </w:r>
            <w:r w:rsidRPr="00560DCF">
              <w:rPr>
                <w:sz w:val="28"/>
              </w:rPr>
              <w:t xml:space="preserve"> </w:t>
            </w:r>
            <w:r w:rsidRPr="00560DCF">
              <w:rPr>
                <w:sz w:val="20"/>
                <w:szCs w:val="20"/>
              </w:rPr>
              <w:t xml:space="preserve">общие принципы организации геодезических и фотограмметрических измерений, основанные на применении передовой современной геодезической оборудовании и технологии на базе лазерных, электронных и автоматизированных систем;  порядок работы с геодезическими и фотограмметрическими приборами и инструментами; теоретические основы геодезии и геодезических работ;  технологию выполнения геодезических измерений; теоретическую основу обработки результатов геодезических измерений. </w:t>
            </w:r>
            <w:proofErr w:type="gramEnd"/>
          </w:p>
        </w:tc>
        <w:tc>
          <w:tcPr>
            <w:tcW w:w="6326" w:type="dxa"/>
            <w:gridSpan w:val="2"/>
          </w:tcPr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>Модуль  P</w:t>
            </w:r>
            <w:proofErr w:type="gramStart"/>
            <w:r w:rsidRPr="00560DCF">
              <w:rPr>
                <w:b/>
                <w:sz w:val="20"/>
                <w:szCs w:val="20"/>
              </w:rPr>
              <w:t>О</w:t>
            </w:r>
            <w:proofErr w:type="spellStart"/>
            <w:proofErr w:type="gramEnd"/>
            <w:r w:rsidR="003D66F2">
              <w:rPr>
                <w:b/>
                <w:sz w:val="20"/>
                <w:szCs w:val="20"/>
                <w:lang w:val="en-US"/>
              </w:rPr>
              <w:t>rg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9</w:t>
            </w:r>
          </w:p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IG 3</w:t>
            </w:r>
            <w:r w:rsidR="003D66F2">
              <w:rPr>
                <w:b/>
                <w:sz w:val="20"/>
                <w:szCs w:val="20"/>
              </w:rPr>
              <w:t>3</w:t>
            </w:r>
            <w:r w:rsidRPr="00560DCF">
              <w:rPr>
                <w:b/>
                <w:sz w:val="20"/>
                <w:szCs w:val="20"/>
              </w:rPr>
              <w:t>16 «Инженерная геодезия»</w:t>
            </w:r>
            <w:r w:rsidR="00594CD1" w:rsidRPr="0082511F">
              <w:rPr>
                <w:b/>
                <w:sz w:val="20"/>
                <w:szCs w:val="20"/>
              </w:rPr>
              <w:t xml:space="preserve"> </w:t>
            </w:r>
            <w:r w:rsidR="003D66F2">
              <w:rPr>
                <w:b/>
                <w:sz w:val="20"/>
                <w:szCs w:val="20"/>
              </w:rPr>
              <w:t xml:space="preserve"> 2-0-1-5</w:t>
            </w:r>
          </w:p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A43964" w:rsidRPr="00560DCF" w:rsidRDefault="00A43964" w:rsidP="00B24122">
            <w:pPr>
              <w:ind w:left="-39" w:right="-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Mat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1210 </w:t>
            </w:r>
            <w:r w:rsidRPr="00560DCF">
              <w:rPr>
                <w:b/>
                <w:sz w:val="20"/>
                <w:szCs w:val="20"/>
                <w:lang w:val="kk-KZ"/>
              </w:rPr>
              <w:t>1-2-0-1</w:t>
            </w:r>
          </w:p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IG 2203 1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560DCF">
              <w:rPr>
                <w:b/>
                <w:sz w:val="20"/>
                <w:szCs w:val="20"/>
              </w:rPr>
              <w:t>2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560DCF">
              <w:rPr>
                <w:b/>
                <w:sz w:val="20"/>
                <w:szCs w:val="20"/>
              </w:rPr>
              <w:t>0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 w:rsidRPr="00560DCF">
              <w:rPr>
                <w:b/>
                <w:sz w:val="20"/>
                <w:szCs w:val="20"/>
              </w:rPr>
              <w:t>3</w:t>
            </w:r>
          </w:p>
          <w:p w:rsidR="00A43964" w:rsidRPr="00560DCF" w:rsidRDefault="00A43964" w:rsidP="00B241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594CD1" w:rsidRPr="00560DCF" w:rsidRDefault="00594CD1" w:rsidP="00594CD1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SEGG 3225 1-2-0-6</w:t>
            </w:r>
          </w:p>
          <w:p w:rsidR="00A43964" w:rsidRPr="00560DCF" w:rsidRDefault="00A43964" w:rsidP="00B24122">
            <w:pPr>
              <w:jc w:val="both"/>
              <w:rPr>
                <w:b/>
                <w:sz w:val="20"/>
                <w:szCs w:val="20"/>
              </w:rPr>
            </w:pPr>
          </w:p>
          <w:p w:rsidR="00A43964" w:rsidRPr="00560DCF" w:rsidRDefault="00A43964" w:rsidP="00B24122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приобретение студентами теоретических знаний и практических навыков по производству инженерно-геодезических работ при разработке нефти и газа, по применению современных методов выполнения геодезических и фотограмметрических работ при решении разнообразных научно-производственных задач.</w:t>
            </w:r>
            <w:r w:rsidRPr="00560DCF">
              <w:rPr>
                <w:sz w:val="20"/>
                <w:szCs w:val="20"/>
              </w:rPr>
              <w:tab/>
            </w:r>
          </w:p>
          <w:p w:rsidR="00A43964" w:rsidRPr="00560DCF" w:rsidRDefault="00A43964" w:rsidP="00B24122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lastRenderedPageBreak/>
              <w:t>Содержание основных разделов:</w:t>
            </w: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>Основы геодезии. Сведения о Земле. Системы координат и ориентирование. Топографические планы и карты. Линейные измерения. Нивелирование. Угловые измерения. Съемка местности. Теодолитные и тахеометрические съемки. Геодезические сети. Нивелирование поверхности по квадратам. Проектирование инженерных сооружений линейного типа.</w:t>
            </w:r>
          </w:p>
          <w:p w:rsidR="00A43964" w:rsidRPr="007638FF" w:rsidRDefault="00A43964" w:rsidP="00B24122">
            <w:pPr>
              <w:jc w:val="both"/>
              <w:rPr>
                <w:sz w:val="20"/>
                <w:szCs w:val="20"/>
              </w:rPr>
            </w:pPr>
            <w:proofErr w:type="gramStart"/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 xml:space="preserve">знает </w:t>
            </w:r>
            <w:r w:rsidRPr="00560DCF">
              <w:rPr>
                <w:sz w:val="28"/>
              </w:rPr>
              <w:t xml:space="preserve"> </w:t>
            </w:r>
            <w:r w:rsidRPr="00560DCF">
              <w:rPr>
                <w:sz w:val="20"/>
                <w:szCs w:val="20"/>
              </w:rPr>
              <w:t>общие принципы организации геодезических и фотограмметрических измерений, основанные на применении передовой современной геодезической оборудовании и технологии на базе лазерных, электронных и автоматизированных систем;  порядок работы с геодезическими и фотограмметрическими приборами и инструментами; теоретические основы геодезии и геодезических работ;  технологию выполнения геодезических измерений; теоретическую основу обработки результатов геодезических измерений.</w:t>
            </w:r>
            <w:proofErr w:type="gramEnd"/>
          </w:p>
          <w:p w:rsidR="00A43964" w:rsidRPr="007638FF" w:rsidRDefault="00A43964" w:rsidP="00B24122">
            <w:pPr>
              <w:jc w:val="both"/>
              <w:rPr>
                <w:sz w:val="20"/>
                <w:szCs w:val="20"/>
              </w:rPr>
            </w:pPr>
          </w:p>
          <w:p w:rsidR="00A43964" w:rsidRPr="007638FF" w:rsidRDefault="00A43964" w:rsidP="00B24122">
            <w:pPr>
              <w:jc w:val="both"/>
              <w:rPr>
                <w:sz w:val="20"/>
                <w:szCs w:val="20"/>
              </w:rPr>
            </w:pPr>
          </w:p>
        </w:tc>
      </w:tr>
      <w:tr w:rsidR="00B24122" w:rsidRPr="00560DCF" w:rsidTr="00A43964">
        <w:tc>
          <w:tcPr>
            <w:tcW w:w="540" w:type="dxa"/>
          </w:tcPr>
          <w:p w:rsidR="00B24122" w:rsidRDefault="00B24122">
            <w:r>
              <w:lastRenderedPageBreak/>
              <w:t>15</w:t>
            </w:r>
          </w:p>
        </w:tc>
        <w:tc>
          <w:tcPr>
            <w:tcW w:w="1265" w:type="dxa"/>
          </w:tcPr>
          <w:p w:rsidR="00B24122" w:rsidRDefault="00B24122" w:rsidP="00B24122">
            <w:pPr>
              <w:jc w:val="center"/>
            </w:pPr>
            <w:r w:rsidRPr="00560DCF">
              <w:t>3/2</w:t>
            </w:r>
          </w:p>
          <w:p w:rsidR="00B24122" w:rsidRPr="00560DCF" w:rsidRDefault="00B24122" w:rsidP="00B24122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B24122" w:rsidRPr="00560DCF" w:rsidRDefault="00B24122" w:rsidP="00B2412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ODPNG</w:t>
            </w:r>
            <w:r w:rsidRPr="00560DCF">
              <w:rPr>
                <w:b/>
                <w:sz w:val="20"/>
                <w:szCs w:val="20"/>
              </w:rPr>
              <w:t xml:space="preserve"> 10</w:t>
            </w:r>
          </w:p>
          <w:p w:rsidR="00B24122" w:rsidRPr="00560DCF" w:rsidRDefault="00B24122" w:rsidP="00B24122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ONGD 2217 «Основы нефтегазового дела» </w:t>
            </w:r>
            <w:r w:rsidRPr="00560DCF">
              <w:rPr>
                <w:b/>
                <w:sz w:val="20"/>
                <w:szCs w:val="20"/>
                <w:lang w:val="kk-KZ"/>
              </w:rPr>
              <w:t>1-1-0-</w:t>
            </w:r>
            <w:r w:rsidRPr="00560DCF">
              <w:rPr>
                <w:b/>
                <w:sz w:val="20"/>
                <w:szCs w:val="20"/>
              </w:rPr>
              <w:t>3</w:t>
            </w:r>
          </w:p>
          <w:p w:rsidR="00B24122" w:rsidRPr="00560DCF" w:rsidRDefault="00B24122" w:rsidP="00B24122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B24122" w:rsidRPr="00560DCF" w:rsidRDefault="00B24122" w:rsidP="00B241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1214 1-1-1-2</w:t>
            </w:r>
          </w:p>
          <w:p w:rsidR="00B24122" w:rsidRPr="00560DCF" w:rsidRDefault="00B24122" w:rsidP="00B241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B24122" w:rsidRPr="00560DCF" w:rsidRDefault="00B24122" w:rsidP="00B2412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TTDN 3301 2-1-0-5</w:t>
            </w:r>
          </w:p>
          <w:p w:rsidR="00B24122" w:rsidRPr="00560DCF" w:rsidRDefault="00B24122" w:rsidP="00B2412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RGGKM 2302 1-1-0-4</w:t>
            </w:r>
          </w:p>
          <w:p w:rsidR="00B24122" w:rsidRPr="00560DCF" w:rsidRDefault="00B24122" w:rsidP="00B24122">
            <w:pPr>
              <w:jc w:val="center"/>
              <w:rPr>
                <w:b/>
                <w:sz w:val="20"/>
                <w:szCs w:val="20"/>
              </w:rPr>
            </w:pPr>
          </w:p>
          <w:p w:rsidR="00B24122" w:rsidRPr="00560DCF" w:rsidRDefault="00B24122" w:rsidP="00B24122">
            <w:pPr>
              <w:pStyle w:val="a7"/>
              <w:tabs>
                <w:tab w:val="left" w:pos="-1701"/>
                <w:tab w:val="left" w:pos="0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 xml:space="preserve"> изучение методики поисков, разработки и эксплуатации месторождений; применение методов картирования и подсчета запасов; составление проектов исследования месторождений и технологических процессов </w:t>
            </w:r>
            <w:proofErr w:type="spellStart"/>
            <w:r w:rsidRPr="00560DCF">
              <w:rPr>
                <w:sz w:val="20"/>
                <w:szCs w:val="20"/>
              </w:rPr>
              <w:t>нефтегазодобычи</w:t>
            </w:r>
            <w:proofErr w:type="spellEnd"/>
            <w:r w:rsidRPr="00560DCF">
              <w:rPr>
                <w:sz w:val="20"/>
                <w:szCs w:val="20"/>
              </w:rPr>
              <w:t>.</w:t>
            </w:r>
          </w:p>
          <w:p w:rsidR="00B24122" w:rsidRPr="00560DCF" w:rsidRDefault="00B24122" w:rsidP="00B24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 xml:space="preserve"> Геология, поиски и разведка НГМ.</w:t>
            </w:r>
          </w:p>
          <w:p w:rsidR="00B24122" w:rsidRPr="00560DCF" w:rsidRDefault="00B24122" w:rsidP="00B2412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60DCF">
              <w:rPr>
                <w:sz w:val="20"/>
                <w:szCs w:val="20"/>
              </w:rPr>
              <w:t xml:space="preserve">Основы геологии нефти и газа. Поиск и разведка нефтегазовых месторождений. Нефтепромысловое дело. Бурение нефтегазовых месторождений. </w:t>
            </w:r>
            <w:r w:rsidRPr="00560DCF">
              <w:rPr>
                <w:iCs/>
                <w:sz w:val="20"/>
                <w:szCs w:val="20"/>
              </w:rPr>
              <w:t xml:space="preserve">Разработка месторождений. Эксплуатация месторождений и добыча нефти. Сбор и подготовка нефти на промысле. Хранение нефти. </w:t>
            </w:r>
            <w:r w:rsidRPr="00560DCF">
              <w:rPr>
                <w:sz w:val="20"/>
                <w:szCs w:val="20"/>
              </w:rPr>
              <w:t xml:space="preserve">Переработка нефти. </w:t>
            </w:r>
            <w:r w:rsidRPr="00560DCF">
              <w:rPr>
                <w:iCs/>
                <w:sz w:val="20"/>
                <w:szCs w:val="20"/>
              </w:rPr>
              <w:t>Транспортировка нефти. Процессы переработки нефти.</w:t>
            </w:r>
          </w:p>
          <w:p w:rsidR="00B24122" w:rsidRPr="00560DCF" w:rsidRDefault="00B24122" w:rsidP="00B24122">
            <w:pPr>
              <w:jc w:val="both"/>
              <w:rPr>
                <w:b/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 xml:space="preserve"> знает </w:t>
            </w:r>
            <w:r w:rsidRPr="00560DCF">
              <w:rPr>
                <w:i/>
                <w:iCs/>
                <w:sz w:val="20"/>
                <w:szCs w:val="20"/>
              </w:rPr>
              <w:t xml:space="preserve"> </w:t>
            </w:r>
            <w:r w:rsidRPr="00560DCF">
              <w:rPr>
                <w:iCs/>
                <w:sz w:val="20"/>
                <w:szCs w:val="20"/>
              </w:rPr>
              <w:t xml:space="preserve">основы </w:t>
            </w:r>
            <w:r w:rsidRPr="00560DCF">
              <w:rPr>
                <w:sz w:val="20"/>
                <w:szCs w:val="20"/>
              </w:rPr>
              <w:t xml:space="preserve">геологии, поиска, бурения, разработки нефтяных и газовых месторождений, добычи нефти, ее транспорта и переработки; методику проведения геологического </w:t>
            </w:r>
            <w:r w:rsidRPr="00560DCF">
              <w:rPr>
                <w:sz w:val="20"/>
                <w:szCs w:val="20"/>
              </w:rPr>
              <w:lastRenderedPageBreak/>
              <w:t>анализа месторождения, разработки и эксплуатации, применять программные комплексы для автоматизации процессов</w:t>
            </w:r>
          </w:p>
        </w:tc>
        <w:tc>
          <w:tcPr>
            <w:tcW w:w="6326" w:type="dxa"/>
            <w:gridSpan w:val="2"/>
          </w:tcPr>
          <w:p w:rsidR="00B24122" w:rsidRPr="00560DCF" w:rsidRDefault="00B24122" w:rsidP="00B2412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ODPNG</w:t>
            </w:r>
            <w:r w:rsidRPr="00560DCF">
              <w:rPr>
                <w:b/>
                <w:sz w:val="20"/>
                <w:szCs w:val="20"/>
              </w:rPr>
              <w:t xml:space="preserve"> 10</w:t>
            </w:r>
          </w:p>
          <w:p w:rsidR="00B24122" w:rsidRPr="00560DCF" w:rsidRDefault="00B24122" w:rsidP="00B24122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ONGD 2217 «Основы нефтегазового дела»</w:t>
            </w:r>
            <w:r w:rsidR="00594CD1" w:rsidRPr="0082511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>1-1-0-</w:t>
            </w:r>
            <w:r w:rsidRPr="00560DCF">
              <w:rPr>
                <w:b/>
                <w:sz w:val="20"/>
                <w:szCs w:val="20"/>
              </w:rPr>
              <w:t>3</w:t>
            </w:r>
          </w:p>
          <w:p w:rsidR="00B24122" w:rsidRPr="00560DCF" w:rsidRDefault="00B24122" w:rsidP="00B24122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B24122" w:rsidRPr="00560DCF" w:rsidRDefault="00B24122" w:rsidP="00B241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1214 1-1-1-2</w:t>
            </w:r>
          </w:p>
          <w:p w:rsidR="00B24122" w:rsidRPr="00560DCF" w:rsidRDefault="00B24122" w:rsidP="00B241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B24122" w:rsidRPr="00560DCF" w:rsidRDefault="00B24122" w:rsidP="00B2412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TTDN 3301 </w:t>
            </w:r>
            <w:r w:rsidR="00432395" w:rsidRPr="003C211A">
              <w:rPr>
                <w:b/>
                <w:sz w:val="20"/>
                <w:szCs w:val="20"/>
              </w:rPr>
              <w:t>1</w:t>
            </w:r>
            <w:r w:rsidRPr="00560DCF">
              <w:rPr>
                <w:b/>
                <w:sz w:val="20"/>
                <w:szCs w:val="20"/>
              </w:rPr>
              <w:t>-1-</w:t>
            </w:r>
            <w:r w:rsidR="00432395" w:rsidRPr="003C211A">
              <w:rPr>
                <w:b/>
                <w:sz w:val="20"/>
                <w:szCs w:val="20"/>
              </w:rPr>
              <w:t>1</w:t>
            </w:r>
            <w:r w:rsidRPr="00560DCF">
              <w:rPr>
                <w:b/>
                <w:sz w:val="20"/>
                <w:szCs w:val="20"/>
              </w:rPr>
              <w:t>-5</w:t>
            </w:r>
          </w:p>
          <w:p w:rsidR="00B24122" w:rsidRPr="00560DCF" w:rsidRDefault="00B24122" w:rsidP="00B24122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RGGKM 2302 1-1-0-4</w:t>
            </w:r>
          </w:p>
          <w:p w:rsidR="00B24122" w:rsidRPr="00560DCF" w:rsidRDefault="00B24122" w:rsidP="00B24122">
            <w:pPr>
              <w:jc w:val="both"/>
              <w:rPr>
                <w:b/>
                <w:sz w:val="20"/>
                <w:szCs w:val="20"/>
              </w:rPr>
            </w:pPr>
          </w:p>
          <w:p w:rsidR="00B24122" w:rsidRPr="00560DCF" w:rsidRDefault="00B24122" w:rsidP="00B24122">
            <w:pPr>
              <w:pStyle w:val="a7"/>
              <w:tabs>
                <w:tab w:val="left" w:pos="-1701"/>
                <w:tab w:val="left" w:pos="0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 xml:space="preserve"> изучение методики поисков, разработки и эксплуатации месторождений; применение методов картирования и подсчета запасов; составление проектов исследования месторождений и технологических процессов </w:t>
            </w:r>
            <w:proofErr w:type="spellStart"/>
            <w:r w:rsidRPr="00560DCF">
              <w:rPr>
                <w:sz w:val="20"/>
                <w:szCs w:val="20"/>
              </w:rPr>
              <w:t>нефтегазодобычи</w:t>
            </w:r>
            <w:proofErr w:type="spellEnd"/>
            <w:r w:rsidRPr="00560DCF">
              <w:rPr>
                <w:sz w:val="20"/>
                <w:szCs w:val="20"/>
              </w:rPr>
              <w:t>.</w:t>
            </w:r>
          </w:p>
          <w:p w:rsidR="00B24122" w:rsidRPr="00560DCF" w:rsidRDefault="00B24122" w:rsidP="00B24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560DCF">
              <w:rPr>
                <w:sz w:val="20"/>
                <w:szCs w:val="20"/>
              </w:rPr>
              <w:t xml:space="preserve"> Геология, поиски и разведка НГМ.</w:t>
            </w:r>
          </w:p>
          <w:p w:rsidR="00B24122" w:rsidRPr="00560DCF" w:rsidRDefault="00B24122" w:rsidP="00B2412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60DCF">
              <w:rPr>
                <w:sz w:val="20"/>
                <w:szCs w:val="20"/>
              </w:rPr>
              <w:t xml:space="preserve">Основы геологии нефти и газа. Поиск и разведка нефтегазовых месторождений. Нефтепромысловое дело. Бурение нефтегазовых месторождений. </w:t>
            </w:r>
            <w:r w:rsidRPr="00560DCF">
              <w:rPr>
                <w:iCs/>
                <w:sz w:val="20"/>
                <w:szCs w:val="20"/>
              </w:rPr>
              <w:t xml:space="preserve">Разработка месторождений. Эксплуатация месторождений и добыча нефти. Сбор и подготовка нефти на промысле. Хранение нефти. </w:t>
            </w:r>
            <w:r w:rsidRPr="00560DCF">
              <w:rPr>
                <w:sz w:val="20"/>
                <w:szCs w:val="20"/>
              </w:rPr>
              <w:t xml:space="preserve">Переработка нефти. </w:t>
            </w:r>
            <w:r w:rsidRPr="00560DCF">
              <w:rPr>
                <w:iCs/>
                <w:sz w:val="20"/>
                <w:szCs w:val="20"/>
              </w:rPr>
              <w:t>Транспортировка нефти. Процессы переработки нефти.</w:t>
            </w:r>
          </w:p>
          <w:p w:rsidR="00B24122" w:rsidRPr="00560DCF" w:rsidRDefault="00B24122" w:rsidP="00B24122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 xml:space="preserve"> знает </w:t>
            </w:r>
            <w:r w:rsidRPr="00560DCF">
              <w:rPr>
                <w:i/>
                <w:iCs/>
                <w:sz w:val="20"/>
                <w:szCs w:val="20"/>
              </w:rPr>
              <w:t xml:space="preserve"> </w:t>
            </w:r>
            <w:r w:rsidRPr="00560DCF">
              <w:rPr>
                <w:iCs/>
                <w:sz w:val="20"/>
                <w:szCs w:val="20"/>
              </w:rPr>
              <w:t xml:space="preserve">основы </w:t>
            </w:r>
            <w:r w:rsidRPr="00560DCF">
              <w:rPr>
                <w:sz w:val="20"/>
                <w:szCs w:val="20"/>
              </w:rPr>
              <w:t xml:space="preserve">геологии, поиска, бурения, разработки нефтяных и газовых месторождений, добычи нефти, ее транспорта и переработки; методику проведения геологического </w:t>
            </w:r>
            <w:r w:rsidRPr="00560DCF">
              <w:rPr>
                <w:sz w:val="20"/>
                <w:szCs w:val="20"/>
              </w:rPr>
              <w:lastRenderedPageBreak/>
              <w:t>анализа месторождения, разработки и эксплуатации, применять программные комплексы для автоматизации процессов</w:t>
            </w:r>
          </w:p>
        </w:tc>
      </w:tr>
      <w:tr w:rsidR="00594CD1" w:rsidRPr="00560DCF" w:rsidTr="00A43964">
        <w:tc>
          <w:tcPr>
            <w:tcW w:w="540" w:type="dxa"/>
          </w:tcPr>
          <w:p w:rsidR="00594CD1" w:rsidRDefault="00594CD1">
            <w:r>
              <w:lastRenderedPageBreak/>
              <w:t>16</w:t>
            </w:r>
          </w:p>
        </w:tc>
        <w:tc>
          <w:tcPr>
            <w:tcW w:w="1265" w:type="dxa"/>
          </w:tcPr>
          <w:p w:rsidR="00594CD1" w:rsidRDefault="00594CD1" w:rsidP="00584245">
            <w:pPr>
              <w:jc w:val="center"/>
            </w:pPr>
            <w:r w:rsidRPr="00560DCF">
              <w:t>5/3</w:t>
            </w:r>
          </w:p>
          <w:p w:rsidR="00594CD1" w:rsidRPr="00560DCF" w:rsidRDefault="00594CD1" w:rsidP="00584245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594CD1" w:rsidRPr="00560DCF" w:rsidRDefault="00594CD1" w:rsidP="0035647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ODPNG</w:t>
            </w:r>
            <w:r>
              <w:rPr>
                <w:b/>
                <w:sz w:val="20"/>
                <w:szCs w:val="20"/>
              </w:rPr>
              <w:t xml:space="preserve"> 10</w:t>
            </w:r>
          </w:p>
          <w:p w:rsidR="00594CD1" w:rsidRPr="00560DCF" w:rsidRDefault="00594CD1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BS 221</w:t>
            </w:r>
            <w:r>
              <w:rPr>
                <w:b/>
                <w:sz w:val="20"/>
                <w:szCs w:val="20"/>
                <w:lang w:val="kk-KZ"/>
              </w:rPr>
              <w:t>8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«Бурение скважин»</w:t>
            </w:r>
            <w:r w:rsidRPr="008251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0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560DCF">
              <w:rPr>
                <w:b/>
                <w:sz w:val="20"/>
                <w:szCs w:val="20"/>
                <w:lang w:val="kk-KZ"/>
              </w:rPr>
              <w:t>-4</w:t>
            </w:r>
          </w:p>
          <w:p w:rsidR="00594CD1" w:rsidRPr="00560DCF" w:rsidRDefault="00594CD1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594CD1" w:rsidRPr="00560DCF" w:rsidRDefault="00594CD1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ONGD 2217 1-1-0-3</w:t>
            </w:r>
          </w:p>
          <w:p w:rsidR="00594CD1" w:rsidRPr="00560DCF" w:rsidRDefault="00594CD1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594CD1" w:rsidRPr="00560DCF" w:rsidRDefault="00594CD1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TTDN 3301 2-1-0-5</w:t>
            </w:r>
          </w:p>
          <w:p w:rsidR="00594CD1" w:rsidRPr="00560DCF" w:rsidRDefault="00594CD1" w:rsidP="0035647D">
            <w:pPr>
              <w:ind w:left="-52" w:right="-53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OShMNG 4322 2-1-0-7</w:t>
            </w:r>
          </w:p>
          <w:p w:rsidR="00594CD1" w:rsidRPr="00560DCF" w:rsidRDefault="00594CD1" w:rsidP="0035647D">
            <w:pPr>
              <w:jc w:val="both"/>
              <w:rPr>
                <w:sz w:val="20"/>
                <w:szCs w:val="20"/>
              </w:rPr>
            </w:pPr>
            <w:proofErr w:type="gramStart"/>
            <w:r w:rsidRPr="00560DCF">
              <w:rPr>
                <w:b/>
                <w:snapToGrid w:val="0"/>
                <w:sz w:val="20"/>
                <w:szCs w:val="20"/>
              </w:rPr>
              <w:t>Целью изучения дисциплины является:</w:t>
            </w:r>
            <w:r w:rsidRPr="00560DCF">
              <w:rPr>
                <w:sz w:val="28"/>
              </w:rPr>
              <w:t xml:space="preserve"> </w:t>
            </w:r>
            <w:r w:rsidRPr="00560DCF">
              <w:rPr>
                <w:sz w:val="20"/>
                <w:szCs w:val="20"/>
              </w:rPr>
              <w:t>изучение способов бурения скважин на нефть и газ, основ техники и технологии бурения скважин, специальный и вспомогательный инструмент при бурении и сопутствующих работ в скважине, способов крепления стенок скважины, отбора керна, возможных осложнений, аварий и методов их предупреждения и ликвидации, возможных резервов повышения эффективности и качества буровых работ..</w:t>
            </w:r>
            <w:proofErr w:type="gramEnd"/>
          </w:p>
          <w:p w:rsidR="00594CD1" w:rsidRPr="00560DCF" w:rsidRDefault="00594CD1" w:rsidP="0035647D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 xml:space="preserve">Общие сведения о сооружении скважин. Горно-геологические условия бурения скважин. Крепление ствола скважин. Буровой </w:t>
            </w:r>
            <w:proofErr w:type="spellStart"/>
            <w:r w:rsidRPr="00560DCF">
              <w:rPr>
                <w:sz w:val="20"/>
                <w:szCs w:val="20"/>
              </w:rPr>
              <w:t>породоразрушающий</w:t>
            </w:r>
            <w:proofErr w:type="spellEnd"/>
            <w:r w:rsidRPr="00560DCF">
              <w:rPr>
                <w:sz w:val="20"/>
                <w:szCs w:val="20"/>
              </w:rPr>
              <w:t xml:space="preserve"> инструмент (</w:t>
            </w:r>
            <w:proofErr w:type="gramStart"/>
            <w:r w:rsidRPr="00560DCF">
              <w:rPr>
                <w:sz w:val="20"/>
                <w:szCs w:val="20"/>
              </w:rPr>
              <w:t>ПРИ</w:t>
            </w:r>
            <w:proofErr w:type="gramEnd"/>
            <w:r w:rsidRPr="00560DCF">
              <w:rPr>
                <w:sz w:val="20"/>
                <w:szCs w:val="20"/>
              </w:rPr>
              <w:t xml:space="preserve">). Режимы вращательного бурения. Бурильная колонна. Буровые установки. Механизмы для вращения </w:t>
            </w:r>
            <w:proofErr w:type="spellStart"/>
            <w:r w:rsidRPr="00560DCF">
              <w:rPr>
                <w:sz w:val="20"/>
                <w:szCs w:val="20"/>
              </w:rPr>
              <w:t>породоразрушающего</w:t>
            </w:r>
            <w:proofErr w:type="spellEnd"/>
            <w:r w:rsidRPr="00560DCF">
              <w:rPr>
                <w:sz w:val="20"/>
                <w:szCs w:val="20"/>
              </w:rPr>
              <w:t xml:space="preserve"> инструмента. Буровые промывочные жидкости. Проектирование конструкции скважины. Вскрытие и опробование продуктивных пластов. Осложнения и аварии в процессе бурения и крепления скважин.</w:t>
            </w:r>
          </w:p>
          <w:p w:rsidR="00594CD1" w:rsidRPr="00560DCF" w:rsidRDefault="00594CD1" w:rsidP="0035647D">
            <w:pPr>
              <w:jc w:val="both"/>
            </w:pPr>
            <w:r w:rsidRPr="00560DCF">
              <w:rPr>
                <w:b/>
                <w:snapToGrid w:val="0"/>
                <w:sz w:val="20"/>
                <w:szCs w:val="20"/>
              </w:rPr>
              <w:t>Результаты обучения:</w:t>
            </w:r>
            <w:r w:rsidRPr="00560DCF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560DCF">
              <w:rPr>
                <w:snapToGrid w:val="0"/>
                <w:sz w:val="20"/>
                <w:szCs w:val="20"/>
              </w:rPr>
              <w:t>знает</w:t>
            </w:r>
            <w:proofErr w:type="gramEnd"/>
            <w:r w:rsidRPr="00560DCF">
              <w:rPr>
                <w:sz w:val="20"/>
                <w:szCs w:val="20"/>
              </w:rPr>
              <w:t xml:space="preserve"> как грамотно производить вскрытие пластов, проектировать конструкцию скважин, выбирать тип и регулирование основных параметров промывочных жидкостей.</w:t>
            </w:r>
          </w:p>
        </w:tc>
        <w:tc>
          <w:tcPr>
            <w:tcW w:w="6326" w:type="dxa"/>
            <w:gridSpan w:val="2"/>
          </w:tcPr>
          <w:p w:rsidR="00594CD1" w:rsidRPr="00560DCF" w:rsidRDefault="00594CD1" w:rsidP="0031775C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ODPNG</w:t>
            </w:r>
            <w:r>
              <w:rPr>
                <w:b/>
                <w:sz w:val="20"/>
                <w:szCs w:val="20"/>
              </w:rPr>
              <w:t xml:space="preserve"> 10</w:t>
            </w:r>
          </w:p>
          <w:p w:rsidR="00594CD1" w:rsidRPr="00560DCF" w:rsidRDefault="00594CD1" w:rsidP="0031775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BS 221</w:t>
            </w:r>
            <w:r>
              <w:rPr>
                <w:b/>
                <w:sz w:val="20"/>
                <w:szCs w:val="20"/>
                <w:lang w:val="kk-KZ"/>
              </w:rPr>
              <w:t>8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«Бурение скважин»</w:t>
            </w:r>
            <w:r w:rsidRPr="00594C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0</w:t>
            </w:r>
            <w:r w:rsidRPr="00560DCF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560DCF">
              <w:rPr>
                <w:b/>
                <w:sz w:val="20"/>
                <w:szCs w:val="20"/>
                <w:lang w:val="kk-KZ"/>
              </w:rPr>
              <w:t>-4</w:t>
            </w:r>
          </w:p>
          <w:p w:rsidR="00594CD1" w:rsidRPr="00560DCF" w:rsidRDefault="00594CD1" w:rsidP="0031775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594CD1" w:rsidRPr="00560DCF" w:rsidRDefault="00594CD1" w:rsidP="0031775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ONGD 2217 1-1-0-3</w:t>
            </w:r>
          </w:p>
          <w:p w:rsidR="00594CD1" w:rsidRPr="00560DCF" w:rsidRDefault="00594CD1" w:rsidP="0031775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594CD1" w:rsidRPr="00560DCF" w:rsidRDefault="00594CD1" w:rsidP="0031775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TTDN 3301 2-1-0-5</w:t>
            </w:r>
          </w:p>
          <w:p w:rsidR="00594CD1" w:rsidRPr="00560DCF" w:rsidRDefault="00594CD1" w:rsidP="0031775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94CD1" w:rsidRPr="00560DCF" w:rsidRDefault="00594CD1" w:rsidP="0031775C">
            <w:pPr>
              <w:jc w:val="both"/>
              <w:rPr>
                <w:sz w:val="20"/>
                <w:szCs w:val="20"/>
              </w:rPr>
            </w:pPr>
            <w:proofErr w:type="gramStart"/>
            <w:r w:rsidRPr="00560DCF">
              <w:rPr>
                <w:b/>
                <w:snapToGrid w:val="0"/>
                <w:sz w:val="20"/>
                <w:szCs w:val="20"/>
              </w:rPr>
              <w:t>Целью изучения дисциплины является:</w:t>
            </w:r>
            <w:r w:rsidRPr="00560DCF">
              <w:rPr>
                <w:sz w:val="28"/>
              </w:rPr>
              <w:t xml:space="preserve"> </w:t>
            </w:r>
            <w:r w:rsidRPr="00560DCF">
              <w:rPr>
                <w:sz w:val="20"/>
                <w:szCs w:val="20"/>
              </w:rPr>
              <w:t>изучение способов бурения скважин на нефть и газ, основ техники и технологии бурения скважин, специальный и вспомогательный инструмент при бурении и сопутствующих работ в скважине, способов крепления стенок скважины, отбора керна, возможных осложнений, аварий и методов их предупреждения и ликвидации, возможных резервов повышения эффективности и качества буровых работ..</w:t>
            </w:r>
            <w:proofErr w:type="gramEnd"/>
          </w:p>
          <w:p w:rsidR="00594CD1" w:rsidRPr="00560DCF" w:rsidRDefault="00594CD1" w:rsidP="0031775C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 xml:space="preserve">Общие сведения о сооружении скважин. Горно-геологические условия бурения скважин. Крепление ствола скважин. Буровой </w:t>
            </w:r>
            <w:proofErr w:type="spellStart"/>
            <w:r w:rsidRPr="00560DCF">
              <w:rPr>
                <w:sz w:val="20"/>
                <w:szCs w:val="20"/>
              </w:rPr>
              <w:t>породоразрушающий</w:t>
            </w:r>
            <w:proofErr w:type="spellEnd"/>
            <w:r w:rsidRPr="00560DCF">
              <w:rPr>
                <w:sz w:val="20"/>
                <w:szCs w:val="20"/>
              </w:rPr>
              <w:t xml:space="preserve"> инструмент (</w:t>
            </w:r>
            <w:proofErr w:type="gramStart"/>
            <w:r w:rsidRPr="00560DCF">
              <w:rPr>
                <w:sz w:val="20"/>
                <w:szCs w:val="20"/>
              </w:rPr>
              <w:t>ПРИ</w:t>
            </w:r>
            <w:proofErr w:type="gramEnd"/>
            <w:r w:rsidRPr="00560DCF">
              <w:rPr>
                <w:sz w:val="20"/>
                <w:szCs w:val="20"/>
              </w:rPr>
              <w:t xml:space="preserve">). Режимы вращательного бурения. Бурильная колонна. Буровые установки. Механизмы для вращения </w:t>
            </w:r>
            <w:proofErr w:type="spellStart"/>
            <w:r w:rsidRPr="00560DCF">
              <w:rPr>
                <w:sz w:val="20"/>
                <w:szCs w:val="20"/>
              </w:rPr>
              <w:t>породоразрушающего</w:t>
            </w:r>
            <w:proofErr w:type="spellEnd"/>
            <w:r w:rsidRPr="00560DCF">
              <w:rPr>
                <w:sz w:val="20"/>
                <w:szCs w:val="20"/>
              </w:rPr>
              <w:t xml:space="preserve"> инструмента. Буровые промывочные жидкости. Проектирование конструкции скважины. Вскрытие и опробование продуктивных пластов. Осложнения и аварии в процессе бурения и крепления скважин.</w:t>
            </w:r>
          </w:p>
          <w:p w:rsidR="00594CD1" w:rsidRPr="00560DCF" w:rsidRDefault="00594CD1" w:rsidP="0031775C">
            <w:pPr>
              <w:jc w:val="both"/>
            </w:pPr>
            <w:r w:rsidRPr="00560DCF">
              <w:rPr>
                <w:b/>
                <w:snapToGrid w:val="0"/>
                <w:sz w:val="20"/>
                <w:szCs w:val="20"/>
              </w:rPr>
              <w:t>Результаты обучения:</w:t>
            </w:r>
            <w:r w:rsidRPr="00560DCF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560DCF">
              <w:rPr>
                <w:snapToGrid w:val="0"/>
                <w:sz w:val="20"/>
                <w:szCs w:val="20"/>
              </w:rPr>
              <w:t>знает</w:t>
            </w:r>
            <w:proofErr w:type="gramEnd"/>
            <w:r w:rsidRPr="00560DCF">
              <w:rPr>
                <w:sz w:val="20"/>
                <w:szCs w:val="20"/>
              </w:rPr>
              <w:t xml:space="preserve"> как грамотно производить вскрытие пластов, проектировать конструкцию скважин, выбирать тип и регулирование основных параметров промывочных жидкостей.</w:t>
            </w:r>
          </w:p>
        </w:tc>
      </w:tr>
      <w:tr w:rsidR="00584245" w:rsidRPr="00560DCF" w:rsidTr="00A43964">
        <w:tc>
          <w:tcPr>
            <w:tcW w:w="540" w:type="dxa"/>
          </w:tcPr>
          <w:p w:rsidR="00584245" w:rsidRDefault="00584245">
            <w:r>
              <w:t>17</w:t>
            </w:r>
          </w:p>
        </w:tc>
        <w:tc>
          <w:tcPr>
            <w:tcW w:w="1265" w:type="dxa"/>
          </w:tcPr>
          <w:p w:rsidR="00584245" w:rsidRDefault="00584245" w:rsidP="00584245">
            <w:pPr>
              <w:jc w:val="center"/>
            </w:pPr>
            <w:r w:rsidRPr="00560DCF">
              <w:t>5/3</w:t>
            </w:r>
          </w:p>
          <w:p w:rsidR="00584245" w:rsidRPr="00560DCF" w:rsidRDefault="00584245" w:rsidP="00584245">
            <w:pPr>
              <w:jc w:val="center"/>
            </w:pPr>
            <w:r>
              <w:t>(ПД/КВ)</w:t>
            </w:r>
          </w:p>
        </w:tc>
        <w:tc>
          <w:tcPr>
            <w:tcW w:w="6300" w:type="dxa"/>
          </w:tcPr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ODPNG</w:t>
            </w:r>
            <w:r w:rsidRPr="00560DCF">
              <w:rPr>
                <w:b/>
                <w:sz w:val="20"/>
                <w:szCs w:val="20"/>
              </w:rPr>
              <w:t xml:space="preserve"> 10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OSPNG 331</w:t>
            </w:r>
            <w:r w:rsidR="003D66F2">
              <w:rPr>
                <w:b/>
                <w:sz w:val="20"/>
                <w:szCs w:val="20"/>
                <w:lang w:val="kk-KZ"/>
              </w:rPr>
              <w:t>9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«Основные способы переработки нефти и газа» 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1-2-0-5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Him 1204 1-1-1-2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ENGO 3212  2-1-0-6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584245" w:rsidRPr="00560DCF" w:rsidRDefault="00584245" w:rsidP="0035647D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>Целью изучения дисциплины является: и</w:t>
            </w:r>
            <w:r w:rsidRPr="00560DCF">
              <w:rPr>
                <w:sz w:val="20"/>
                <w:szCs w:val="20"/>
              </w:rPr>
              <w:t xml:space="preserve">зучение студентами основных принципов расчета и проектирования технологии переработки газов, </w:t>
            </w:r>
            <w:proofErr w:type="spellStart"/>
            <w:r w:rsidRPr="00560DCF">
              <w:rPr>
                <w:sz w:val="20"/>
                <w:szCs w:val="20"/>
              </w:rPr>
              <w:t>газоконденсатов</w:t>
            </w:r>
            <w:proofErr w:type="spellEnd"/>
            <w:r w:rsidRPr="00560DCF">
              <w:rPr>
                <w:sz w:val="20"/>
                <w:szCs w:val="20"/>
              </w:rPr>
              <w:t xml:space="preserve"> и нефти, принципов оптимизации технологических процессов действующих и проектируемых </w:t>
            </w:r>
            <w:r w:rsidRPr="00560DCF">
              <w:rPr>
                <w:sz w:val="20"/>
                <w:szCs w:val="20"/>
              </w:rPr>
              <w:lastRenderedPageBreak/>
              <w:t>предприятий нефтепереработки и нефтехимии.</w:t>
            </w:r>
          </w:p>
          <w:p w:rsidR="00584245" w:rsidRPr="00560DCF" w:rsidRDefault="00584245" w:rsidP="0035647D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bCs/>
                <w:sz w:val="20"/>
                <w:szCs w:val="20"/>
              </w:rPr>
              <w:t>Технология переработки газов</w:t>
            </w:r>
            <w:r w:rsidRPr="00560DCF">
              <w:rPr>
                <w:sz w:val="20"/>
                <w:szCs w:val="20"/>
              </w:rPr>
              <w:t xml:space="preserve">. </w:t>
            </w:r>
            <w:r w:rsidRPr="00560DCF">
              <w:rPr>
                <w:bCs/>
                <w:sz w:val="20"/>
                <w:szCs w:val="20"/>
              </w:rPr>
              <w:t xml:space="preserve">Технология подготовки нефти и </w:t>
            </w:r>
            <w:proofErr w:type="spellStart"/>
            <w:r w:rsidRPr="00560DCF">
              <w:rPr>
                <w:bCs/>
                <w:sz w:val="20"/>
                <w:szCs w:val="20"/>
              </w:rPr>
              <w:t>газоконденсата</w:t>
            </w:r>
            <w:proofErr w:type="spellEnd"/>
            <w:r w:rsidRPr="00560DCF">
              <w:rPr>
                <w:bCs/>
                <w:sz w:val="20"/>
                <w:szCs w:val="20"/>
              </w:rPr>
              <w:t xml:space="preserve"> к переработке</w:t>
            </w:r>
            <w:r w:rsidRPr="00560DCF">
              <w:rPr>
                <w:sz w:val="20"/>
                <w:szCs w:val="20"/>
              </w:rPr>
              <w:t xml:space="preserve">. </w:t>
            </w:r>
            <w:r w:rsidRPr="00560DCF">
              <w:rPr>
                <w:bCs/>
                <w:sz w:val="20"/>
                <w:szCs w:val="20"/>
              </w:rPr>
              <w:t xml:space="preserve">Технология переработки нефти и </w:t>
            </w:r>
            <w:proofErr w:type="spellStart"/>
            <w:r w:rsidRPr="00560DCF">
              <w:rPr>
                <w:bCs/>
                <w:sz w:val="20"/>
                <w:szCs w:val="20"/>
              </w:rPr>
              <w:t>газоконденсата</w:t>
            </w:r>
            <w:proofErr w:type="spellEnd"/>
            <w:r w:rsidRPr="00560DCF">
              <w:rPr>
                <w:sz w:val="20"/>
                <w:szCs w:val="20"/>
              </w:rPr>
              <w:t xml:space="preserve">. </w:t>
            </w:r>
            <w:proofErr w:type="spellStart"/>
            <w:r w:rsidRPr="00560DCF">
              <w:rPr>
                <w:bCs/>
                <w:sz w:val="20"/>
                <w:szCs w:val="20"/>
              </w:rPr>
              <w:t>Химмотология</w:t>
            </w:r>
            <w:proofErr w:type="spellEnd"/>
            <w:r w:rsidRPr="00560DCF">
              <w:rPr>
                <w:sz w:val="20"/>
                <w:szCs w:val="20"/>
              </w:rPr>
              <w:t xml:space="preserve">. </w:t>
            </w:r>
            <w:r w:rsidRPr="00560DCF">
              <w:rPr>
                <w:bCs/>
                <w:sz w:val="20"/>
                <w:szCs w:val="20"/>
              </w:rPr>
              <w:t>Получение товарных продуктов</w:t>
            </w:r>
            <w:r w:rsidRPr="00560DCF">
              <w:rPr>
                <w:sz w:val="20"/>
                <w:szCs w:val="20"/>
              </w:rPr>
              <w:t>.</w:t>
            </w:r>
          </w:p>
          <w:p w:rsidR="00584245" w:rsidRPr="00560DCF" w:rsidRDefault="00584245" w:rsidP="0035647D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napToGrid w:val="0"/>
                <w:sz w:val="20"/>
                <w:szCs w:val="20"/>
              </w:rPr>
              <w:t>знает</w:t>
            </w:r>
            <w:r w:rsidRPr="00560DCF">
              <w:rPr>
                <w:sz w:val="20"/>
                <w:szCs w:val="20"/>
              </w:rPr>
              <w:t xml:space="preserve"> </w:t>
            </w:r>
            <w:r w:rsidRPr="00560DCF">
              <w:rPr>
                <w:rFonts w:eastAsia="TimesNewRomanPSMT"/>
                <w:sz w:val="20"/>
                <w:szCs w:val="20"/>
              </w:rPr>
              <w:t>физико-химические закономерности переработки нефтяного, газового и газоконденсатного сырья; результаты исследований и экспериментов в области нефтепереработки и нефтехимии; новейшие достижения науки и современной вычислительной техники в области подготовки и переработки углеводородного сырья.</w:t>
            </w:r>
          </w:p>
        </w:tc>
        <w:tc>
          <w:tcPr>
            <w:tcW w:w="6326" w:type="dxa"/>
            <w:gridSpan w:val="2"/>
          </w:tcPr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ODPNG</w:t>
            </w:r>
            <w:r w:rsidRPr="00560DCF">
              <w:rPr>
                <w:b/>
                <w:sz w:val="20"/>
                <w:szCs w:val="20"/>
              </w:rPr>
              <w:t xml:space="preserve"> 10</w:t>
            </w:r>
          </w:p>
          <w:p w:rsidR="00584245" w:rsidRPr="00560DCF" w:rsidRDefault="003D66F2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OSPNG 3319</w:t>
            </w:r>
            <w:r w:rsidR="00584245" w:rsidRPr="00560DCF">
              <w:rPr>
                <w:b/>
                <w:sz w:val="20"/>
                <w:szCs w:val="20"/>
                <w:lang w:val="kk-KZ"/>
              </w:rPr>
              <w:t xml:space="preserve"> «Основные способы переработки нефти и газа» 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1-2-0-5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Him 1204 1-1-1-2</w:t>
            </w:r>
          </w:p>
          <w:p w:rsidR="00584245" w:rsidRPr="007638F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638F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584245" w:rsidRPr="007638F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638FF">
              <w:rPr>
                <w:b/>
                <w:sz w:val="20"/>
                <w:szCs w:val="20"/>
                <w:lang w:val="kk-KZ"/>
              </w:rPr>
              <w:t>T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NG </w:t>
            </w:r>
            <w:r w:rsidRPr="007638FF">
              <w:rPr>
                <w:b/>
                <w:sz w:val="20"/>
                <w:szCs w:val="20"/>
                <w:lang w:val="kk-KZ"/>
              </w:rPr>
              <w:t>432</w:t>
            </w:r>
            <w:r w:rsidRPr="00560DCF">
              <w:rPr>
                <w:b/>
                <w:sz w:val="20"/>
                <w:szCs w:val="20"/>
                <w:lang w:val="kk-KZ"/>
              </w:rPr>
              <w:t>2  2-1-0-</w:t>
            </w:r>
            <w:r w:rsidRPr="007638FF">
              <w:rPr>
                <w:b/>
                <w:sz w:val="20"/>
                <w:szCs w:val="20"/>
                <w:lang w:val="kk-KZ"/>
              </w:rPr>
              <w:t>7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584245" w:rsidRPr="00560DCF" w:rsidRDefault="00584245" w:rsidP="0035647D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>Целью изучения дисциплины является: и</w:t>
            </w:r>
            <w:r w:rsidRPr="00560DCF">
              <w:rPr>
                <w:sz w:val="20"/>
                <w:szCs w:val="20"/>
              </w:rPr>
              <w:t xml:space="preserve">зучение студентами основных принципов расчета и проектирования технологии переработки газов, </w:t>
            </w:r>
            <w:proofErr w:type="spellStart"/>
            <w:r w:rsidRPr="00560DCF">
              <w:rPr>
                <w:sz w:val="20"/>
                <w:szCs w:val="20"/>
              </w:rPr>
              <w:t>газоконденсатов</w:t>
            </w:r>
            <w:proofErr w:type="spellEnd"/>
            <w:r w:rsidRPr="00560DCF">
              <w:rPr>
                <w:sz w:val="20"/>
                <w:szCs w:val="20"/>
              </w:rPr>
              <w:t xml:space="preserve"> и нефти, принципов оптимизации технологических процессов действующих и проектируемых </w:t>
            </w:r>
            <w:r w:rsidRPr="00560DCF">
              <w:rPr>
                <w:sz w:val="20"/>
                <w:szCs w:val="20"/>
              </w:rPr>
              <w:lastRenderedPageBreak/>
              <w:t>предприятий нефтепереработки и нефтехимии.</w:t>
            </w:r>
          </w:p>
          <w:p w:rsidR="00584245" w:rsidRPr="00560DCF" w:rsidRDefault="00584245" w:rsidP="0035647D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bCs/>
                <w:sz w:val="20"/>
                <w:szCs w:val="20"/>
              </w:rPr>
              <w:t>Технология переработки газов</w:t>
            </w:r>
            <w:r w:rsidRPr="00560DCF">
              <w:rPr>
                <w:sz w:val="20"/>
                <w:szCs w:val="20"/>
              </w:rPr>
              <w:t xml:space="preserve">. </w:t>
            </w:r>
            <w:r w:rsidRPr="00560DCF">
              <w:rPr>
                <w:bCs/>
                <w:sz w:val="20"/>
                <w:szCs w:val="20"/>
              </w:rPr>
              <w:t xml:space="preserve">Технология подготовки нефти и </w:t>
            </w:r>
            <w:proofErr w:type="spellStart"/>
            <w:r w:rsidRPr="00560DCF">
              <w:rPr>
                <w:bCs/>
                <w:sz w:val="20"/>
                <w:szCs w:val="20"/>
              </w:rPr>
              <w:t>газоконденсата</w:t>
            </w:r>
            <w:proofErr w:type="spellEnd"/>
            <w:r w:rsidRPr="00560DCF">
              <w:rPr>
                <w:bCs/>
                <w:sz w:val="20"/>
                <w:szCs w:val="20"/>
              </w:rPr>
              <w:t xml:space="preserve"> к переработке</w:t>
            </w:r>
            <w:r w:rsidRPr="00560DCF">
              <w:rPr>
                <w:sz w:val="20"/>
                <w:szCs w:val="20"/>
              </w:rPr>
              <w:t xml:space="preserve">. </w:t>
            </w:r>
            <w:r w:rsidRPr="00560DCF">
              <w:rPr>
                <w:bCs/>
                <w:sz w:val="20"/>
                <w:szCs w:val="20"/>
              </w:rPr>
              <w:t xml:space="preserve">Технология переработки нефти и </w:t>
            </w:r>
            <w:proofErr w:type="spellStart"/>
            <w:r w:rsidRPr="00560DCF">
              <w:rPr>
                <w:bCs/>
                <w:sz w:val="20"/>
                <w:szCs w:val="20"/>
              </w:rPr>
              <w:t>газоконденсата</w:t>
            </w:r>
            <w:proofErr w:type="spellEnd"/>
            <w:r w:rsidRPr="00560DCF">
              <w:rPr>
                <w:sz w:val="20"/>
                <w:szCs w:val="20"/>
              </w:rPr>
              <w:t xml:space="preserve">. </w:t>
            </w:r>
            <w:proofErr w:type="spellStart"/>
            <w:r w:rsidRPr="00560DCF">
              <w:rPr>
                <w:bCs/>
                <w:sz w:val="20"/>
                <w:szCs w:val="20"/>
              </w:rPr>
              <w:t>Химмотология</w:t>
            </w:r>
            <w:proofErr w:type="spellEnd"/>
            <w:r w:rsidRPr="00560DCF">
              <w:rPr>
                <w:sz w:val="20"/>
                <w:szCs w:val="20"/>
              </w:rPr>
              <w:t xml:space="preserve">. </w:t>
            </w:r>
            <w:r w:rsidRPr="00560DCF">
              <w:rPr>
                <w:bCs/>
                <w:sz w:val="20"/>
                <w:szCs w:val="20"/>
              </w:rPr>
              <w:t>Получение товарных продуктов</w:t>
            </w:r>
            <w:r w:rsidRPr="00560DCF">
              <w:rPr>
                <w:sz w:val="20"/>
                <w:szCs w:val="20"/>
              </w:rPr>
              <w:t>.</w:t>
            </w:r>
          </w:p>
          <w:p w:rsidR="00584245" w:rsidRPr="00560DCF" w:rsidRDefault="00584245" w:rsidP="0035647D">
            <w:pPr>
              <w:jc w:val="both"/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napToGrid w:val="0"/>
                <w:sz w:val="20"/>
                <w:szCs w:val="20"/>
              </w:rPr>
              <w:t>знает</w:t>
            </w:r>
            <w:r w:rsidRPr="00560DCF">
              <w:rPr>
                <w:sz w:val="20"/>
                <w:szCs w:val="20"/>
              </w:rPr>
              <w:t xml:space="preserve"> </w:t>
            </w:r>
            <w:r w:rsidRPr="00560DCF">
              <w:rPr>
                <w:rFonts w:eastAsia="TimesNewRomanPSMT"/>
                <w:sz w:val="20"/>
                <w:szCs w:val="20"/>
              </w:rPr>
              <w:t>физико-химические закономерности переработки нефтяного, газового и газоконденсатного сырья; результаты исследований и экспериментов в области нефтепереработки и нефтехимии; новейшие достижения науки и современной вычислительной техники в области подготовки и переработки углеводородного сырья.</w:t>
            </w:r>
          </w:p>
        </w:tc>
      </w:tr>
      <w:tr w:rsidR="00584245" w:rsidRPr="00560DCF" w:rsidTr="00A43964">
        <w:trPr>
          <w:trHeight w:val="1073"/>
        </w:trPr>
        <w:tc>
          <w:tcPr>
            <w:tcW w:w="540" w:type="dxa"/>
          </w:tcPr>
          <w:p w:rsidR="00584245" w:rsidRPr="00560DCF" w:rsidRDefault="00584245" w:rsidP="00584245">
            <w:r w:rsidRPr="00560DCF">
              <w:lastRenderedPageBreak/>
              <w:t>1</w:t>
            </w:r>
            <w:r>
              <w:t>8</w:t>
            </w:r>
          </w:p>
        </w:tc>
        <w:tc>
          <w:tcPr>
            <w:tcW w:w="1265" w:type="dxa"/>
          </w:tcPr>
          <w:p w:rsidR="00584245" w:rsidRDefault="00584245" w:rsidP="00584245">
            <w:pPr>
              <w:jc w:val="center"/>
            </w:pPr>
            <w:r w:rsidRPr="00560DCF">
              <w:t>5/3</w:t>
            </w:r>
          </w:p>
          <w:p w:rsidR="00584245" w:rsidRPr="00560DCF" w:rsidRDefault="00584245" w:rsidP="00584245">
            <w:pPr>
              <w:jc w:val="center"/>
            </w:pPr>
            <w:r>
              <w:t>(ПД/КВ)</w:t>
            </w:r>
          </w:p>
        </w:tc>
        <w:tc>
          <w:tcPr>
            <w:tcW w:w="6300" w:type="dxa"/>
          </w:tcPr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SD</w:t>
            </w:r>
            <w:r w:rsidRPr="00560DCF">
              <w:rPr>
                <w:b/>
                <w:sz w:val="20"/>
                <w:szCs w:val="20"/>
              </w:rPr>
              <w:t xml:space="preserve"> 11</w:t>
            </w:r>
          </w:p>
          <w:p w:rsidR="00584245" w:rsidRPr="00560DCF" w:rsidRDefault="00584245" w:rsidP="0035647D">
            <w:pPr>
              <w:ind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OMIES 4320 «Организация и методы исследования эксплуатационных скважин»</w:t>
            </w:r>
            <w:r w:rsidR="00594CD1" w:rsidRPr="00594CD1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 xml:space="preserve"> 2-1-0-7</w:t>
            </w:r>
          </w:p>
          <w:p w:rsidR="00584245" w:rsidRPr="00560DCF" w:rsidRDefault="00584245" w:rsidP="0035647D">
            <w:pPr>
              <w:ind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ONGD 2217 </w:t>
            </w:r>
            <w:r w:rsidRPr="00560DCF">
              <w:rPr>
                <w:b/>
                <w:sz w:val="20"/>
                <w:szCs w:val="20"/>
                <w:lang w:val="kk-KZ"/>
              </w:rPr>
              <w:t>1-1-0-</w:t>
            </w:r>
            <w:r w:rsidRPr="00560DCF">
              <w:rPr>
                <w:b/>
                <w:sz w:val="20"/>
                <w:szCs w:val="20"/>
              </w:rPr>
              <w:t>3</w:t>
            </w:r>
          </w:p>
          <w:p w:rsidR="00584245" w:rsidRPr="00560DCF" w:rsidRDefault="00584245" w:rsidP="0035647D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: 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584245" w:rsidRPr="00560DCF" w:rsidRDefault="00584245" w:rsidP="0035647D">
            <w:pPr>
              <w:rPr>
                <w:b/>
                <w:sz w:val="20"/>
                <w:szCs w:val="20"/>
                <w:lang w:val="kk-KZ"/>
              </w:rPr>
            </w:pPr>
          </w:p>
          <w:p w:rsidR="00584245" w:rsidRPr="00560DCF" w:rsidRDefault="00584245" w:rsidP="0035647D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 xml:space="preserve">современные комплексы ГИС, их назначение и возможности; задачи, стоящие перед индивидуальной интерпретацией данных методов ГИС; основные способы и алгоритмы индивидуальной интерпретации данных методов, входящих в комплекс. </w:t>
            </w:r>
          </w:p>
          <w:p w:rsidR="00584245" w:rsidRPr="00560DCF" w:rsidRDefault="00584245" w:rsidP="0035647D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>Электрические  методы.  Электромагнитные методы. Электрохимические методы. Радиометрические методы. Акустические методы.  Термические методы.</w:t>
            </w:r>
          </w:p>
          <w:p w:rsidR="00584245" w:rsidRPr="00560DCF" w:rsidRDefault="00584245" w:rsidP="0035647D">
            <w:pPr>
              <w:jc w:val="both"/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знает формы представления результатов интерпретации данных методов ГИС; факторы, от которых зависит достоверность  и точность индивидуальной интерпретации (характеристики оборудования, скважинные и пластовые условия).</w:t>
            </w:r>
          </w:p>
        </w:tc>
        <w:tc>
          <w:tcPr>
            <w:tcW w:w="6326" w:type="dxa"/>
            <w:gridSpan w:val="2"/>
          </w:tcPr>
          <w:p w:rsidR="00584245" w:rsidRPr="00560DCF" w:rsidRDefault="00584245" w:rsidP="004C348F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ODPNG</w:t>
            </w:r>
            <w:r w:rsidRPr="00560DCF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1</w:t>
            </w:r>
          </w:p>
          <w:p w:rsidR="003D66F2" w:rsidRPr="003C211A" w:rsidRDefault="00584245" w:rsidP="00594CD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PNGT </w:t>
            </w:r>
            <w:r w:rsidR="003D66F2">
              <w:rPr>
                <w:b/>
                <w:sz w:val="20"/>
                <w:szCs w:val="20"/>
                <w:lang w:val="kk-KZ"/>
              </w:rPr>
              <w:t>4320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«Подготовка нефти и газа к транспорту»</w:t>
            </w:r>
            <w:r w:rsidR="00594CD1" w:rsidRPr="00594CD1">
              <w:rPr>
                <w:b/>
                <w:sz w:val="20"/>
                <w:szCs w:val="20"/>
              </w:rPr>
              <w:t xml:space="preserve"> </w:t>
            </w:r>
            <w:r w:rsidR="003D66F2" w:rsidRPr="003C211A">
              <w:rPr>
                <w:b/>
                <w:sz w:val="20"/>
                <w:szCs w:val="20"/>
                <w:lang w:val="kk-KZ"/>
              </w:rPr>
              <w:t>2-1-0-7</w:t>
            </w:r>
          </w:p>
          <w:p w:rsidR="00584245" w:rsidRPr="007638FF" w:rsidRDefault="00584245" w:rsidP="0028279D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638FF">
              <w:rPr>
                <w:b/>
                <w:sz w:val="20"/>
                <w:szCs w:val="20"/>
                <w:lang w:val="kk-KZ"/>
              </w:rPr>
              <w:t>Пререквизиты:</w:t>
            </w:r>
            <w:r w:rsidRPr="00560DCF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584245" w:rsidRPr="0082511F" w:rsidRDefault="00594CD1" w:rsidP="004C348F">
            <w:pPr>
              <w:ind w:left="-52" w:right="-53"/>
              <w:jc w:val="center"/>
              <w:rPr>
                <w:b/>
                <w:sz w:val="20"/>
                <w:szCs w:val="20"/>
                <w:lang w:val="kk-KZ"/>
              </w:rPr>
            </w:pPr>
            <w:r w:rsidRPr="0082511F">
              <w:rPr>
                <w:b/>
                <w:sz w:val="20"/>
                <w:szCs w:val="20"/>
                <w:lang w:val="kk-KZ"/>
              </w:rPr>
              <w:t>OSPNG</w:t>
            </w:r>
            <w:r w:rsidR="00584245" w:rsidRPr="007638F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2511F">
              <w:rPr>
                <w:b/>
                <w:sz w:val="20"/>
                <w:szCs w:val="20"/>
                <w:lang w:val="kk-KZ"/>
              </w:rPr>
              <w:t>3319</w:t>
            </w:r>
            <w:r w:rsidR="00584245" w:rsidRPr="007638FF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4245" w:rsidRPr="00560DCF">
              <w:rPr>
                <w:b/>
                <w:sz w:val="20"/>
                <w:szCs w:val="20"/>
                <w:lang w:val="kk-KZ"/>
              </w:rPr>
              <w:t>1-</w:t>
            </w:r>
            <w:r w:rsidRPr="0082511F">
              <w:rPr>
                <w:b/>
                <w:sz w:val="20"/>
                <w:szCs w:val="20"/>
                <w:lang w:val="kk-KZ"/>
              </w:rPr>
              <w:t>2</w:t>
            </w:r>
            <w:r w:rsidR="00584245" w:rsidRPr="00560DCF">
              <w:rPr>
                <w:b/>
                <w:sz w:val="20"/>
                <w:szCs w:val="20"/>
                <w:lang w:val="kk-KZ"/>
              </w:rPr>
              <w:t>-0-</w:t>
            </w:r>
            <w:r w:rsidRPr="0082511F">
              <w:rPr>
                <w:b/>
                <w:sz w:val="20"/>
                <w:szCs w:val="20"/>
                <w:lang w:val="kk-KZ"/>
              </w:rPr>
              <w:t>5</w:t>
            </w:r>
          </w:p>
          <w:p w:rsidR="00584245" w:rsidRPr="007638FF" w:rsidRDefault="00584245" w:rsidP="002827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</w:t>
            </w:r>
            <w:r w:rsidRPr="007638FF">
              <w:rPr>
                <w:b/>
                <w:sz w:val="20"/>
                <w:szCs w:val="20"/>
                <w:lang w:val="kk-KZ"/>
              </w:rPr>
              <w:t>зиты:</w:t>
            </w:r>
          </w:p>
          <w:p w:rsidR="00594CD1" w:rsidRPr="00560DCF" w:rsidRDefault="00594CD1" w:rsidP="00594CD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584245" w:rsidRPr="00560DCF" w:rsidRDefault="00584245" w:rsidP="00113B9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584245" w:rsidRPr="00560DCF" w:rsidRDefault="00584245" w:rsidP="00D9467B">
            <w:pPr>
              <w:pStyle w:val="a4"/>
              <w:jc w:val="both"/>
              <w:rPr>
                <w:color w:val="auto"/>
                <w:sz w:val="20"/>
                <w:szCs w:val="20"/>
              </w:rPr>
            </w:pPr>
            <w:r w:rsidRPr="00560DCF">
              <w:rPr>
                <w:b/>
                <w:snapToGrid w:val="0"/>
                <w:color w:val="auto"/>
                <w:sz w:val="20"/>
                <w:szCs w:val="20"/>
              </w:rPr>
              <w:t>Целью изучения дисциплины является:</w:t>
            </w:r>
            <w:r w:rsidRPr="00560DCF">
              <w:rPr>
                <w:color w:val="auto"/>
                <w:sz w:val="20"/>
                <w:szCs w:val="20"/>
              </w:rPr>
              <w:t xml:space="preserve"> овладение основными теоретическими знаниями в области сбора и подготовки нефти и газа к транспорту; умение проводить необходимые расчеты для подбора оборудования для сбора и подготовки нефти и газа.</w:t>
            </w:r>
          </w:p>
          <w:p w:rsidR="00584245" w:rsidRPr="00560DCF" w:rsidRDefault="00584245" w:rsidP="00D9467B">
            <w:pPr>
              <w:jc w:val="both"/>
              <w:rPr>
                <w:b/>
                <w:i/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bCs/>
                <w:sz w:val="20"/>
                <w:szCs w:val="20"/>
              </w:rPr>
              <w:t xml:space="preserve">Состав, классификация и основные физико-химические свойства </w:t>
            </w:r>
            <w:proofErr w:type="spellStart"/>
            <w:r w:rsidRPr="00560DCF">
              <w:rPr>
                <w:bCs/>
                <w:sz w:val="20"/>
                <w:szCs w:val="20"/>
              </w:rPr>
              <w:t>нефтей</w:t>
            </w:r>
            <w:proofErr w:type="spellEnd"/>
            <w:r w:rsidRPr="00560DCF">
              <w:rPr>
                <w:bCs/>
                <w:sz w:val="20"/>
                <w:szCs w:val="20"/>
              </w:rPr>
              <w:t xml:space="preserve">. Нефтяные эмульсии. Физико-химические свойства нефтяных эмульсий. Унифицированная технологическая система сбора и подготовки нефти, газа и воды. Система сбора </w:t>
            </w:r>
            <w:proofErr w:type="gramStart"/>
            <w:r w:rsidRPr="00560DCF">
              <w:rPr>
                <w:bCs/>
                <w:sz w:val="20"/>
                <w:szCs w:val="20"/>
              </w:rPr>
              <w:t>высоковязких</w:t>
            </w:r>
            <w:proofErr w:type="gramEnd"/>
            <w:r w:rsidRPr="00560DC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560DCF">
              <w:rPr>
                <w:bCs/>
                <w:sz w:val="20"/>
                <w:szCs w:val="20"/>
              </w:rPr>
              <w:t>парафинистых</w:t>
            </w:r>
            <w:proofErr w:type="spellEnd"/>
            <w:r w:rsidRPr="00560D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60DCF">
              <w:rPr>
                <w:bCs/>
                <w:sz w:val="20"/>
                <w:szCs w:val="20"/>
              </w:rPr>
              <w:t>нефтей</w:t>
            </w:r>
            <w:proofErr w:type="spellEnd"/>
            <w:r w:rsidRPr="00560DCF">
              <w:rPr>
                <w:bCs/>
                <w:sz w:val="20"/>
                <w:szCs w:val="20"/>
              </w:rPr>
              <w:t xml:space="preserve">. Системы сбора нефти, применяемые на морских месторождениях. Системы и оборудование для учета продукции скважин. Измерение расхода газа и жидкости. Расходомеры жидкости. Гидравлический расчет промысловых трубопроводов. Особенности расчета по сравнению с магистральными трубопроводами. Предупреждение засорения трубопроводов и методы удаления отложений. Причины и факторы, влияющие на засорение трубопроводов. Сепарация нефти от газа. Назначение и классификация сепараторов. Конструктивные особенности и принцип работы сепараторов. Эффективность работы сепаратора. Расчеты сепараторов и процесса сепарации. Выбор числа ступеней сепарации. Расчет сепараторов на пропускную способность. </w:t>
            </w:r>
            <w:proofErr w:type="spellStart"/>
            <w:proofErr w:type="gramStart"/>
            <w:r w:rsidRPr="00560DCF">
              <w:rPr>
                <w:bCs/>
                <w:sz w:val="20"/>
                <w:szCs w:val="20"/>
              </w:rPr>
              <w:t>Деэмульгаторы</w:t>
            </w:r>
            <w:proofErr w:type="spellEnd"/>
            <w:r w:rsidRPr="00560DCF">
              <w:rPr>
                <w:bCs/>
                <w:sz w:val="20"/>
                <w:szCs w:val="20"/>
              </w:rPr>
              <w:t>, применяемые для разрушения нефтяных эмульсий.</w:t>
            </w:r>
            <w:proofErr w:type="gramEnd"/>
            <w:r w:rsidRPr="00560DCF">
              <w:rPr>
                <w:bCs/>
                <w:sz w:val="20"/>
                <w:szCs w:val="20"/>
              </w:rPr>
              <w:t xml:space="preserve"> Подготовка попутного нефтяного газа к транспорту. Требования к </w:t>
            </w:r>
            <w:r w:rsidRPr="00560DCF">
              <w:rPr>
                <w:bCs/>
                <w:sz w:val="20"/>
                <w:szCs w:val="20"/>
              </w:rPr>
              <w:lastRenderedPageBreak/>
              <w:t>качеству газа. Осушка газа. Методы борьбы с газовыми гидратами</w:t>
            </w:r>
          </w:p>
          <w:p w:rsidR="00584245" w:rsidRPr="00560DCF" w:rsidRDefault="00584245" w:rsidP="00D9467B">
            <w:pPr>
              <w:jc w:val="both"/>
              <w:rPr>
                <w:b/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о товарных качествах транспортируемой нефти и газа, технологии и техники для получения товарной нефти и газа на промыслах (т.е. нефти, готовой к транспортировке к НПЗ и газа, готового к транспортировке к потребителю).</w:t>
            </w:r>
          </w:p>
        </w:tc>
      </w:tr>
      <w:tr w:rsidR="00584245" w:rsidRPr="00560DCF" w:rsidTr="00A43964">
        <w:trPr>
          <w:trHeight w:val="1073"/>
        </w:trPr>
        <w:tc>
          <w:tcPr>
            <w:tcW w:w="540" w:type="dxa"/>
          </w:tcPr>
          <w:p w:rsidR="00584245" w:rsidRPr="00560DCF" w:rsidRDefault="00584245" w:rsidP="00584245">
            <w:r>
              <w:lastRenderedPageBreak/>
              <w:t>19</w:t>
            </w:r>
          </w:p>
        </w:tc>
        <w:tc>
          <w:tcPr>
            <w:tcW w:w="1265" w:type="dxa"/>
          </w:tcPr>
          <w:p w:rsidR="00584245" w:rsidRDefault="00584245" w:rsidP="00584245">
            <w:pPr>
              <w:jc w:val="center"/>
            </w:pPr>
            <w:r w:rsidRPr="00560DCF">
              <w:t>5\3</w:t>
            </w:r>
          </w:p>
          <w:p w:rsidR="00584245" w:rsidRPr="00560DCF" w:rsidRDefault="00584245" w:rsidP="00584245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SD</w:t>
            </w:r>
            <w:r w:rsidRPr="00560DCF">
              <w:rPr>
                <w:b/>
                <w:sz w:val="20"/>
                <w:szCs w:val="20"/>
              </w:rPr>
              <w:t xml:space="preserve"> 11</w:t>
            </w:r>
          </w:p>
          <w:p w:rsidR="00584245" w:rsidRPr="00560DCF" w:rsidRDefault="00584245" w:rsidP="0035647D">
            <w:pPr>
              <w:ind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ERS 4321 «Эксплуатация и ремонт скважин»</w:t>
            </w:r>
            <w:r w:rsidR="00594CD1" w:rsidRPr="00594CD1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2-1-0-7</w:t>
            </w:r>
          </w:p>
          <w:p w:rsidR="00584245" w:rsidRPr="00560DCF" w:rsidRDefault="00584245" w:rsidP="0035647D">
            <w:pPr>
              <w:ind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584245" w:rsidRPr="0082511F" w:rsidRDefault="00594CD1" w:rsidP="0035647D">
            <w:pPr>
              <w:ind w:left="-3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  <w:r w:rsidR="00584245" w:rsidRPr="00560DCF">
              <w:rPr>
                <w:b/>
                <w:sz w:val="20"/>
                <w:szCs w:val="20"/>
              </w:rPr>
              <w:t xml:space="preserve">S </w:t>
            </w:r>
            <w:r w:rsidRPr="0082511F">
              <w:rPr>
                <w:b/>
                <w:sz w:val="20"/>
                <w:szCs w:val="20"/>
              </w:rPr>
              <w:t>2218</w:t>
            </w:r>
            <w:r w:rsidR="00584245" w:rsidRPr="00560DCF">
              <w:rPr>
                <w:b/>
                <w:sz w:val="20"/>
                <w:szCs w:val="20"/>
              </w:rPr>
              <w:t xml:space="preserve"> </w:t>
            </w:r>
            <w:r w:rsidRPr="0082511F">
              <w:rPr>
                <w:b/>
                <w:sz w:val="20"/>
                <w:szCs w:val="20"/>
              </w:rPr>
              <w:t>1</w:t>
            </w:r>
            <w:r w:rsidR="00584245" w:rsidRPr="00560DCF">
              <w:rPr>
                <w:b/>
                <w:sz w:val="20"/>
                <w:szCs w:val="20"/>
                <w:lang w:val="kk-KZ"/>
              </w:rPr>
              <w:t>-</w:t>
            </w:r>
            <w:r w:rsidRPr="0082511F">
              <w:rPr>
                <w:b/>
                <w:sz w:val="20"/>
                <w:szCs w:val="20"/>
              </w:rPr>
              <w:t>2</w:t>
            </w:r>
            <w:r w:rsidR="00584245" w:rsidRPr="00560DCF">
              <w:rPr>
                <w:b/>
                <w:sz w:val="20"/>
                <w:szCs w:val="20"/>
                <w:lang w:val="kk-KZ"/>
              </w:rPr>
              <w:t>-</w:t>
            </w:r>
            <w:r w:rsidR="00584245" w:rsidRPr="00560DCF">
              <w:rPr>
                <w:b/>
                <w:sz w:val="20"/>
                <w:szCs w:val="20"/>
              </w:rPr>
              <w:t>0</w:t>
            </w:r>
            <w:r w:rsidR="00584245" w:rsidRPr="00560DCF">
              <w:rPr>
                <w:b/>
                <w:sz w:val="20"/>
                <w:szCs w:val="20"/>
                <w:lang w:val="kk-KZ"/>
              </w:rPr>
              <w:t>-</w:t>
            </w:r>
            <w:r w:rsidRPr="0082511F">
              <w:rPr>
                <w:b/>
                <w:sz w:val="20"/>
                <w:szCs w:val="20"/>
              </w:rPr>
              <w:t>4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584245" w:rsidRPr="00560DCF" w:rsidRDefault="00584245" w:rsidP="0035647D">
            <w:pPr>
              <w:pStyle w:val="Default"/>
              <w:tabs>
                <w:tab w:val="left" w:pos="1522"/>
                <w:tab w:val="left" w:pos="3044"/>
                <w:tab w:val="left" w:pos="4568"/>
                <w:tab w:val="left" w:pos="6090"/>
                <w:tab w:val="left" w:pos="7612"/>
              </w:tabs>
              <w:jc w:val="both"/>
              <w:rPr>
                <w:color w:val="auto"/>
                <w:sz w:val="20"/>
                <w:szCs w:val="20"/>
              </w:rPr>
            </w:pPr>
            <w:r w:rsidRPr="00560DCF">
              <w:rPr>
                <w:b/>
                <w:snapToGrid w:val="0"/>
                <w:color w:val="auto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color w:val="auto"/>
                <w:sz w:val="20"/>
                <w:szCs w:val="20"/>
              </w:rPr>
              <w:t xml:space="preserve">изучение вопросов, связанных с назначением агрегатов, оборудования и инструмента ремонта скважин; условий эксплуатации и ремонта; основных требований, предъявляемых к ним; их принципы действия и устройства; основ их теории расчета, конструирования и эксплуатации. </w:t>
            </w:r>
            <w:r w:rsidRPr="00560DCF">
              <w:rPr>
                <w:b/>
                <w:snapToGrid w:val="0"/>
                <w:color w:val="auto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color w:val="auto"/>
                <w:sz w:val="20"/>
                <w:szCs w:val="20"/>
              </w:rPr>
              <w:t xml:space="preserve">Техника и технология добычи нефти и газа. Технология подземного ремонта скважин (ПРС). Технология капитального ремонта скважин (КРС). </w:t>
            </w:r>
            <w:proofErr w:type="spellStart"/>
            <w:r w:rsidRPr="00560DCF">
              <w:rPr>
                <w:color w:val="auto"/>
                <w:sz w:val="20"/>
                <w:szCs w:val="20"/>
              </w:rPr>
              <w:t>Зарезка</w:t>
            </w:r>
            <w:proofErr w:type="spellEnd"/>
            <w:r w:rsidRPr="00560DCF">
              <w:rPr>
                <w:color w:val="auto"/>
                <w:sz w:val="20"/>
                <w:szCs w:val="20"/>
              </w:rPr>
              <w:t xml:space="preserve"> и бурение второго ствола. Методы увеличения проницаемости пород </w:t>
            </w:r>
            <w:proofErr w:type="spellStart"/>
            <w:r w:rsidRPr="00560DCF">
              <w:rPr>
                <w:color w:val="auto"/>
                <w:sz w:val="20"/>
                <w:szCs w:val="20"/>
              </w:rPr>
              <w:t>призабойной</w:t>
            </w:r>
            <w:proofErr w:type="spellEnd"/>
            <w:r w:rsidRPr="00560DCF">
              <w:rPr>
                <w:color w:val="auto"/>
                <w:sz w:val="20"/>
                <w:szCs w:val="20"/>
              </w:rPr>
              <w:t xml:space="preserve"> зоны скважины. Наземные сооружения, оборудование и инструмент. Организация и экономика капитального ремонта скважин. </w:t>
            </w:r>
          </w:p>
          <w:p w:rsidR="00584245" w:rsidRPr="00560DCF" w:rsidRDefault="00584245" w:rsidP="0035647D">
            <w:pPr>
              <w:jc w:val="both"/>
              <w:rPr>
                <w:sz w:val="20"/>
                <w:szCs w:val="20"/>
              </w:rPr>
            </w:pPr>
            <w:proofErr w:type="gramStart"/>
            <w:r w:rsidRPr="00560DCF">
              <w:rPr>
                <w:b/>
                <w:snapToGrid w:val="0"/>
                <w:sz w:val="20"/>
                <w:szCs w:val="20"/>
              </w:rPr>
              <w:t>Результаты обучения:</w:t>
            </w:r>
            <w:r w:rsidRPr="00560DCF">
              <w:rPr>
                <w:sz w:val="20"/>
                <w:szCs w:val="20"/>
              </w:rPr>
              <w:t xml:space="preserve"> знает оборудование, применяемое при различных способах добычи нефти и газа; оборудование для осуществления процессов воздействия на пласт и его заполнители; оборудование для сбора и подготовки нефти и газа к транспортировке; оборудование для ремонтных работ на скважине; принципы экономической эксплуатации современного оборудования ремонта скважин; современные способы защиты окружающей среды при ремонте скважин.</w:t>
            </w:r>
            <w:proofErr w:type="gramEnd"/>
          </w:p>
        </w:tc>
        <w:tc>
          <w:tcPr>
            <w:tcW w:w="6326" w:type="dxa"/>
            <w:gridSpan w:val="2"/>
          </w:tcPr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Модуль SD 11</w:t>
            </w:r>
          </w:p>
          <w:p w:rsidR="00584245" w:rsidRPr="00560DCF" w:rsidRDefault="00584245" w:rsidP="0035647D">
            <w:pPr>
              <w:pStyle w:val="Default"/>
              <w:tabs>
                <w:tab w:val="left" w:pos="1522"/>
                <w:tab w:val="left" w:pos="3044"/>
                <w:tab w:val="left" w:pos="4568"/>
                <w:tab w:val="left" w:pos="6090"/>
                <w:tab w:val="left" w:pos="7612"/>
              </w:tabs>
              <w:jc w:val="both"/>
              <w:rPr>
                <w:b/>
                <w:snapToGrid w:val="0"/>
                <w:color w:val="auto"/>
                <w:sz w:val="20"/>
                <w:szCs w:val="20"/>
              </w:rPr>
            </w:pPr>
            <w:r w:rsidRPr="00560DCF">
              <w:rPr>
                <w:b/>
                <w:color w:val="auto"/>
                <w:sz w:val="20"/>
                <w:szCs w:val="20"/>
              </w:rPr>
              <w:t>TTNGO 4321 «Транспортная техника в нефтегазовой отрасли»</w:t>
            </w:r>
            <w:r w:rsidRPr="00560DCF">
              <w:rPr>
                <w:b/>
                <w:snapToGrid w:val="0"/>
                <w:color w:val="auto"/>
                <w:sz w:val="20"/>
                <w:szCs w:val="20"/>
              </w:rPr>
              <w:t xml:space="preserve"> </w:t>
            </w:r>
          </w:p>
          <w:p w:rsidR="00584245" w:rsidRPr="00560DCF" w:rsidRDefault="00584245" w:rsidP="0035647D">
            <w:pPr>
              <w:pStyle w:val="Default"/>
              <w:tabs>
                <w:tab w:val="left" w:pos="1522"/>
                <w:tab w:val="left" w:pos="3044"/>
                <w:tab w:val="left" w:pos="4568"/>
                <w:tab w:val="left" w:pos="6090"/>
                <w:tab w:val="left" w:pos="7612"/>
              </w:tabs>
              <w:jc w:val="center"/>
              <w:rPr>
                <w:b/>
                <w:snapToGrid w:val="0"/>
                <w:color w:val="auto"/>
                <w:sz w:val="20"/>
                <w:szCs w:val="20"/>
              </w:rPr>
            </w:pPr>
            <w:r w:rsidRPr="00560DCF">
              <w:rPr>
                <w:b/>
                <w:snapToGrid w:val="0"/>
                <w:color w:val="auto"/>
                <w:sz w:val="20"/>
                <w:szCs w:val="20"/>
              </w:rPr>
              <w:t>2-1-0-7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594CD1" w:rsidRPr="0082511F" w:rsidRDefault="00594CD1" w:rsidP="00356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GNG</w:t>
            </w:r>
            <w:r w:rsidRPr="0082511F">
              <w:rPr>
                <w:b/>
                <w:sz w:val="20"/>
                <w:szCs w:val="20"/>
              </w:rPr>
              <w:t xml:space="preserve"> 3211 2-1-0-5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584245" w:rsidRPr="00560DCF" w:rsidRDefault="00584245" w:rsidP="0035647D">
            <w:pPr>
              <w:shd w:val="clear" w:color="auto" w:fill="FFFFFF"/>
              <w:spacing w:before="202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pacing w:val="-3"/>
                <w:sz w:val="20"/>
                <w:szCs w:val="20"/>
              </w:rPr>
              <w:t>научить будущих специалистов инженерно-механического</w:t>
            </w:r>
            <w:r w:rsidRPr="00560DCF">
              <w:rPr>
                <w:spacing w:val="2"/>
                <w:sz w:val="20"/>
                <w:szCs w:val="20"/>
              </w:rPr>
              <w:t xml:space="preserve"> профиля основам расчета,  конструирования и эксплуатации машин и оборудования </w:t>
            </w:r>
            <w:proofErr w:type="spellStart"/>
            <w:r w:rsidRPr="00560DCF">
              <w:rPr>
                <w:spacing w:val="2"/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pacing w:val="2"/>
                <w:sz w:val="20"/>
                <w:szCs w:val="20"/>
              </w:rPr>
              <w:t>.</w:t>
            </w:r>
          </w:p>
          <w:p w:rsidR="00584245" w:rsidRPr="00560DCF" w:rsidRDefault="00584245" w:rsidP="0035647D">
            <w:pPr>
              <w:pStyle w:val="Default"/>
              <w:tabs>
                <w:tab w:val="left" w:pos="1522"/>
                <w:tab w:val="left" w:pos="3044"/>
                <w:tab w:val="left" w:pos="4568"/>
                <w:tab w:val="left" w:pos="6090"/>
                <w:tab w:val="left" w:pos="7612"/>
              </w:tabs>
              <w:jc w:val="both"/>
              <w:rPr>
                <w:color w:val="auto"/>
                <w:sz w:val="20"/>
                <w:szCs w:val="20"/>
              </w:rPr>
            </w:pPr>
            <w:r w:rsidRPr="00560DCF">
              <w:rPr>
                <w:color w:val="auto"/>
                <w:sz w:val="20"/>
                <w:szCs w:val="20"/>
              </w:rPr>
              <w:t xml:space="preserve"> </w:t>
            </w:r>
            <w:r w:rsidRPr="00560DCF">
              <w:rPr>
                <w:b/>
                <w:snapToGrid w:val="0"/>
                <w:color w:val="auto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color w:val="auto"/>
                <w:sz w:val="20"/>
                <w:szCs w:val="20"/>
              </w:rPr>
              <w:t xml:space="preserve">Машины для эксплуатации </w:t>
            </w:r>
            <w:proofErr w:type="spellStart"/>
            <w:r w:rsidRPr="00560DCF">
              <w:rPr>
                <w:color w:val="auto"/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color w:val="auto"/>
                <w:sz w:val="20"/>
                <w:szCs w:val="20"/>
              </w:rPr>
              <w:t xml:space="preserve">. Нефтеперекачивающие агрегаты: подпорные и магистральные насосы, маркировки и технические характеристики.  Приводы нефтеперекачивающих насосов. Газоперекачивающие агрегаты: технические параметры, типы приводов. Тепловое оборудование: печи, теплообменники, устройство и принцип работы, энергетические характеристики. Емкостные аппараты: сепараторы, фильтры, </w:t>
            </w:r>
            <w:proofErr w:type="gramStart"/>
            <w:r w:rsidRPr="00560DCF">
              <w:rPr>
                <w:color w:val="auto"/>
                <w:sz w:val="20"/>
                <w:szCs w:val="20"/>
              </w:rPr>
              <w:t>пыле</w:t>
            </w:r>
            <w:proofErr w:type="gramEnd"/>
            <w:r w:rsidRPr="00560DCF">
              <w:rPr>
                <w:color w:val="auto"/>
                <w:sz w:val="20"/>
                <w:szCs w:val="20"/>
              </w:rPr>
              <w:t>- и маслоуловители; устройство и принцип работы, технические параметры. Трубопроводная арматура, классификация трубопроводной арматуры. Задвижки, краны, клапаны, регуляторы давления.</w:t>
            </w:r>
          </w:p>
          <w:p w:rsidR="00584245" w:rsidRPr="00560DCF" w:rsidRDefault="00584245" w:rsidP="0035647D">
            <w:pPr>
              <w:jc w:val="both"/>
              <w:rPr>
                <w:b/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>Результаты обучения:</w:t>
            </w:r>
            <w:r w:rsidRPr="00560DCF">
              <w:rPr>
                <w:sz w:val="20"/>
                <w:szCs w:val="20"/>
              </w:rPr>
              <w:t xml:space="preserve"> знает конструктивные расчеты машин и оборудования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; </w:t>
            </w:r>
            <w:r w:rsidRPr="00560DCF">
              <w:rPr>
                <w:spacing w:val="-2"/>
                <w:sz w:val="20"/>
                <w:szCs w:val="20"/>
              </w:rPr>
              <w:t>принципы функционирования машин и оборудовани</w:t>
            </w:r>
            <w:r w:rsidRPr="00560DCF">
              <w:rPr>
                <w:spacing w:val="-5"/>
                <w:sz w:val="20"/>
                <w:szCs w:val="20"/>
              </w:rPr>
              <w:t xml:space="preserve">я; </w:t>
            </w:r>
            <w:r w:rsidRPr="00560DCF">
              <w:rPr>
                <w:spacing w:val="2"/>
                <w:sz w:val="20"/>
                <w:szCs w:val="20"/>
              </w:rPr>
              <w:t xml:space="preserve">сущность классификационного подхода к изучению </w:t>
            </w:r>
            <w:r w:rsidRPr="00560DCF">
              <w:rPr>
                <w:spacing w:val="-5"/>
                <w:sz w:val="20"/>
                <w:szCs w:val="20"/>
              </w:rPr>
              <w:t>свойств машин и оборудования как предмета труда и сре</w:t>
            </w:r>
            <w:proofErr w:type="gramStart"/>
            <w:r w:rsidRPr="00560DCF">
              <w:rPr>
                <w:spacing w:val="-5"/>
                <w:sz w:val="20"/>
                <w:szCs w:val="20"/>
              </w:rPr>
              <w:t>дств пр</w:t>
            </w:r>
            <w:proofErr w:type="gramEnd"/>
            <w:r w:rsidRPr="00560DCF">
              <w:rPr>
                <w:spacing w:val="-5"/>
                <w:sz w:val="20"/>
                <w:szCs w:val="20"/>
              </w:rPr>
              <w:t xml:space="preserve">оизводства в процессе сооружении </w:t>
            </w:r>
            <w:proofErr w:type="spellStart"/>
            <w:r w:rsidRPr="00560DCF">
              <w:rPr>
                <w:spacing w:val="-5"/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pacing w:val="-5"/>
                <w:sz w:val="20"/>
                <w:szCs w:val="20"/>
              </w:rPr>
              <w:t>.</w:t>
            </w:r>
          </w:p>
        </w:tc>
      </w:tr>
      <w:tr w:rsidR="00584245" w:rsidRPr="00560DCF" w:rsidTr="00A43964">
        <w:trPr>
          <w:trHeight w:val="1073"/>
        </w:trPr>
        <w:tc>
          <w:tcPr>
            <w:tcW w:w="540" w:type="dxa"/>
          </w:tcPr>
          <w:p w:rsidR="00584245" w:rsidRPr="00560DCF" w:rsidRDefault="00584245" w:rsidP="00584245">
            <w:r>
              <w:t>20</w:t>
            </w:r>
          </w:p>
        </w:tc>
        <w:tc>
          <w:tcPr>
            <w:tcW w:w="1265" w:type="dxa"/>
          </w:tcPr>
          <w:p w:rsidR="00584245" w:rsidRDefault="00584245" w:rsidP="00584245">
            <w:pPr>
              <w:jc w:val="center"/>
            </w:pPr>
            <w:r w:rsidRPr="00560DCF">
              <w:t>5/3</w:t>
            </w:r>
          </w:p>
          <w:p w:rsidR="00584245" w:rsidRPr="00560DCF" w:rsidRDefault="00584245" w:rsidP="00584245">
            <w:pPr>
              <w:jc w:val="center"/>
            </w:pPr>
            <w:r>
              <w:t>(ПД/КВ)</w:t>
            </w:r>
          </w:p>
        </w:tc>
        <w:tc>
          <w:tcPr>
            <w:tcW w:w="6300" w:type="dxa"/>
          </w:tcPr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SD</w:t>
            </w:r>
            <w:r w:rsidRPr="00560DCF">
              <w:rPr>
                <w:b/>
                <w:sz w:val="20"/>
                <w:szCs w:val="20"/>
              </w:rPr>
              <w:t xml:space="preserve"> 11</w:t>
            </w:r>
          </w:p>
          <w:p w:rsidR="00584245" w:rsidRPr="00560DCF" w:rsidRDefault="00584245" w:rsidP="0035647D">
            <w:pPr>
              <w:ind w:right="-53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OShMNG 4322 «Освоение шельфовых месторождений нефти и газа» </w:t>
            </w:r>
            <w:r w:rsidR="00594CD1" w:rsidRPr="00594CD1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>2-1-0-7</w:t>
            </w:r>
          </w:p>
          <w:p w:rsidR="00584245" w:rsidRPr="00560DCF" w:rsidRDefault="00584245" w:rsidP="0035647D">
            <w:pPr>
              <w:ind w:right="-53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TTDN 3301 2-0-1-5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584245" w:rsidRPr="00560DCF" w:rsidRDefault="00584245" w:rsidP="0035647D">
            <w:pPr>
              <w:jc w:val="both"/>
              <w:rPr>
                <w:rStyle w:val="FontStyle12"/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 xml:space="preserve">научить студентов </w:t>
            </w:r>
            <w:r w:rsidRPr="00560DCF">
              <w:rPr>
                <w:rStyle w:val="FontStyle12"/>
                <w:sz w:val="20"/>
                <w:szCs w:val="20"/>
              </w:rPr>
              <w:t>самостоятельно принимать инженерные решения, связанные с особенностями разработки и эксплуатации нефтяных месторождений на море, разбираться в гидротехнических сооружениях и оборудовании, задействованных в процессах добычи углеводородного сырья на шельфе.</w:t>
            </w:r>
          </w:p>
          <w:p w:rsidR="00584245" w:rsidRPr="00560DCF" w:rsidRDefault="00584245" w:rsidP="0035647D">
            <w:pPr>
              <w:pStyle w:val="a4"/>
              <w:jc w:val="both"/>
              <w:rPr>
                <w:b/>
                <w:color w:val="auto"/>
                <w:sz w:val="20"/>
                <w:szCs w:val="20"/>
              </w:rPr>
            </w:pPr>
            <w:r w:rsidRPr="00560DCF">
              <w:rPr>
                <w:b/>
                <w:snapToGrid w:val="0"/>
                <w:color w:val="auto"/>
                <w:sz w:val="20"/>
                <w:szCs w:val="20"/>
              </w:rPr>
              <w:t>Содержание основных разделов:</w:t>
            </w:r>
            <w:r w:rsidRPr="00560DCF">
              <w:rPr>
                <w:b/>
                <w:snapToGrid w:val="0"/>
                <w:color w:val="auto"/>
              </w:rPr>
              <w:t xml:space="preserve"> 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Этапы освоения шельфовых месторождений.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Оборудование для морского бурения.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Технология проведения буровых работ.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Подводное устьевое оборудование морских скважин.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Техника и технология разработки и эксплуатации шельфовых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  <w:lang w:val="ru-RU"/>
              </w:rPr>
              <w:t xml:space="preserve"> м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есторождений.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Транспорт нефти и газа.</w:t>
            </w:r>
          </w:p>
          <w:p w:rsidR="00584245" w:rsidRPr="00560DCF" w:rsidRDefault="00584245" w:rsidP="0035647D">
            <w:pPr>
              <w:pStyle w:val="a4"/>
              <w:jc w:val="both"/>
              <w:rPr>
                <w:color w:val="auto"/>
                <w:sz w:val="20"/>
                <w:szCs w:val="20"/>
              </w:rPr>
            </w:pPr>
            <w:r w:rsidRPr="00560DCF">
              <w:rPr>
                <w:rStyle w:val="FontStyle14"/>
                <w:b w:val="0"/>
                <w:color w:val="auto"/>
                <w:sz w:val="20"/>
                <w:szCs w:val="20"/>
              </w:rPr>
              <w:t>Охрана труда и окружающей среды, техника безопасности при разработке морских месторождений.</w:t>
            </w:r>
          </w:p>
          <w:p w:rsidR="00584245" w:rsidRPr="00560DCF" w:rsidRDefault="00584245" w:rsidP="0035647D">
            <w:pPr>
              <w:ind w:right="-53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napToGrid w:val="0"/>
                <w:sz w:val="20"/>
                <w:szCs w:val="20"/>
              </w:rPr>
              <w:t>знает</w:t>
            </w:r>
            <w:r w:rsidRPr="00560DCF">
              <w:rPr>
                <w:sz w:val="20"/>
                <w:szCs w:val="20"/>
              </w:rPr>
              <w:t xml:space="preserve"> </w:t>
            </w:r>
            <w:r w:rsidRPr="00560DCF">
              <w:rPr>
                <w:rStyle w:val="FontStyle12"/>
                <w:sz w:val="20"/>
                <w:szCs w:val="20"/>
              </w:rPr>
              <w:t xml:space="preserve"> вопросы проектирования разработки и добычи нефти и газа в условиях шельфовых месторождений; буровое оборудование и технические средства бурения морских нефтегазовых месторождений.</w:t>
            </w:r>
          </w:p>
        </w:tc>
        <w:tc>
          <w:tcPr>
            <w:tcW w:w="6326" w:type="dxa"/>
            <w:gridSpan w:val="2"/>
          </w:tcPr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>Модуль SD 11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TNG 4322 «Транспортирование нефти и газа»</w:t>
            </w:r>
            <w:r w:rsidR="00594CD1" w:rsidRPr="00594CD1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2-1-0-7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594CD1" w:rsidRPr="00560DCF" w:rsidRDefault="00594CD1" w:rsidP="00594CD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TTDN 3301 2-0-1-5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584245" w:rsidRPr="00560DCF" w:rsidRDefault="00584245" w:rsidP="0035647D">
            <w:pPr>
              <w:jc w:val="center"/>
              <w:rPr>
                <w:b/>
                <w:sz w:val="20"/>
                <w:szCs w:val="20"/>
              </w:rPr>
            </w:pPr>
          </w:p>
          <w:p w:rsidR="00584245" w:rsidRPr="00560DCF" w:rsidRDefault="00584245" w:rsidP="0035647D">
            <w:pPr>
              <w:pStyle w:val="a4"/>
              <w:jc w:val="both"/>
              <w:rPr>
                <w:b/>
                <w:snapToGrid w:val="0"/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snapToGrid w:val="0"/>
                <w:color w:val="auto"/>
                <w:sz w:val="20"/>
                <w:szCs w:val="20"/>
              </w:rPr>
              <w:lastRenderedPageBreak/>
              <w:t>Целью изучения дисциплины является:</w:t>
            </w:r>
            <w:r w:rsidRPr="00560DCF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560DCF">
              <w:rPr>
                <w:color w:val="auto"/>
                <w:sz w:val="20"/>
                <w:szCs w:val="20"/>
              </w:rPr>
              <w:t>приобретении студентами базовых знаний по эксплуатации систем и объектов трубопроводного транспорта и хранения углеводородов.</w:t>
            </w:r>
            <w:r w:rsidRPr="00560DCF">
              <w:rPr>
                <w:b/>
                <w:snapToGrid w:val="0"/>
                <w:color w:val="auto"/>
                <w:sz w:val="20"/>
                <w:szCs w:val="20"/>
              </w:rPr>
              <w:t xml:space="preserve"> </w:t>
            </w:r>
          </w:p>
          <w:p w:rsidR="00584245" w:rsidRPr="00560DCF" w:rsidRDefault="00584245" w:rsidP="0035647D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 xml:space="preserve">Способы транспортирования нефти, нефтепродуктов и газа. Железнодорожный транспорт. Водный транспорт. Автомобильный транспорт. Воздушный транспорт. Свойства нефти, влияющие на технологию ее транспорта. Классификация нефтепроводов. Системы перекачки нефти. Подогрев нефти и нефтепродуктов. Назначение, способы подогрева и теплоносители. Перекачка высоковязкой и высокозастывающей </w:t>
            </w:r>
            <w:proofErr w:type="spellStart"/>
            <w:r w:rsidRPr="00560DCF">
              <w:rPr>
                <w:sz w:val="20"/>
                <w:szCs w:val="20"/>
              </w:rPr>
              <w:t>нефтей</w:t>
            </w:r>
            <w:proofErr w:type="spellEnd"/>
            <w:r w:rsidRPr="00560DCF">
              <w:rPr>
                <w:sz w:val="20"/>
                <w:szCs w:val="20"/>
              </w:rPr>
              <w:t xml:space="preserve"> и нефтепродуктов. Особенности трубопроводного транспорта нефтепродуктов. Единая система газоснабжения. Свойства газов, влияющие на технологию их транспорта. Особенности трубопроводного транспорта сжиженных газов.</w:t>
            </w:r>
          </w:p>
          <w:p w:rsidR="00584245" w:rsidRPr="00560DCF" w:rsidRDefault="00584245" w:rsidP="0035647D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>Результаты обучения:</w:t>
            </w:r>
            <w:r w:rsidRPr="00560DCF">
              <w:rPr>
                <w:snapToGrid w:val="0"/>
                <w:sz w:val="20"/>
                <w:szCs w:val="20"/>
              </w:rPr>
              <w:t xml:space="preserve"> вопросы </w:t>
            </w:r>
            <w:r w:rsidRPr="00560DCF">
              <w:rPr>
                <w:sz w:val="20"/>
                <w:szCs w:val="20"/>
              </w:rPr>
              <w:t>эксплуатации и ремонта систем и объектов трубопроводного транспорта и хранения углеводородов; планирования деятельности, принятия управленческих решений на предприятиях трубопроводного транспорта нефти и газа.</w:t>
            </w:r>
          </w:p>
          <w:p w:rsidR="00584245" w:rsidRPr="00560DCF" w:rsidRDefault="00584245" w:rsidP="0035647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D2AAE" w:rsidRPr="00560DCF" w:rsidTr="00A43964">
        <w:trPr>
          <w:trHeight w:val="1073"/>
        </w:trPr>
        <w:tc>
          <w:tcPr>
            <w:tcW w:w="540" w:type="dxa"/>
          </w:tcPr>
          <w:p w:rsidR="000D2AAE" w:rsidRDefault="000D2AAE" w:rsidP="00584245">
            <w:r>
              <w:lastRenderedPageBreak/>
              <w:t>21</w:t>
            </w:r>
          </w:p>
        </w:tc>
        <w:tc>
          <w:tcPr>
            <w:tcW w:w="1265" w:type="dxa"/>
          </w:tcPr>
          <w:p w:rsidR="000D2AAE" w:rsidRDefault="000D2AAE" w:rsidP="00584245">
            <w:pPr>
              <w:jc w:val="center"/>
            </w:pPr>
            <w:r w:rsidRPr="00560DCF">
              <w:t>5/3</w:t>
            </w:r>
          </w:p>
          <w:p w:rsidR="000D2AAE" w:rsidRPr="00560DCF" w:rsidRDefault="000D2AAE" w:rsidP="00584245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kk-KZ"/>
              </w:rPr>
              <w:t>EDK 12</w:t>
            </w:r>
          </w:p>
          <w:p w:rsidR="000D2AAE" w:rsidRPr="00560DCF" w:rsidRDefault="000D2AAE" w:rsidP="00594CD1">
            <w:pPr>
              <w:shd w:val="clear" w:color="auto" w:fill="FFFFFF"/>
              <w:tabs>
                <w:tab w:val="left" w:pos="5080"/>
              </w:tabs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en-US"/>
              </w:rPr>
              <w:t>ENGSGOU</w:t>
            </w:r>
            <w:r w:rsidRPr="00560DCF">
              <w:rPr>
                <w:b/>
                <w:sz w:val="20"/>
                <w:szCs w:val="20"/>
              </w:rPr>
              <w:t xml:space="preserve"> 3</w:t>
            </w:r>
            <w:r w:rsidRPr="00594CD1">
              <w:rPr>
                <w:b/>
                <w:sz w:val="20"/>
                <w:szCs w:val="20"/>
              </w:rPr>
              <w:t>2</w:t>
            </w:r>
            <w:r w:rsidRPr="00560DCF">
              <w:rPr>
                <w:b/>
                <w:sz w:val="20"/>
                <w:szCs w:val="20"/>
              </w:rPr>
              <w:t xml:space="preserve">23 «Эксплуатация нефтяных и газовых скважин в </w:t>
            </w:r>
            <w:proofErr w:type="spellStart"/>
            <w:r w:rsidRPr="00560DCF">
              <w:rPr>
                <w:b/>
                <w:sz w:val="20"/>
                <w:szCs w:val="20"/>
              </w:rPr>
              <w:t>геологически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осложненных условиях»</w:t>
            </w:r>
            <w:r w:rsidRPr="00594CD1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2-1-0-5</w:t>
            </w:r>
          </w:p>
          <w:p w:rsidR="000D2AAE" w:rsidRPr="00560DCF" w:rsidRDefault="000D2AAE" w:rsidP="0035647D">
            <w:pPr>
              <w:ind w:right="-53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0D2AAE" w:rsidRPr="0082511F" w:rsidRDefault="000D2AAE" w:rsidP="00356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BS</w:t>
            </w:r>
            <w:r w:rsidRPr="0082511F">
              <w:rPr>
                <w:b/>
                <w:sz w:val="20"/>
                <w:szCs w:val="20"/>
              </w:rPr>
              <w:t xml:space="preserve"> 2218 1-2-0-4</w:t>
            </w:r>
          </w:p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0D2AAE" w:rsidRPr="00560DCF" w:rsidRDefault="000D2AAE" w:rsidP="0035647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0D2AAE" w:rsidRPr="00560DCF" w:rsidRDefault="000D2AAE" w:rsidP="0035647D">
            <w:pPr>
              <w:ind w:right="-53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приобретение студентами  теоретических знаний и практических навыков решения задач, связанных с эксплуатацией нефтяных и газовых скважин в условиях действия осложняющих факторов.</w:t>
            </w:r>
          </w:p>
          <w:p w:rsidR="000D2AAE" w:rsidRPr="00560DCF" w:rsidRDefault="000D2AAE" w:rsidP="0035647D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bCs/>
                <w:sz w:val="20"/>
                <w:szCs w:val="20"/>
              </w:rPr>
              <w:t xml:space="preserve">Выбор способов добычи нефти. </w:t>
            </w:r>
            <w:r w:rsidRPr="00560DCF">
              <w:rPr>
                <w:sz w:val="20"/>
                <w:szCs w:val="20"/>
              </w:rPr>
              <w:t xml:space="preserve"> </w:t>
            </w:r>
          </w:p>
          <w:p w:rsidR="000D2AAE" w:rsidRPr="00560DCF" w:rsidRDefault="000D2AAE" w:rsidP="0035647D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560DCF">
              <w:rPr>
                <w:b w:val="0"/>
                <w:sz w:val="20"/>
                <w:szCs w:val="20"/>
              </w:rPr>
              <w:t>Добыча нефти с применением штанговых скважинных насосных установок (ШСНУ). Эксплуатация скважин установками электропогружных центробежных электронасосов. Малораспространенные глубинные насосы и перспективы их применения. Эксплуатация</w:t>
            </w:r>
            <w:r w:rsidRPr="00560DCF">
              <w:rPr>
                <w:sz w:val="20"/>
                <w:szCs w:val="20"/>
              </w:rPr>
              <w:t xml:space="preserve"> </w:t>
            </w:r>
            <w:r w:rsidRPr="00560DCF">
              <w:rPr>
                <w:b w:val="0"/>
                <w:sz w:val="20"/>
                <w:szCs w:val="20"/>
              </w:rPr>
              <w:t xml:space="preserve">скважин с применением </w:t>
            </w:r>
            <w:proofErr w:type="spellStart"/>
            <w:r w:rsidRPr="00560DCF">
              <w:rPr>
                <w:b w:val="0"/>
                <w:sz w:val="20"/>
                <w:szCs w:val="20"/>
              </w:rPr>
              <w:t>длинноходовых</w:t>
            </w:r>
            <w:proofErr w:type="spellEnd"/>
          </w:p>
          <w:p w:rsidR="000D2AAE" w:rsidRPr="00560DCF" w:rsidRDefault="000D2AAE" w:rsidP="0035647D">
            <w:pPr>
              <w:pStyle w:val="CM5"/>
              <w:spacing w:line="240" w:lineRule="auto"/>
              <w:jc w:val="both"/>
              <w:rPr>
                <w:sz w:val="20"/>
                <w:szCs w:val="20"/>
              </w:rPr>
            </w:pPr>
            <w:r w:rsidRPr="00560DCF">
              <w:rPr>
                <w:sz w:val="20"/>
                <w:szCs w:val="20"/>
              </w:rPr>
              <w:t xml:space="preserve">насосных установок. Резервы повышения эффективности эксплуатации малодебитных скважин. Предупреждение образования и удаление </w:t>
            </w:r>
            <w:proofErr w:type="spellStart"/>
            <w:r w:rsidRPr="00560DCF">
              <w:rPr>
                <w:sz w:val="20"/>
                <w:szCs w:val="20"/>
              </w:rPr>
              <w:t>асфальтосмолопарафиновых</w:t>
            </w:r>
            <w:proofErr w:type="spellEnd"/>
            <w:r w:rsidRPr="00560DCF">
              <w:rPr>
                <w:sz w:val="20"/>
                <w:szCs w:val="20"/>
              </w:rPr>
              <w:t xml:space="preserve"> отложений с поверхности </w:t>
            </w:r>
            <w:r w:rsidRPr="00560DCF">
              <w:rPr>
                <w:sz w:val="20"/>
                <w:szCs w:val="20"/>
              </w:rPr>
              <w:lastRenderedPageBreak/>
              <w:t>оборудования.  Образование гидратов и методы борьбы с ними.  Предупреждение образования отложений неорганических солей и методы их удаления. Защита от коррозии нефтепромыслового оборудования.</w:t>
            </w:r>
          </w:p>
          <w:p w:rsidR="000D2AAE" w:rsidRPr="00560DCF" w:rsidRDefault="000D2AAE" w:rsidP="0035647D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 xml:space="preserve">знает  физические факторы, вызывающие осложнения при эксплуатации нефтяных и газовых скважин. Способы борьбы с </w:t>
            </w:r>
            <w:proofErr w:type="spellStart"/>
            <w:r w:rsidRPr="00560DCF">
              <w:rPr>
                <w:sz w:val="20"/>
                <w:szCs w:val="20"/>
              </w:rPr>
              <w:t>асфальтосмолопарафиновыми</w:t>
            </w:r>
            <w:proofErr w:type="spellEnd"/>
            <w:r w:rsidRPr="00560DCF">
              <w:rPr>
                <w:sz w:val="20"/>
                <w:szCs w:val="20"/>
              </w:rPr>
              <w:t xml:space="preserve"> отложениями в фонтанных и механизированных скважинах. Способы эксплуатация малодебитных скважин на непрерывном периодическом режимах. Методы предупреждения образования гидратов и способы их разрушения в нефтяных, газовых и газоконденсатных скважинах. </w:t>
            </w:r>
            <w:proofErr w:type="gramStart"/>
            <w:r w:rsidRPr="00560DCF">
              <w:rPr>
                <w:sz w:val="20"/>
                <w:szCs w:val="20"/>
              </w:rPr>
              <w:t xml:space="preserve">Технологии и насосное оборудование для подъема высоковязких </w:t>
            </w:r>
            <w:proofErr w:type="spellStart"/>
            <w:r w:rsidRPr="00560DCF">
              <w:rPr>
                <w:sz w:val="20"/>
                <w:szCs w:val="20"/>
              </w:rPr>
              <w:t>нефтей</w:t>
            </w:r>
            <w:proofErr w:type="spellEnd"/>
            <w:r w:rsidRPr="00560DCF">
              <w:rPr>
                <w:sz w:val="20"/>
                <w:szCs w:val="20"/>
              </w:rPr>
              <w:t xml:space="preserve"> из скважин.</w:t>
            </w:r>
            <w:proofErr w:type="gramEnd"/>
          </w:p>
        </w:tc>
        <w:tc>
          <w:tcPr>
            <w:tcW w:w="6326" w:type="dxa"/>
            <w:gridSpan w:val="2"/>
          </w:tcPr>
          <w:p w:rsidR="000D2AAE" w:rsidRPr="00560DCF" w:rsidRDefault="000D2AAE" w:rsidP="0031775C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SNO</w:t>
            </w:r>
            <w:r w:rsidRPr="00560DCF">
              <w:rPr>
                <w:b/>
                <w:sz w:val="20"/>
                <w:szCs w:val="20"/>
              </w:rPr>
              <w:t xml:space="preserve"> 12</w:t>
            </w:r>
          </w:p>
          <w:p w:rsidR="000D2AAE" w:rsidRPr="000D2AAE" w:rsidRDefault="000D2AAE" w:rsidP="000D2AAE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GGS 3</w:t>
            </w:r>
            <w:r>
              <w:rPr>
                <w:b/>
                <w:sz w:val="20"/>
                <w:szCs w:val="20"/>
              </w:rPr>
              <w:t>2</w:t>
            </w:r>
            <w:r w:rsidRPr="00560DC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560DCF">
              <w:rPr>
                <w:b/>
                <w:sz w:val="20"/>
                <w:szCs w:val="20"/>
              </w:rPr>
              <w:t xml:space="preserve"> «Газонаполнительные и газораспределительные  станции»</w:t>
            </w:r>
            <w:r w:rsidRPr="000D2AAE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-1-0-</w:t>
            </w:r>
            <w:r w:rsidRPr="000D2AAE">
              <w:rPr>
                <w:b/>
                <w:sz w:val="20"/>
                <w:szCs w:val="20"/>
              </w:rPr>
              <w:t>5</w:t>
            </w:r>
          </w:p>
          <w:p w:rsidR="000D2AAE" w:rsidRPr="00560DCF" w:rsidRDefault="000D2AAE" w:rsidP="0031775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0D2AAE" w:rsidRPr="0082511F" w:rsidRDefault="000D2AAE" w:rsidP="003177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TOGN</w:t>
            </w:r>
            <w:r w:rsidRPr="0082511F">
              <w:rPr>
                <w:b/>
                <w:sz w:val="20"/>
                <w:szCs w:val="20"/>
              </w:rPr>
              <w:t xml:space="preserve"> 2207 2-1-0-4</w:t>
            </w:r>
          </w:p>
          <w:p w:rsidR="000D2AAE" w:rsidRPr="00560DCF" w:rsidRDefault="000D2AAE" w:rsidP="003177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0D2AAE" w:rsidRPr="0082511F" w:rsidRDefault="000D2AAE" w:rsidP="0031775C">
            <w:pPr>
              <w:pStyle w:val="a4"/>
              <w:rPr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SEGG</w:t>
            </w:r>
            <w:r w:rsidRPr="0082511F">
              <w:rPr>
                <w:b/>
                <w:color w:val="auto"/>
                <w:sz w:val="20"/>
                <w:szCs w:val="20"/>
                <w:lang w:val="ru-RU"/>
              </w:rPr>
              <w:t xml:space="preserve"> 3225 1-2-0-6</w:t>
            </w:r>
          </w:p>
          <w:p w:rsidR="000D2AAE" w:rsidRPr="00560DCF" w:rsidRDefault="000D2AAE" w:rsidP="0031775C">
            <w:pPr>
              <w:jc w:val="center"/>
              <w:rPr>
                <w:b/>
                <w:sz w:val="20"/>
                <w:szCs w:val="20"/>
              </w:rPr>
            </w:pPr>
          </w:p>
          <w:p w:rsidR="000D2AAE" w:rsidRPr="00560DCF" w:rsidRDefault="000D2AAE" w:rsidP="0031775C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pacing w:val="-3"/>
                <w:sz w:val="20"/>
                <w:szCs w:val="20"/>
              </w:rPr>
              <w:t>научить студентов основам грамотной и эффективной эксплуатации основного и вспомогательного оборудования г</w:t>
            </w:r>
            <w:r w:rsidRPr="00560DCF">
              <w:rPr>
                <w:sz w:val="20"/>
                <w:szCs w:val="20"/>
              </w:rPr>
              <w:t>азонаполнительных и газораспределительных</w:t>
            </w:r>
            <w:r w:rsidRPr="00560DCF">
              <w:rPr>
                <w:b/>
                <w:sz w:val="20"/>
                <w:szCs w:val="20"/>
              </w:rPr>
              <w:t xml:space="preserve">  </w:t>
            </w:r>
            <w:r w:rsidRPr="00560DCF">
              <w:rPr>
                <w:spacing w:val="-3"/>
                <w:sz w:val="20"/>
                <w:szCs w:val="20"/>
              </w:rPr>
              <w:t>станций магистральных нефтепроводов.</w:t>
            </w:r>
          </w:p>
          <w:p w:rsidR="000D2AAE" w:rsidRPr="00560DCF" w:rsidRDefault="000D2AAE" w:rsidP="0031775C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 xml:space="preserve">Номенклатура и характеристика оборудования  </w:t>
            </w:r>
            <w:r w:rsidRPr="00560DCF">
              <w:rPr>
                <w:spacing w:val="-3"/>
                <w:sz w:val="20"/>
                <w:szCs w:val="20"/>
              </w:rPr>
              <w:t>г</w:t>
            </w:r>
            <w:r w:rsidRPr="00560DCF">
              <w:rPr>
                <w:sz w:val="20"/>
                <w:szCs w:val="20"/>
              </w:rPr>
              <w:t>азонаполнительных и газораспределительных</w:t>
            </w:r>
            <w:r w:rsidRPr="00560DCF">
              <w:rPr>
                <w:b/>
                <w:sz w:val="20"/>
                <w:szCs w:val="20"/>
              </w:rPr>
              <w:t xml:space="preserve">  </w:t>
            </w:r>
            <w:r w:rsidRPr="00560DCF">
              <w:rPr>
                <w:spacing w:val="-3"/>
                <w:sz w:val="20"/>
                <w:szCs w:val="20"/>
              </w:rPr>
              <w:t>станций (ГС)</w:t>
            </w:r>
            <w:r w:rsidRPr="00560DCF">
              <w:rPr>
                <w:sz w:val="20"/>
                <w:szCs w:val="20"/>
              </w:rPr>
              <w:t xml:space="preserve">. Организация эксплуатации оборудования ГС. Организация и планирование работ по техническому обслуживанию и  ремонту оборудования и сооружений ГС.  Текущий, средний и капитальный ремонт основного оборудования станций. Техническое обслуживание и ремонт запорной арматуры ГС. Технический осмотр и ремонтные работы на резервуарном парке станций. Техническое обслуживание и ремонт технологических трубопроводов и устройств. Техническое </w:t>
            </w:r>
            <w:r w:rsidRPr="00560DCF">
              <w:rPr>
                <w:sz w:val="20"/>
                <w:szCs w:val="20"/>
              </w:rPr>
              <w:lastRenderedPageBreak/>
              <w:t>обслуживание и ремонт вспомогательных систем ГС.</w:t>
            </w:r>
          </w:p>
          <w:p w:rsidR="000D2AAE" w:rsidRPr="00560DCF" w:rsidRDefault="000D2AAE" w:rsidP="0031775C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знает методы технической эксплуатации и ремонта основного и вспомогательного оборудования ГС магистральных газопроводов, уметь правильно организовать работу по техническому обслуживанию, ремонту оборудования ГС, самостоятельно разрабатывать мероприятия по эффективной эксплуатации и увеличению срока службы эксплуатируемого оборудования.</w:t>
            </w:r>
          </w:p>
          <w:p w:rsidR="000D2AAE" w:rsidRPr="00560DCF" w:rsidRDefault="000D2AAE" w:rsidP="003177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2AAE" w:rsidRPr="00560DCF" w:rsidTr="00A43964">
        <w:trPr>
          <w:trHeight w:val="1073"/>
        </w:trPr>
        <w:tc>
          <w:tcPr>
            <w:tcW w:w="540" w:type="dxa"/>
          </w:tcPr>
          <w:p w:rsidR="000D2AAE" w:rsidRDefault="000D2AAE" w:rsidP="00584245">
            <w:r>
              <w:lastRenderedPageBreak/>
              <w:t>22</w:t>
            </w:r>
          </w:p>
        </w:tc>
        <w:tc>
          <w:tcPr>
            <w:tcW w:w="1265" w:type="dxa"/>
          </w:tcPr>
          <w:p w:rsidR="000D2AAE" w:rsidRDefault="000D2AAE" w:rsidP="00584245">
            <w:pPr>
              <w:jc w:val="center"/>
            </w:pPr>
            <w:r w:rsidRPr="00560DCF">
              <w:t>5/3</w:t>
            </w:r>
          </w:p>
          <w:p w:rsidR="000D2AAE" w:rsidRPr="00560DCF" w:rsidRDefault="000D2AAE" w:rsidP="00584245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kk-KZ"/>
              </w:rPr>
              <w:t>EDK 12</w:t>
            </w:r>
          </w:p>
          <w:p w:rsidR="000D2AAE" w:rsidRPr="00560DCF" w:rsidRDefault="000D2AAE" w:rsidP="0035647D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DKNGO 3224 «Диагностика и контроль  </w:t>
            </w:r>
            <w:r w:rsidRPr="000D2AAE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 xml:space="preserve">нефтегазового  оборудования» </w:t>
            </w:r>
            <w:r>
              <w:rPr>
                <w:b/>
                <w:sz w:val="20"/>
                <w:szCs w:val="20"/>
              </w:rPr>
              <w:t>1-1-0-6</w:t>
            </w:r>
          </w:p>
          <w:p w:rsidR="000D2AAE" w:rsidRPr="00560DCF" w:rsidRDefault="000D2AAE" w:rsidP="0035647D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0D2AAE" w:rsidRPr="00560DCF" w:rsidRDefault="000D2AAE" w:rsidP="0035647D">
            <w:pPr>
              <w:ind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BS 221</w:t>
            </w:r>
            <w:r w:rsidRPr="003C211A">
              <w:rPr>
                <w:b/>
                <w:sz w:val="20"/>
                <w:szCs w:val="20"/>
              </w:rPr>
              <w:t>8</w:t>
            </w:r>
            <w:r w:rsidRPr="00560DCF">
              <w:rPr>
                <w:b/>
                <w:sz w:val="20"/>
                <w:szCs w:val="20"/>
              </w:rPr>
              <w:t xml:space="preserve"> 1-2-0-4</w:t>
            </w:r>
          </w:p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0D2AAE" w:rsidRPr="00560DCF" w:rsidRDefault="000D2AAE" w:rsidP="000D2A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</w:rPr>
            </w:pPr>
          </w:p>
          <w:p w:rsidR="000D2AAE" w:rsidRPr="00560DCF" w:rsidRDefault="000D2AAE" w:rsidP="0035647D">
            <w:pPr>
              <w:tabs>
                <w:tab w:val="left" w:pos="0"/>
                <w:tab w:val="left" w:pos="240"/>
              </w:tabs>
              <w:ind w:left="-52" w:right="-53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 xml:space="preserve">приобретение студентами знаний в области основных технологических процессов, связанных с диагностикой и определением технического состояния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 и газохранилищ.</w:t>
            </w:r>
          </w:p>
          <w:p w:rsidR="000D2AAE" w:rsidRPr="00560DCF" w:rsidRDefault="000D2AAE" w:rsidP="0035647D">
            <w:pPr>
              <w:tabs>
                <w:tab w:val="left" w:pos="0"/>
                <w:tab w:val="left" w:pos="240"/>
              </w:tabs>
              <w:ind w:left="-52" w:right="-53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 xml:space="preserve">Основы технической диагностики. </w:t>
            </w:r>
            <w:r w:rsidRPr="00560DCF">
              <w:rPr>
                <w:sz w:val="20"/>
                <w:szCs w:val="20"/>
              </w:rPr>
              <w:tab/>
              <w:t xml:space="preserve">Классификация дефектов оборудования. Методы дефектоскопического контроля. Методы диагностики. </w:t>
            </w:r>
            <w:proofErr w:type="spellStart"/>
            <w:r w:rsidRPr="00560DCF">
              <w:rPr>
                <w:sz w:val="20"/>
                <w:szCs w:val="20"/>
              </w:rPr>
              <w:t>Вибродиагностика</w:t>
            </w:r>
            <w:proofErr w:type="spellEnd"/>
            <w:r w:rsidRPr="00560DCF">
              <w:rPr>
                <w:sz w:val="20"/>
                <w:szCs w:val="20"/>
              </w:rPr>
              <w:t xml:space="preserve"> оборудования и диагностика приникающими веществами. Магнитные методы контроля. </w:t>
            </w:r>
            <w:proofErr w:type="gramStart"/>
            <w:r w:rsidRPr="00560DCF">
              <w:rPr>
                <w:sz w:val="20"/>
                <w:szCs w:val="20"/>
              </w:rPr>
              <w:t>Ультразвуковая</w:t>
            </w:r>
            <w:proofErr w:type="gramEnd"/>
            <w:r w:rsidRPr="00560DCF">
              <w:rPr>
                <w:sz w:val="20"/>
                <w:szCs w:val="20"/>
              </w:rPr>
              <w:t xml:space="preserve"> диагностики. </w:t>
            </w:r>
          </w:p>
          <w:p w:rsidR="000D2AAE" w:rsidRPr="00560DCF" w:rsidRDefault="000D2AAE" w:rsidP="0035647D">
            <w:pPr>
              <w:jc w:val="both"/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знает существующие методы оценки технического состояния трубопроводов; технического состояния насосного и компрессорного оборудования; правила безопасности проведения диагностики; современные средства контроля и измерения диагностируемых параметров; виды дефектов.</w:t>
            </w:r>
            <w:r w:rsidRPr="00560DCF">
              <w:t xml:space="preserve"> </w:t>
            </w:r>
          </w:p>
        </w:tc>
        <w:tc>
          <w:tcPr>
            <w:tcW w:w="6326" w:type="dxa"/>
            <w:gridSpan w:val="2"/>
          </w:tcPr>
          <w:p w:rsidR="000D2AAE" w:rsidRPr="00560DCF" w:rsidRDefault="000D2AAE" w:rsidP="0031775C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SNO</w:t>
            </w:r>
            <w:r w:rsidRPr="00560DCF">
              <w:rPr>
                <w:b/>
                <w:sz w:val="20"/>
                <w:szCs w:val="20"/>
              </w:rPr>
              <w:t xml:space="preserve"> 1</w:t>
            </w:r>
            <w:r w:rsidRPr="000D2AAE">
              <w:rPr>
                <w:b/>
                <w:sz w:val="20"/>
                <w:szCs w:val="20"/>
              </w:rPr>
              <w:t>2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</w:p>
          <w:p w:rsidR="000D2AAE" w:rsidRPr="00560DCF" w:rsidRDefault="000D2AAE" w:rsidP="0031775C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DKNGO 322</w:t>
            </w:r>
            <w:r w:rsidRPr="000D2AAE">
              <w:rPr>
                <w:b/>
                <w:sz w:val="20"/>
                <w:szCs w:val="20"/>
              </w:rPr>
              <w:t>4</w:t>
            </w:r>
            <w:r w:rsidRPr="00560DCF">
              <w:rPr>
                <w:b/>
                <w:sz w:val="20"/>
                <w:szCs w:val="20"/>
              </w:rPr>
              <w:t xml:space="preserve"> «Диагностика и контроль  нефтегазового  оборудования»</w:t>
            </w:r>
            <w:r w:rsidRPr="000D2AAE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</w:rPr>
              <w:t>2-</w:t>
            </w:r>
            <w:r>
              <w:rPr>
                <w:b/>
                <w:sz w:val="20"/>
                <w:szCs w:val="20"/>
              </w:rPr>
              <w:t>0</w:t>
            </w:r>
            <w:r w:rsidRPr="00560DC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Pr="00560DCF">
              <w:rPr>
                <w:b/>
                <w:sz w:val="20"/>
                <w:szCs w:val="20"/>
              </w:rPr>
              <w:t xml:space="preserve">-4 </w:t>
            </w:r>
          </w:p>
          <w:p w:rsidR="000D2AAE" w:rsidRPr="00560DCF" w:rsidRDefault="000D2AAE" w:rsidP="0031775C">
            <w:pPr>
              <w:ind w:left="-52"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0D2AAE" w:rsidRPr="00560DCF" w:rsidRDefault="000D2AAE" w:rsidP="000D2AAE">
            <w:pPr>
              <w:ind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BS 221</w:t>
            </w:r>
            <w:r w:rsidRPr="003C211A">
              <w:rPr>
                <w:b/>
                <w:sz w:val="20"/>
                <w:szCs w:val="20"/>
              </w:rPr>
              <w:t>8</w:t>
            </w:r>
            <w:r w:rsidRPr="00560DCF">
              <w:rPr>
                <w:b/>
                <w:sz w:val="20"/>
                <w:szCs w:val="20"/>
              </w:rPr>
              <w:t xml:space="preserve"> 1-2-0-4</w:t>
            </w:r>
          </w:p>
          <w:p w:rsidR="000D2AAE" w:rsidRPr="00560DCF" w:rsidRDefault="000D2AAE" w:rsidP="000D2A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0D2AAE" w:rsidRPr="00560DCF" w:rsidRDefault="000D2AAE" w:rsidP="000D2A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0D2AAE" w:rsidRPr="00560DCF" w:rsidRDefault="000D2AAE" w:rsidP="0031775C">
            <w:pPr>
              <w:jc w:val="center"/>
              <w:rPr>
                <w:b/>
                <w:sz w:val="20"/>
                <w:szCs w:val="20"/>
              </w:rPr>
            </w:pPr>
          </w:p>
          <w:p w:rsidR="000D2AAE" w:rsidRPr="00560DCF" w:rsidRDefault="000D2AAE" w:rsidP="0031775C">
            <w:pPr>
              <w:tabs>
                <w:tab w:val="left" w:pos="0"/>
                <w:tab w:val="left" w:pos="240"/>
              </w:tabs>
              <w:ind w:left="-52" w:right="-53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 xml:space="preserve">приобретение студентами знаний в области основных технологических процессов, связанных с диагностикой и определением технического состояния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 и газохранилищ.</w:t>
            </w:r>
          </w:p>
          <w:p w:rsidR="000D2AAE" w:rsidRPr="00560DCF" w:rsidRDefault="000D2AAE" w:rsidP="0031775C">
            <w:pPr>
              <w:tabs>
                <w:tab w:val="left" w:pos="0"/>
                <w:tab w:val="left" w:pos="240"/>
              </w:tabs>
              <w:ind w:left="-52" w:right="-53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560DCF">
              <w:rPr>
                <w:sz w:val="20"/>
                <w:szCs w:val="20"/>
              </w:rPr>
              <w:t xml:space="preserve">Основы технической диагностики. </w:t>
            </w:r>
            <w:r w:rsidRPr="00560DCF">
              <w:rPr>
                <w:sz w:val="20"/>
                <w:szCs w:val="20"/>
              </w:rPr>
              <w:tab/>
              <w:t xml:space="preserve">Классификация дефектов оборудования. Методы дефектоскопического контроля. Методы диагностики. </w:t>
            </w:r>
            <w:proofErr w:type="spellStart"/>
            <w:r w:rsidRPr="00560DCF">
              <w:rPr>
                <w:sz w:val="20"/>
                <w:szCs w:val="20"/>
              </w:rPr>
              <w:t>Вибродиагностика</w:t>
            </w:r>
            <w:proofErr w:type="spellEnd"/>
            <w:r w:rsidRPr="00560DCF">
              <w:rPr>
                <w:sz w:val="20"/>
                <w:szCs w:val="20"/>
              </w:rPr>
              <w:t xml:space="preserve"> оборудования и диагностика приникающими веществами. Магнитные методы контроля. </w:t>
            </w:r>
            <w:proofErr w:type="gramStart"/>
            <w:r w:rsidRPr="00560DCF">
              <w:rPr>
                <w:sz w:val="20"/>
                <w:szCs w:val="20"/>
              </w:rPr>
              <w:t>Ультразвуковая</w:t>
            </w:r>
            <w:proofErr w:type="gramEnd"/>
            <w:r w:rsidRPr="00560DCF">
              <w:rPr>
                <w:sz w:val="20"/>
                <w:szCs w:val="20"/>
              </w:rPr>
              <w:t xml:space="preserve"> диагностики. </w:t>
            </w:r>
          </w:p>
          <w:p w:rsidR="000D2AAE" w:rsidRPr="00560DCF" w:rsidRDefault="000D2AAE" w:rsidP="0031775C">
            <w:pPr>
              <w:jc w:val="both"/>
              <w:rPr>
                <w:b/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z w:val="20"/>
                <w:szCs w:val="20"/>
              </w:rPr>
              <w:t>знает существующие методы оценки технического состояния трубопроводов; технического состояния насосного и компрессорного оборудования; правила безопасности проведения диагностики; современные средства контроля и измерения диагностируемых параметров; виды дефектов.</w:t>
            </w:r>
          </w:p>
          <w:p w:rsidR="000D2AAE" w:rsidRPr="00560DCF" w:rsidRDefault="000D2AAE" w:rsidP="003177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2AAE" w:rsidRPr="00560DCF" w:rsidTr="00A43964">
        <w:trPr>
          <w:trHeight w:val="1073"/>
        </w:trPr>
        <w:tc>
          <w:tcPr>
            <w:tcW w:w="540" w:type="dxa"/>
          </w:tcPr>
          <w:p w:rsidR="000D2AAE" w:rsidRDefault="000D2AAE" w:rsidP="00584245">
            <w:r>
              <w:t>23</w:t>
            </w:r>
          </w:p>
        </w:tc>
        <w:tc>
          <w:tcPr>
            <w:tcW w:w="1265" w:type="dxa"/>
          </w:tcPr>
          <w:p w:rsidR="000D2AAE" w:rsidRDefault="000D2AAE" w:rsidP="00584245">
            <w:pPr>
              <w:jc w:val="center"/>
            </w:pPr>
            <w:r w:rsidRPr="00560DCF">
              <w:t>5/3</w:t>
            </w:r>
          </w:p>
          <w:p w:rsidR="000D2AAE" w:rsidRPr="00560DCF" w:rsidRDefault="000D2AAE" w:rsidP="00584245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kk-KZ"/>
              </w:rPr>
              <w:t>EDK 12</w:t>
            </w:r>
          </w:p>
          <w:p w:rsidR="000D2AAE" w:rsidRPr="00560DCF" w:rsidRDefault="000D2AAE" w:rsidP="0035647D">
            <w:pPr>
              <w:ind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SEGG 3225 «Сооружение и эксплуатация </w:t>
            </w:r>
            <w:proofErr w:type="spellStart"/>
            <w:r w:rsidRPr="00560DCF">
              <w:rPr>
                <w:b/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560DCF">
              <w:rPr>
                <w:b/>
                <w:sz w:val="20"/>
                <w:szCs w:val="20"/>
              </w:rPr>
              <w:t>газонефтехранилищ</w:t>
            </w:r>
            <w:proofErr w:type="spellEnd"/>
            <w:r w:rsidRPr="00560DCF">
              <w:rPr>
                <w:b/>
                <w:sz w:val="20"/>
                <w:szCs w:val="20"/>
              </w:rPr>
              <w:t>» 1-2-0-6</w:t>
            </w:r>
          </w:p>
          <w:p w:rsidR="000D2AAE" w:rsidRPr="00560DCF" w:rsidRDefault="000D2AAE" w:rsidP="0035647D">
            <w:pPr>
              <w:ind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0D2AAE" w:rsidRPr="0082511F" w:rsidRDefault="000D2AAE" w:rsidP="00356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IG</w:t>
            </w:r>
            <w:r w:rsidRPr="0082511F">
              <w:rPr>
                <w:b/>
                <w:sz w:val="20"/>
                <w:szCs w:val="20"/>
              </w:rPr>
              <w:t xml:space="preserve"> 3316 2-1-0-5</w:t>
            </w:r>
          </w:p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0D2AAE" w:rsidRPr="007638FF" w:rsidRDefault="000D2AAE" w:rsidP="0035647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0D2AAE" w:rsidRPr="007638FF" w:rsidRDefault="000D2AAE" w:rsidP="0035647D">
            <w:pPr>
              <w:jc w:val="center"/>
              <w:rPr>
                <w:b/>
                <w:sz w:val="20"/>
                <w:szCs w:val="20"/>
              </w:rPr>
            </w:pPr>
          </w:p>
          <w:p w:rsidR="000D2AAE" w:rsidRPr="00560DCF" w:rsidRDefault="000D2AAE" w:rsidP="0035647D">
            <w:pPr>
              <w:ind w:right="-53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 xml:space="preserve">является приобретение студентами базовых знаний по сооружению и эксплуатации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 и </w:t>
            </w:r>
            <w:proofErr w:type="spellStart"/>
            <w:r w:rsidRPr="00560DCF">
              <w:rPr>
                <w:sz w:val="20"/>
                <w:szCs w:val="20"/>
              </w:rPr>
              <w:t>газонефтехранилищ</w:t>
            </w:r>
            <w:proofErr w:type="spellEnd"/>
            <w:r w:rsidRPr="00560DCF">
              <w:rPr>
                <w:sz w:val="20"/>
                <w:szCs w:val="20"/>
              </w:rPr>
              <w:t xml:space="preserve">, основы сооружения, ремонта и эксплуатации системе и объектов транспорта и хранения углеводородов. </w:t>
            </w:r>
          </w:p>
          <w:p w:rsidR="000D2AAE" w:rsidRPr="00560DCF" w:rsidRDefault="000D2AAE" w:rsidP="0035647D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560DCF">
              <w:rPr>
                <w:sz w:val="20"/>
                <w:szCs w:val="20"/>
              </w:rPr>
              <w:t xml:space="preserve">. Общие вопросы трубопроводного транспорта нефти и газа. Сооружение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 и </w:t>
            </w:r>
            <w:proofErr w:type="spellStart"/>
            <w:r w:rsidRPr="00560DCF">
              <w:rPr>
                <w:sz w:val="20"/>
                <w:szCs w:val="20"/>
              </w:rPr>
              <w:t>газонефтехранилищ</w:t>
            </w:r>
            <w:proofErr w:type="spellEnd"/>
            <w:r w:rsidRPr="00560DCF">
              <w:rPr>
                <w:sz w:val="20"/>
                <w:szCs w:val="20"/>
              </w:rPr>
              <w:t>. Транспорт нефти и газа. Организация, технология и техника ремонта нефтегазовых объектов. Хранение. Нефтепродуктообеспечение и газоснабжение производственных объектов и населения.</w:t>
            </w:r>
          </w:p>
          <w:p w:rsidR="000D2AAE" w:rsidRPr="00560DCF" w:rsidRDefault="000D2AAE" w:rsidP="0035647D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napToGrid w:val="0"/>
                <w:sz w:val="20"/>
                <w:szCs w:val="20"/>
              </w:rPr>
              <w:t xml:space="preserve">знает </w:t>
            </w:r>
            <w:r w:rsidRPr="00560DCF">
              <w:rPr>
                <w:sz w:val="20"/>
                <w:szCs w:val="20"/>
              </w:rPr>
              <w:t xml:space="preserve">основные объекты транспорта и хранения углеводородов в системе магистральных трубопроводов; условия и режимы эксплуатации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 и </w:t>
            </w:r>
            <w:proofErr w:type="spellStart"/>
            <w:r w:rsidRPr="00560DCF">
              <w:rPr>
                <w:sz w:val="20"/>
                <w:szCs w:val="20"/>
              </w:rPr>
              <w:t>газонефтехранилищ</w:t>
            </w:r>
            <w:proofErr w:type="spellEnd"/>
            <w:r w:rsidRPr="00560DCF">
              <w:rPr>
                <w:sz w:val="20"/>
                <w:szCs w:val="20"/>
              </w:rPr>
              <w:t>; основные положения нормативно-технической документации по правилам сооружения и эксплуатации.</w:t>
            </w:r>
          </w:p>
        </w:tc>
        <w:tc>
          <w:tcPr>
            <w:tcW w:w="6326" w:type="dxa"/>
            <w:gridSpan w:val="2"/>
          </w:tcPr>
          <w:p w:rsidR="000D2AAE" w:rsidRPr="00560DCF" w:rsidRDefault="000D2AAE" w:rsidP="0026445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SNO</w:t>
            </w:r>
            <w:r w:rsidRPr="00560DCF">
              <w:rPr>
                <w:b/>
                <w:sz w:val="20"/>
                <w:szCs w:val="20"/>
              </w:rPr>
              <w:t xml:space="preserve"> </w:t>
            </w:r>
            <w:r w:rsidRPr="00560DCF">
              <w:rPr>
                <w:b/>
                <w:sz w:val="20"/>
                <w:szCs w:val="20"/>
                <w:lang w:val="kk-KZ"/>
              </w:rPr>
              <w:t>12</w:t>
            </w:r>
          </w:p>
          <w:p w:rsidR="000D2AAE" w:rsidRPr="00560DCF" w:rsidRDefault="000D2AAE" w:rsidP="0026445D">
            <w:pPr>
              <w:ind w:right="-53"/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SEGG 3225 «Сооружение и эксплуатация </w:t>
            </w:r>
            <w:proofErr w:type="spellStart"/>
            <w:r w:rsidRPr="00560DCF">
              <w:rPr>
                <w:b/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560DCF">
              <w:rPr>
                <w:b/>
                <w:sz w:val="20"/>
                <w:szCs w:val="20"/>
              </w:rPr>
              <w:t>газонефтехранилищ</w:t>
            </w:r>
            <w:proofErr w:type="spellEnd"/>
            <w:r w:rsidRPr="00560DCF">
              <w:rPr>
                <w:b/>
                <w:sz w:val="20"/>
                <w:szCs w:val="20"/>
              </w:rPr>
              <w:t>» 1-2-0-6</w:t>
            </w:r>
          </w:p>
          <w:p w:rsidR="000D2AAE" w:rsidRPr="00560DCF" w:rsidRDefault="000D2AAE" w:rsidP="0026445D">
            <w:pPr>
              <w:ind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0D2AAE" w:rsidRPr="0082511F" w:rsidRDefault="000D2AAE" w:rsidP="000D2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IG</w:t>
            </w:r>
            <w:r w:rsidRPr="0082511F">
              <w:rPr>
                <w:b/>
                <w:sz w:val="20"/>
                <w:szCs w:val="20"/>
              </w:rPr>
              <w:t xml:space="preserve"> 3316 2-1-0-5</w:t>
            </w:r>
          </w:p>
          <w:p w:rsidR="000D2AAE" w:rsidRPr="00560DCF" w:rsidRDefault="000D2AAE" w:rsidP="000D2A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0D2AAE" w:rsidRPr="007638FF" w:rsidRDefault="000D2AAE" w:rsidP="000D2AAE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0D2AAE" w:rsidRPr="007638FF" w:rsidRDefault="000D2AAE" w:rsidP="0026445D">
            <w:pPr>
              <w:jc w:val="center"/>
              <w:rPr>
                <w:b/>
                <w:sz w:val="20"/>
                <w:szCs w:val="20"/>
              </w:rPr>
            </w:pPr>
          </w:p>
          <w:p w:rsidR="000D2AAE" w:rsidRPr="00560DCF" w:rsidRDefault="000D2AAE" w:rsidP="0026445D">
            <w:pPr>
              <w:ind w:right="-53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 xml:space="preserve">является приобретение студентами базовых знаний по сооружению и эксплуатации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 и </w:t>
            </w:r>
            <w:proofErr w:type="spellStart"/>
            <w:r w:rsidRPr="00560DCF">
              <w:rPr>
                <w:sz w:val="20"/>
                <w:szCs w:val="20"/>
              </w:rPr>
              <w:t>газонефтехранилищ</w:t>
            </w:r>
            <w:proofErr w:type="spellEnd"/>
            <w:r w:rsidRPr="00560DCF">
              <w:rPr>
                <w:sz w:val="20"/>
                <w:szCs w:val="20"/>
              </w:rPr>
              <w:t xml:space="preserve">, основы сооружения, ремонта и эксплуатации системе и объектов транспорта и хранения углеводородов. </w:t>
            </w:r>
          </w:p>
          <w:p w:rsidR="000D2AAE" w:rsidRPr="00560DCF" w:rsidRDefault="000D2AAE" w:rsidP="0026445D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560DCF">
              <w:rPr>
                <w:sz w:val="20"/>
                <w:szCs w:val="20"/>
              </w:rPr>
              <w:t xml:space="preserve">. Общие вопросы трубопроводного транспорта нефти и газа. Сооружение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 и </w:t>
            </w:r>
            <w:proofErr w:type="spellStart"/>
            <w:r w:rsidRPr="00560DCF">
              <w:rPr>
                <w:sz w:val="20"/>
                <w:szCs w:val="20"/>
              </w:rPr>
              <w:t>газонефтехранилищ</w:t>
            </w:r>
            <w:proofErr w:type="spellEnd"/>
            <w:r w:rsidRPr="00560DCF">
              <w:rPr>
                <w:sz w:val="20"/>
                <w:szCs w:val="20"/>
              </w:rPr>
              <w:t>. Транспорт нефти и газа. Организация, технология и техника ремонта нефтегазовых объектов. Хранение. Нефтепродуктообеспечение и газоснабжение производственных объектов и населения.</w:t>
            </w:r>
          </w:p>
          <w:p w:rsidR="000D2AAE" w:rsidRPr="00560DCF" w:rsidRDefault="000D2AAE" w:rsidP="0026445D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napToGrid w:val="0"/>
                <w:sz w:val="20"/>
                <w:szCs w:val="20"/>
              </w:rPr>
              <w:t xml:space="preserve">знает </w:t>
            </w:r>
            <w:r w:rsidRPr="00560DCF">
              <w:rPr>
                <w:sz w:val="20"/>
                <w:szCs w:val="20"/>
              </w:rPr>
              <w:t xml:space="preserve">основные объекты транспорта и хранения углеводородов в системе магистральных трубопроводов; условия и режимы эксплуатации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 и </w:t>
            </w:r>
            <w:proofErr w:type="spellStart"/>
            <w:r w:rsidRPr="00560DCF">
              <w:rPr>
                <w:sz w:val="20"/>
                <w:szCs w:val="20"/>
              </w:rPr>
              <w:t>газонефтехранилищ</w:t>
            </w:r>
            <w:proofErr w:type="spellEnd"/>
            <w:r w:rsidRPr="00560DCF">
              <w:rPr>
                <w:sz w:val="20"/>
                <w:szCs w:val="20"/>
              </w:rPr>
              <w:t>; основные положения нормативно-технической документации по правилам сооружения и эксплуатации.</w:t>
            </w:r>
          </w:p>
        </w:tc>
      </w:tr>
      <w:tr w:rsidR="000D2AAE" w:rsidRPr="00560DCF" w:rsidTr="00A43964">
        <w:trPr>
          <w:trHeight w:val="1073"/>
        </w:trPr>
        <w:tc>
          <w:tcPr>
            <w:tcW w:w="540" w:type="dxa"/>
          </w:tcPr>
          <w:p w:rsidR="000D2AAE" w:rsidRDefault="000D2AAE" w:rsidP="00584245">
            <w:r>
              <w:lastRenderedPageBreak/>
              <w:t>24</w:t>
            </w:r>
          </w:p>
        </w:tc>
        <w:tc>
          <w:tcPr>
            <w:tcW w:w="1265" w:type="dxa"/>
          </w:tcPr>
          <w:p w:rsidR="000D2AAE" w:rsidRDefault="000D2AAE" w:rsidP="00584245">
            <w:pPr>
              <w:jc w:val="center"/>
            </w:pPr>
            <w:r w:rsidRPr="00560DCF">
              <w:t>5/3</w:t>
            </w:r>
          </w:p>
          <w:p w:rsidR="000D2AAE" w:rsidRPr="00560DCF" w:rsidRDefault="000D2AAE" w:rsidP="00584245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FNOP</w:t>
            </w:r>
            <w:r w:rsidRPr="00560DCF">
              <w:rPr>
                <w:b/>
                <w:sz w:val="20"/>
                <w:szCs w:val="20"/>
              </w:rPr>
              <w:t xml:space="preserve"> 13</w:t>
            </w:r>
          </w:p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FNGP 2226 «Физика нефтяного и газового пласта» 2-</w:t>
            </w:r>
            <w:r>
              <w:rPr>
                <w:b/>
                <w:sz w:val="20"/>
                <w:szCs w:val="20"/>
              </w:rPr>
              <w:t>0</w:t>
            </w:r>
            <w:r w:rsidRPr="00560DC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Pr="00560DCF">
              <w:rPr>
                <w:b/>
                <w:sz w:val="20"/>
                <w:szCs w:val="20"/>
              </w:rPr>
              <w:t xml:space="preserve">-4 </w:t>
            </w:r>
          </w:p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0D2AAE" w:rsidRPr="0082511F" w:rsidRDefault="000D2AAE" w:rsidP="0035647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ONGD</w:t>
            </w:r>
            <w:r w:rsidRPr="0082511F">
              <w:rPr>
                <w:b/>
                <w:sz w:val="20"/>
                <w:szCs w:val="20"/>
              </w:rPr>
              <w:t xml:space="preserve"> 2217 1-1-0-3</w:t>
            </w:r>
          </w:p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</w:p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MPNP 3227 2-1-0-6</w:t>
            </w:r>
          </w:p>
          <w:p w:rsidR="000D2AAE" w:rsidRPr="00560DCF" w:rsidRDefault="000D2AAE" w:rsidP="0035647D">
            <w:pPr>
              <w:rPr>
                <w:b/>
                <w:sz w:val="20"/>
                <w:szCs w:val="20"/>
                <w:lang w:val="kk-KZ"/>
              </w:rPr>
            </w:pPr>
          </w:p>
          <w:p w:rsidR="000D2AAE" w:rsidRPr="00560DCF" w:rsidRDefault="000D2AAE" w:rsidP="0035647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получение студентами знаний по основам физики нефтяного пласта как современной комплексной прикладной науки о свойствах пластовых флюидов, особенностях молекулярного взаимодействия жидких и твердых фаз</w:t>
            </w:r>
            <w:r w:rsidRPr="00560DCF">
              <w:rPr>
                <w:sz w:val="20"/>
                <w:szCs w:val="20"/>
                <w:lang w:val="kk-KZ"/>
              </w:rPr>
              <w:t>.</w:t>
            </w:r>
          </w:p>
          <w:p w:rsidR="000D2AAE" w:rsidRPr="00560DCF" w:rsidRDefault="000D2AAE" w:rsidP="0035647D">
            <w:pPr>
              <w:snapToGrid w:val="0"/>
              <w:jc w:val="both"/>
              <w:rPr>
                <w:b/>
                <w:snapToGrid w:val="0"/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</w:p>
          <w:p w:rsidR="000D2AAE" w:rsidRPr="00560DCF" w:rsidRDefault="000D2AAE" w:rsidP="0035647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Технология отбора и лабораторные исследования керна. Емкостные и фильтрационные свойства пород-коллекторов. Структурные характеристики пород-коллекторов. Механические свойства горных пород. Акустические и тепловые свойства горных пород. Физико-химические свойства природных и попутных газов, пластовой нефти. Поверхностно-молекулярные свойства пластовых систем. Механизм вытеснения нефти водой из пористых сред. Моделирование процесов, происходящих в нефтяноых и газовых залежах. </w:t>
            </w:r>
          </w:p>
          <w:p w:rsidR="000D2AAE" w:rsidRPr="00560DCF" w:rsidRDefault="000D2AAE" w:rsidP="0035647D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snapToGrid w:val="0"/>
                <w:color w:val="auto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 xml:space="preserve">знает физический смысл характеристик </w:t>
            </w:r>
            <w:r w:rsidRPr="00560DCF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горных пород и поровых флюидов, методы определения свойств горных пород и насыщающих флюидов; физические характеристики залежей нефти и газа; взаимосвязь физики пласта и экологической безопасности при бурении нефтяных и газовых скважин. </w:t>
            </w:r>
          </w:p>
        </w:tc>
        <w:tc>
          <w:tcPr>
            <w:tcW w:w="6326" w:type="dxa"/>
            <w:gridSpan w:val="2"/>
          </w:tcPr>
          <w:p w:rsidR="000D2AAE" w:rsidRPr="00560DCF" w:rsidRDefault="000D2AAE" w:rsidP="00842AFF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lastRenderedPageBreak/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FPPH</w:t>
            </w:r>
            <w:r w:rsidRPr="00560DCF">
              <w:rPr>
                <w:b/>
                <w:sz w:val="20"/>
                <w:szCs w:val="20"/>
              </w:rPr>
              <w:t xml:space="preserve"> 13</w:t>
            </w:r>
          </w:p>
          <w:p w:rsidR="000D2AAE" w:rsidRPr="00560DCF" w:rsidRDefault="000D2AAE" w:rsidP="00842AFF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>FNGP 2226 «Физика нефтяного и газового пласта» 2-</w:t>
            </w:r>
            <w:r>
              <w:rPr>
                <w:b/>
                <w:sz w:val="20"/>
                <w:szCs w:val="20"/>
              </w:rPr>
              <w:t>0</w:t>
            </w:r>
            <w:r w:rsidRPr="00560DC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Pr="00560DCF">
              <w:rPr>
                <w:b/>
                <w:sz w:val="20"/>
                <w:szCs w:val="20"/>
              </w:rPr>
              <w:t xml:space="preserve">-4 </w:t>
            </w:r>
          </w:p>
          <w:p w:rsidR="000D2AAE" w:rsidRPr="00560DCF" w:rsidRDefault="000D2AAE" w:rsidP="00842A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0D2AAE" w:rsidRPr="0082511F" w:rsidRDefault="000D2AAE" w:rsidP="000D2AA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ONGD</w:t>
            </w:r>
            <w:r w:rsidRPr="0082511F">
              <w:rPr>
                <w:b/>
                <w:sz w:val="20"/>
                <w:szCs w:val="20"/>
              </w:rPr>
              <w:t xml:space="preserve"> 2217 1-1-0-3</w:t>
            </w:r>
          </w:p>
          <w:p w:rsidR="000D2AAE" w:rsidRPr="00560DCF" w:rsidRDefault="000D2AAE" w:rsidP="00842AF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</w:p>
          <w:p w:rsidR="000D2AAE" w:rsidRPr="007638FF" w:rsidRDefault="000D2AAE" w:rsidP="000D2AAE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0D2AAE" w:rsidRPr="00560DCF" w:rsidRDefault="000D2AAE" w:rsidP="00842AFF">
            <w:pPr>
              <w:rPr>
                <w:b/>
                <w:sz w:val="20"/>
                <w:szCs w:val="20"/>
                <w:lang w:val="kk-KZ"/>
              </w:rPr>
            </w:pPr>
          </w:p>
          <w:p w:rsidR="000D2AAE" w:rsidRPr="00560DCF" w:rsidRDefault="000D2AAE" w:rsidP="00842AF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>получение студентами знаний по основам физики нефтяного пласта как современной комплексной прикладной науки о свойствах пластовых флюидов, особенностях молекулярного взаимодействия жидких и твердых фаз</w:t>
            </w:r>
            <w:r w:rsidRPr="00560DCF">
              <w:rPr>
                <w:sz w:val="20"/>
                <w:szCs w:val="20"/>
                <w:lang w:val="kk-KZ"/>
              </w:rPr>
              <w:t>.</w:t>
            </w:r>
          </w:p>
          <w:p w:rsidR="000D2AAE" w:rsidRPr="00560DCF" w:rsidRDefault="000D2AAE" w:rsidP="00842AFF">
            <w:pPr>
              <w:snapToGrid w:val="0"/>
              <w:jc w:val="both"/>
              <w:rPr>
                <w:b/>
                <w:snapToGrid w:val="0"/>
                <w:sz w:val="20"/>
                <w:szCs w:val="20"/>
                <w:lang w:val="kk-KZ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Содержание основных разделов: </w:t>
            </w:r>
          </w:p>
          <w:p w:rsidR="000D2AAE" w:rsidRPr="00560DCF" w:rsidRDefault="000D2AAE" w:rsidP="00842AF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60DCF">
              <w:rPr>
                <w:snapToGrid w:val="0"/>
                <w:sz w:val="20"/>
                <w:szCs w:val="20"/>
                <w:lang w:val="kk-KZ"/>
              </w:rPr>
              <w:t xml:space="preserve">Технология отбора и лабораторные исследования керна. Емкостные и фильтрационные свойства пород-коллекторов. Структурные характеристики пород-коллекторов. Механические свойства горных пород. Акустические и тепловые свойства горных пород. Физико-химические свойства природных и попутных газов, пластовой нефти. Поверхностно-молекулярные свойства пластовых систем. Механизм вытеснения нефти водой из пористых сред. Моделирование процесов, происходящих в нефтяноых и газовых залежах. </w:t>
            </w:r>
          </w:p>
          <w:p w:rsidR="000D2AAE" w:rsidRPr="00560DCF" w:rsidRDefault="000D2AAE" w:rsidP="00842AFF">
            <w:pPr>
              <w:pStyle w:val="a4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snapToGrid w:val="0"/>
                <w:color w:val="auto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color w:val="auto"/>
                <w:sz w:val="20"/>
                <w:szCs w:val="20"/>
                <w:lang w:val="ru-RU"/>
              </w:rPr>
              <w:t xml:space="preserve">знает физический смысл характеристик </w:t>
            </w:r>
            <w:r w:rsidRPr="00560DCF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горных пород и поровых флюидов, методы определения свойств горных пород и насыщающих флюидов; физические характеристики залежей нефти и газа; взаимосвязь физики пласта и экологической безопасности при бурении нефтяных и газовых скважин. </w:t>
            </w:r>
          </w:p>
        </w:tc>
      </w:tr>
      <w:tr w:rsidR="000D2AAE" w:rsidRPr="00560DCF" w:rsidTr="00A43964">
        <w:trPr>
          <w:trHeight w:val="1073"/>
        </w:trPr>
        <w:tc>
          <w:tcPr>
            <w:tcW w:w="540" w:type="dxa"/>
          </w:tcPr>
          <w:p w:rsidR="000D2AAE" w:rsidRDefault="000D2AAE" w:rsidP="00584245">
            <w:r>
              <w:lastRenderedPageBreak/>
              <w:t>25</w:t>
            </w:r>
          </w:p>
        </w:tc>
        <w:tc>
          <w:tcPr>
            <w:tcW w:w="1265" w:type="dxa"/>
          </w:tcPr>
          <w:p w:rsidR="000D2AAE" w:rsidRDefault="000D2AAE" w:rsidP="00584245">
            <w:pPr>
              <w:jc w:val="center"/>
            </w:pPr>
            <w:r w:rsidRPr="00560DCF">
              <w:t>5/3</w:t>
            </w:r>
          </w:p>
          <w:p w:rsidR="000D2AAE" w:rsidRPr="00560DCF" w:rsidRDefault="000D2AAE" w:rsidP="00584245">
            <w:pPr>
              <w:jc w:val="center"/>
            </w:pPr>
            <w:r>
              <w:t>(БД/КВ)</w:t>
            </w:r>
          </w:p>
        </w:tc>
        <w:tc>
          <w:tcPr>
            <w:tcW w:w="6300" w:type="dxa"/>
          </w:tcPr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 w:rsidRPr="00560DCF">
              <w:rPr>
                <w:b/>
                <w:sz w:val="20"/>
                <w:szCs w:val="20"/>
                <w:lang w:val="en-US"/>
              </w:rPr>
              <w:t>FNOP</w:t>
            </w:r>
            <w:r w:rsidRPr="00560DCF">
              <w:rPr>
                <w:b/>
                <w:sz w:val="20"/>
                <w:szCs w:val="20"/>
              </w:rPr>
              <w:t xml:space="preserve"> 13</w:t>
            </w:r>
          </w:p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</w:rPr>
              <w:t>MPNOP 3227 «</w:t>
            </w:r>
            <w:r w:rsidRPr="00560DCF">
              <w:rPr>
                <w:b/>
                <w:sz w:val="20"/>
                <w:szCs w:val="20"/>
                <w:lang w:val="kk-KZ"/>
              </w:rPr>
              <w:t>Методы повышения нефтеотдачи пласта»</w:t>
            </w:r>
          </w:p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2-1-0-6 </w:t>
            </w:r>
          </w:p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0D2AAE" w:rsidRPr="00560DCF" w:rsidRDefault="000D2AAE" w:rsidP="0035647D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TTDN 3301 2-1-0-5</w:t>
            </w:r>
          </w:p>
          <w:p w:rsidR="000D2AAE" w:rsidRPr="00560DCF" w:rsidRDefault="000D2AAE" w:rsidP="0035647D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FNGP 2226 2-1-0-4</w:t>
            </w:r>
          </w:p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 xml:space="preserve">Постреквизиты:  </w:t>
            </w:r>
          </w:p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0D2AAE" w:rsidRPr="00560DCF" w:rsidRDefault="000D2AAE" w:rsidP="0035647D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>Целью изучения дисциплины является:</w:t>
            </w:r>
            <w:r w:rsidRPr="00560DCF">
              <w:rPr>
                <w:sz w:val="20"/>
                <w:szCs w:val="20"/>
              </w:rPr>
              <w:t xml:space="preserve"> </w:t>
            </w:r>
            <w:r w:rsidRPr="00560DCF">
              <w:rPr>
                <w:snapToGrid w:val="0"/>
                <w:sz w:val="20"/>
                <w:szCs w:val="20"/>
              </w:rPr>
              <w:t>ознакомить студентов</w:t>
            </w:r>
            <w:r w:rsidRPr="00560DCF">
              <w:rPr>
                <w:smallCaps/>
                <w:snapToGrid w:val="0"/>
                <w:sz w:val="20"/>
                <w:szCs w:val="20"/>
              </w:rPr>
              <w:t xml:space="preserve"> </w:t>
            </w:r>
            <w:r w:rsidRPr="00560DCF">
              <w:rPr>
                <w:snapToGrid w:val="0"/>
                <w:sz w:val="20"/>
                <w:szCs w:val="20"/>
              </w:rPr>
              <w:t xml:space="preserve">с основными методами повышения продуктивности </w:t>
            </w:r>
            <w:proofErr w:type="spellStart"/>
            <w:r w:rsidRPr="00560DCF">
              <w:rPr>
                <w:snapToGrid w:val="0"/>
                <w:sz w:val="20"/>
                <w:szCs w:val="20"/>
              </w:rPr>
              <w:t>нефтеотдачи</w:t>
            </w:r>
            <w:proofErr w:type="spellEnd"/>
            <w:r w:rsidRPr="00560DCF">
              <w:rPr>
                <w:snapToGrid w:val="0"/>
                <w:sz w:val="20"/>
                <w:szCs w:val="20"/>
              </w:rPr>
              <w:t xml:space="preserve"> нефтегазовых пластов.</w:t>
            </w: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 xml:space="preserve"> Содержание основных разделов: </w:t>
            </w:r>
            <w:proofErr w:type="spellStart"/>
            <w:r w:rsidRPr="00560DCF">
              <w:rPr>
                <w:sz w:val="20"/>
                <w:szCs w:val="20"/>
              </w:rPr>
              <w:t>Нефтеотдача</w:t>
            </w:r>
            <w:proofErr w:type="spellEnd"/>
            <w:r w:rsidRPr="00560DCF">
              <w:rPr>
                <w:sz w:val="20"/>
                <w:szCs w:val="20"/>
              </w:rPr>
              <w:t xml:space="preserve"> пластов. </w:t>
            </w:r>
            <w:r w:rsidRPr="00560DCF">
              <w:rPr>
                <w:snapToGrid w:val="0"/>
                <w:sz w:val="20"/>
                <w:szCs w:val="20"/>
              </w:rPr>
              <w:t xml:space="preserve"> </w:t>
            </w:r>
            <w:r w:rsidRPr="00560DCF">
              <w:rPr>
                <w:sz w:val="20"/>
                <w:szCs w:val="20"/>
              </w:rPr>
              <w:t>Методы повышения продуктивности скважин.</w:t>
            </w:r>
            <w:r w:rsidRPr="00560DCF">
              <w:rPr>
                <w:snapToGrid w:val="0"/>
                <w:sz w:val="20"/>
                <w:szCs w:val="20"/>
              </w:rPr>
              <w:t xml:space="preserve"> </w:t>
            </w:r>
            <w:r w:rsidRPr="00560DCF">
              <w:rPr>
                <w:sz w:val="20"/>
                <w:szCs w:val="20"/>
              </w:rPr>
              <w:t>Оптимальные темпы разработки нефтяных пластов.</w:t>
            </w:r>
            <w:r w:rsidRPr="00560DCF">
              <w:rPr>
                <w:snapToGrid w:val="0"/>
                <w:sz w:val="20"/>
                <w:szCs w:val="20"/>
              </w:rPr>
              <w:t xml:space="preserve"> </w:t>
            </w:r>
            <w:r w:rsidRPr="00560DCF">
              <w:rPr>
                <w:sz w:val="20"/>
                <w:szCs w:val="20"/>
              </w:rPr>
              <w:t xml:space="preserve">Классификация современных методов увеличения </w:t>
            </w:r>
            <w:proofErr w:type="spellStart"/>
            <w:r w:rsidRPr="00560DCF">
              <w:rPr>
                <w:sz w:val="20"/>
                <w:szCs w:val="20"/>
              </w:rPr>
              <w:t>нефтеотдачи</w:t>
            </w:r>
            <w:proofErr w:type="spellEnd"/>
            <w:r w:rsidRPr="00560DCF">
              <w:rPr>
                <w:sz w:val="20"/>
                <w:szCs w:val="20"/>
              </w:rPr>
              <w:t xml:space="preserve"> пластов. </w:t>
            </w:r>
            <w:r w:rsidRPr="00560DCF">
              <w:rPr>
                <w:snapToGrid w:val="0"/>
                <w:sz w:val="20"/>
                <w:szCs w:val="20"/>
              </w:rPr>
              <w:t xml:space="preserve"> </w:t>
            </w:r>
            <w:r w:rsidRPr="00560DCF">
              <w:rPr>
                <w:sz w:val="20"/>
                <w:szCs w:val="20"/>
              </w:rPr>
              <w:t xml:space="preserve">Термические методы увеличения </w:t>
            </w:r>
            <w:proofErr w:type="spellStart"/>
            <w:r w:rsidRPr="00560DCF">
              <w:rPr>
                <w:sz w:val="20"/>
                <w:szCs w:val="20"/>
              </w:rPr>
              <w:t>нефтеотдачи</w:t>
            </w:r>
            <w:proofErr w:type="spellEnd"/>
            <w:r w:rsidRPr="00560DCF">
              <w:rPr>
                <w:sz w:val="20"/>
                <w:szCs w:val="20"/>
              </w:rPr>
              <w:t xml:space="preserve">. </w:t>
            </w:r>
            <w:r w:rsidRPr="00560DCF">
              <w:rPr>
                <w:snapToGrid w:val="0"/>
                <w:sz w:val="20"/>
                <w:szCs w:val="20"/>
              </w:rPr>
              <w:t xml:space="preserve"> </w:t>
            </w:r>
            <w:r w:rsidRPr="00560DCF">
              <w:rPr>
                <w:sz w:val="20"/>
                <w:szCs w:val="20"/>
              </w:rPr>
              <w:t xml:space="preserve">Физико-химические методы увеличения </w:t>
            </w:r>
            <w:proofErr w:type="spellStart"/>
            <w:r w:rsidRPr="00560DCF">
              <w:rPr>
                <w:sz w:val="20"/>
                <w:szCs w:val="20"/>
              </w:rPr>
              <w:t>нефтеотдачи</w:t>
            </w:r>
            <w:proofErr w:type="spellEnd"/>
            <w:r w:rsidRPr="00560DCF">
              <w:rPr>
                <w:sz w:val="20"/>
                <w:szCs w:val="20"/>
              </w:rPr>
              <w:t>.</w:t>
            </w:r>
          </w:p>
          <w:p w:rsidR="000D2AAE" w:rsidRPr="00560DCF" w:rsidRDefault="000D2AAE" w:rsidP="0035647D">
            <w:pPr>
              <w:pStyle w:val="af4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>Результаты обучения:</w:t>
            </w:r>
            <w:r w:rsidRPr="00560DCF">
              <w:rPr>
                <w:sz w:val="20"/>
                <w:szCs w:val="20"/>
              </w:rPr>
              <w:t xml:space="preserve"> знает основные методы повышения </w:t>
            </w:r>
            <w:proofErr w:type="spellStart"/>
            <w:r w:rsidRPr="00560DCF">
              <w:rPr>
                <w:sz w:val="20"/>
                <w:szCs w:val="20"/>
              </w:rPr>
              <w:t>нефтеотдачи</w:t>
            </w:r>
            <w:proofErr w:type="spellEnd"/>
            <w:r w:rsidRPr="00560DCF">
              <w:rPr>
                <w:sz w:val="20"/>
                <w:szCs w:val="20"/>
              </w:rPr>
              <w:t xml:space="preserve"> пластов; физические основы тепломассопереноса и гидродинамики.</w:t>
            </w:r>
          </w:p>
          <w:p w:rsidR="000D2AAE" w:rsidRPr="00560DCF" w:rsidRDefault="000D2AAE" w:rsidP="0035647D">
            <w:pPr>
              <w:pStyle w:val="a4"/>
              <w:jc w:val="both"/>
              <w:rPr>
                <w:b/>
                <w:snapToGrid w:val="0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26" w:type="dxa"/>
            <w:gridSpan w:val="2"/>
          </w:tcPr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</w:rPr>
            </w:pPr>
            <w:r w:rsidRPr="00560DCF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FPPH</w:t>
            </w:r>
            <w:r w:rsidRPr="00560DCF">
              <w:rPr>
                <w:b/>
                <w:sz w:val="20"/>
                <w:szCs w:val="20"/>
              </w:rPr>
              <w:t xml:space="preserve"> 13 </w:t>
            </w:r>
          </w:p>
          <w:p w:rsidR="000D2AAE" w:rsidRPr="006D7A65" w:rsidRDefault="006D7A65" w:rsidP="000D2AAE">
            <w:pPr>
              <w:pStyle w:val="a4"/>
              <w:rPr>
                <w:b/>
                <w:color w:val="auto"/>
                <w:sz w:val="20"/>
                <w:szCs w:val="20"/>
              </w:rPr>
            </w:pPr>
            <w:bookmarkStart w:id="4" w:name="OLE_LINK5"/>
            <w:bookmarkStart w:id="5" w:name="OLE_LINK6"/>
            <w:r>
              <w:rPr>
                <w:b/>
                <w:color w:val="auto"/>
                <w:sz w:val="20"/>
                <w:szCs w:val="20"/>
                <w:lang w:val="en-US"/>
              </w:rPr>
              <w:t>PHNG</w:t>
            </w:r>
            <w:r w:rsidR="000D2AAE" w:rsidRPr="00560DCF">
              <w:rPr>
                <w:b/>
                <w:color w:val="auto"/>
                <w:sz w:val="20"/>
                <w:szCs w:val="20"/>
              </w:rPr>
              <w:t xml:space="preserve"> 3227</w:t>
            </w:r>
            <w:r w:rsidR="000D2AAE" w:rsidRPr="00560DCF">
              <w:rPr>
                <w:b/>
                <w:color w:val="auto"/>
                <w:sz w:val="20"/>
                <w:szCs w:val="20"/>
                <w:lang w:val="ru-RU"/>
              </w:rPr>
              <w:t xml:space="preserve"> «</w:t>
            </w:r>
            <w:r>
              <w:rPr>
                <w:b/>
                <w:color w:val="auto"/>
                <w:sz w:val="20"/>
                <w:szCs w:val="20"/>
                <w:lang w:val="ru-RU"/>
              </w:rPr>
              <w:t>Подземные хранилища нефти и газа</w:t>
            </w:r>
            <w:r w:rsidR="000D2AAE" w:rsidRPr="006D7A65">
              <w:rPr>
                <w:b/>
                <w:color w:val="auto"/>
                <w:sz w:val="20"/>
                <w:szCs w:val="20"/>
                <w:lang w:val="ru-RU"/>
              </w:rPr>
              <w:t xml:space="preserve">» </w:t>
            </w:r>
            <w:r w:rsidR="000D2AAE" w:rsidRPr="006D7A65">
              <w:rPr>
                <w:b/>
                <w:color w:val="auto"/>
                <w:sz w:val="20"/>
                <w:szCs w:val="20"/>
              </w:rPr>
              <w:t>2-1-0-6</w:t>
            </w:r>
          </w:p>
          <w:bookmarkEnd w:id="4"/>
          <w:bookmarkEnd w:id="5"/>
          <w:p w:rsidR="000D2AAE" w:rsidRPr="00560DCF" w:rsidRDefault="000D2AAE" w:rsidP="0035647D">
            <w:pPr>
              <w:ind w:right="-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0D2AAE" w:rsidRPr="0082511F" w:rsidRDefault="005B08CB" w:rsidP="005B08CB">
            <w:pPr>
              <w:tabs>
                <w:tab w:val="left" w:pos="2145"/>
                <w:tab w:val="center" w:pos="30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GGS</w:t>
            </w:r>
            <w:r w:rsidR="00514174" w:rsidRPr="0082511F">
              <w:rPr>
                <w:b/>
                <w:sz w:val="20"/>
                <w:szCs w:val="20"/>
              </w:rPr>
              <w:t xml:space="preserve"> </w:t>
            </w:r>
            <w:r w:rsidRPr="0082511F">
              <w:rPr>
                <w:b/>
                <w:sz w:val="20"/>
                <w:szCs w:val="20"/>
              </w:rPr>
              <w:t>3223 2-1-05</w:t>
            </w:r>
          </w:p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0DCF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560DCF">
              <w:rPr>
                <w:b/>
                <w:sz w:val="20"/>
                <w:szCs w:val="20"/>
              </w:rPr>
              <w:t>:</w:t>
            </w:r>
          </w:p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DCF">
              <w:rPr>
                <w:b/>
                <w:sz w:val="20"/>
                <w:szCs w:val="20"/>
                <w:lang w:val="kk-KZ"/>
              </w:rPr>
              <w:t>NZDR(P) 4508 0-0-0-8</w:t>
            </w:r>
          </w:p>
          <w:p w:rsidR="000D2AAE" w:rsidRPr="00560DCF" w:rsidRDefault="000D2AAE" w:rsidP="0035647D">
            <w:pPr>
              <w:jc w:val="center"/>
              <w:rPr>
                <w:b/>
                <w:sz w:val="20"/>
                <w:szCs w:val="20"/>
              </w:rPr>
            </w:pPr>
          </w:p>
          <w:p w:rsidR="000D2AAE" w:rsidRPr="00560DCF" w:rsidRDefault="000D2AAE" w:rsidP="0035647D">
            <w:pPr>
              <w:ind w:right="-53"/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</w:rPr>
              <w:t xml:space="preserve">Целью изучения дисциплины является: </w:t>
            </w:r>
            <w:r w:rsidRPr="00560DCF">
              <w:rPr>
                <w:sz w:val="20"/>
                <w:szCs w:val="20"/>
              </w:rPr>
              <w:t xml:space="preserve">является приобретение студентами базовых знаний по сооружению и эксплуатации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 и </w:t>
            </w:r>
            <w:proofErr w:type="spellStart"/>
            <w:r w:rsidRPr="00560DCF">
              <w:rPr>
                <w:sz w:val="20"/>
                <w:szCs w:val="20"/>
              </w:rPr>
              <w:t>газонефтехранилищ</w:t>
            </w:r>
            <w:proofErr w:type="spellEnd"/>
            <w:r w:rsidRPr="00560DCF">
              <w:rPr>
                <w:sz w:val="20"/>
                <w:szCs w:val="20"/>
              </w:rPr>
              <w:t xml:space="preserve">, основы сооружения, ремонта и эксплуатации системе и объектов транспорта и хранения углеводородов. </w:t>
            </w:r>
          </w:p>
          <w:p w:rsidR="000D2AAE" w:rsidRPr="00560DCF" w:rsidRDefault="000D2AAE" w:rsidP="0035647D">
            <w:pPr>
              <w:jc w:val="both"/>
              <w:rPr>
                <w:sz w:val="20"/>
                <w:szCs w:val="20"/>
              </w:rPr>
            </w:pPr>
            <w:r w:rsidRPr="00560DCF">
              <w:rPr>
                <w:b/>
                <w:snapToGrid w:val="0"/>
                <w:sz w:val="20"/>
                <w:szCs w:val="20"/>
                <w:lang w:val="kk-KZ"/>
              </w:rPr>
              <w:t>Содержание основных разделов:</w:t>
            </w:r>
            <w:r w:rsidRPr="00560DCF">
              <w:rPr>
                <w:sz w:val="20"/>
                <w:szCs w:val="20"/>
              </w:rPr>
              <w:t xml:space="preserve">. Общие вопросы трубопроводного транспорта нефти и газа. Сооружение </w:t>
            </w:r>
            <w:proofErr w:type="spellStart"/>
            <w:r w:rsidRPr="00560DCF">
              <w:rPr>
                <w:sz w:val="20"/>
                <w:szCs w:val="20"/>
              </w:rPr>
              <w:t>газонефтепроводов</w:t>
            </w:r>
            <w:proofErr w:type="spellEnd"/>
            <w:r w:rsidRPr="00560DCF">
              <w:rPr>
                <w:sz w:val="20"/>
                <w:szCs w:val="20"/>
              </w:rPr>
              <w:t xml:space="preserve"> и </w:t>
            </w:r>
            <w:proofErr w:type="spellStart"/>
            <w:r w:rsidRPr="00560DCF">
              <w:rPr>
                <w:sz w:val="20"/>
                <w:szCs w:val="20"/>
              </w:rPr>
              <w:t>газонефтехранилищ</w:t>
            </w:r>
            <w:proofErr w:type="spellEnd"/>
            <w:r w:rsidRPr="00560DCF">
              <w:rPr>
                <w:sz w:val="20"/>
                <w:szCs w:val="20"/>
              </w:rPr>
              <w:t>. Транспорт нефти и газа. Организация, технология и техника ремонта нефтегазовых объектов. Хранение. Нефтепродуктообеспечение и газоснабжение производственных объектов и населения.</w:t>
            </w:r>
          </w:p>
          <w:p w:rsidR="000D2AAE" w:rsidRPr="00560DCF" w:rsidRDefault="000D2AAE" w:rsidP="0035647D">
            <w:pPr>
              <w:pStyle w:val="a4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  <w:r w:rsidRPr="00560DCF">
              <w:rPr>
                <w:b/>
                <w:snapToGrid w:val="0"/>
                <w:color w:val="auto"/>
                <w:sz w:val="20"/>
                <w:szCs w:val="20"/>
              </w:rPr>
              <w:t xml:space="preserve">Результаты обучения: </w:t>
            </w:r>
            <w:r w:rsidRPr="00560DCF">
              <w:rPr>
                <w:snapToGrid w:val="0"/>
                <w:color w:val="auto"/>
                <w:sz w:val="20"/>
                <w:szCs w:val="20"/>
              </w:rPr>
              <w:t xml:space="preserve">знает </w:t>
            </w:r>
            <w:r w:rsidRPr="00560DCF">
              <w:rPr>
                <w:color w:val="auto"/>
                <w:sz w:val="20"/>
                <w:szCs w:val="20"/>
              </w:rPr>
              <w:t>основные объекты транспорта и хранения углеводородов в системе магистральных трубопроводов; условия и режимы эксплуатации газонефтепроводов и газонефтехранилищ; основные положения нормативно-технической документации по правилам сооружения и эксплуатации.</w:t>
            </w:r>
          </w:p>
        </w:tc>
      </w:tr>
    </w:tbl>
    <w:p w:rsidR="00145EA2" w:rsidRPr="00560DCF" w:rsidRDefault="00145EA2">
      <w:r w:rsidRPr="00560DCF">
        <w:t xml:space="preserve">   </w:t>
      </w:r>
    </w:p>
    <w:p w:rsidR="00145EA2" w:rsidRPr="00560DCF" w:rsidRDefault="00145EA2" w:rsidP="00B8329D">
      <w:pPr>
        <w:rPr>
          <w:sz w:val="20"/>
          <w:szCs w:val="20"/>
        </w:rPr>
      </w:pPr>
    </w:p>
    <w:p w:rsidR="00145EA2" w:rsidRPr="00560DCF" w:rsidRDefault="00145EA2" w:rsidP="00B8329D">
      <w:pPr>
        <w:jc w:val="center"/>
      </w:pPr>
      <w:r w:rsidRPr="00560DCF">
        <w:t xml:space="preserve">Заведующий кафедрой                                                             Т.К. </w:t>
      </w:r>
      <w:proofErr w:type="spellStart"/>
      <w:r w:rsidRPr="00560DCF">
        <w:t>Исабек</w:t>
      </w:r>
      <w:proofErr w:type="spellEnd"/>
    </w:p>
    <w:p w:rsidR="00145EA2" w:rsidRPr="00560DCF" w:rsidRDefault="00145EA2" w:rsidP="00B8329D">
      <w:pPr>
        <w:jc w:val="center"/>
      </w:pPr>
    </w:p>
    <w:p w:rsidR="00145EA2" w:rsidRPr="00560DCF" w:rsidRDefault="00145EA2" w:rsidP="00B8329D">
      <w:pPr>
        <w:jc w:val="center"/>
      </w:pPr>
    </w:p>
    <w:sectPr w:rsidR="00145EA2" w:rsidRPr="00560DCF" w:rsidSect="00295C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7D4"/>
    <w:multiLevelType w:val="hybridMultilevel"/>
    <w:tmpl w:val="AC8E6EB2"/>
    <w:lvl w:ilvl="0" w:tplc="DAEC51A6">
      <w:start w:val="3303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675CF0"/>
    <w:multiLevelType w:val="hybridMultilevel"/>
    <w:tmpl w:val="C3FE8B46"/>
    <w:lvl w:ilvl="0" w:tplc="4F1C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16C7375"/>
    <w:multiLevelType w:val="hybridMultilevel"/>
    <w:tmpl w:val="1C0C4850"/>
    <w:lvl w:ilvl="0" w:tplc="B9602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87049C"/>
    <w:multiLevelType w:val="multilevel"/>
    <w:tmpl w:val="7984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C73424"/>
    <w:multiLevelType w:val="multilevel"/>
    <w:tmpl w:val="7984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3111AF"/>
    <w:multiLevelType w:val="multilevel"/>
    <w:tmpl w:val="7984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F85737"/>
    <w:multiLevelType w:val="hybridMultilevel"/>
    <w:tmpl w:val="79843658"/>
    <w:lvl w:ilvl="0" w:tplc="EC2C0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4D0A29"/>
    <w:multiLevelType w:val="hybridMultilevel"/>
    <w:tmpl w:val="16481942"/>
    <w:lvl w:ilvl="0" w:tplc="A1F603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4B6E60"/>
    <w:multiLevelType w:val="hybridMultilevel"/>
    <w:tmpl w:val="BA84D068"/>
    <w:lvl w:ilvl="0" w:tplc="96F832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91421"/>
    <w:multiLevelType w:val="multilevel"/>
    <w:tmpl w:val="7984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709"/>
    <w:rsid w:val="000125FF"/>
    <w:rsid w:val="00014943"/>
    <w:rsid w:val="00016C43"/>
    <w:rsid w:val="0002287A"/>
    <w:rsid w:val="00031086"/>
    <w:rsid w:val="00035FE1"/>
    <w:rsid w:val="00037B08"/>
    <w:rsid w:val="000433F5"/>
    <w:rsid w:val="000465AC"/>
    <w:rsid w:val="00051A3A"/>
    <w:rsid w:val="000645FE"/>
    <w:rsid w:val="00067B10"/>
    <w:rsid w:val="00085257"/>
    <w:rsid w:val="00095C4A"/>
    <w:rsid w:val="000B1DBA"/>
    <w:rsid w:val="000B6277"/>
    <w:rsid w:val="000C25CB"/>
    <w:rsid w:val="000C5579"/>
    <w:rsid w:val="000D2AAE"/>
    <w:rsid w:val="000D2DE2"/>
    <w:rsid w:val="000D54A1"/>
    <w:rsid w:val="000D6B80"/>
    <w:rsid w:val="000D7DE4"/>
    <w:rsid w:val="000E53F9"/>
    <w:rsid w:val="000F0EF1"/>
    <w:rsid w:val="00105692"/>
    <w:rsid w:val="00107709"/>
    <w:rsid w:val="001120AE"/>
    <w:rsid w:val="00113B95"/>
    <w:rsid w:val="001151E6"/>
    <w:rsid w:val="00116463"/>
    <w:rsid w:val="001208F5"/>
    <w:rsid w:val="00121E0D"/>
    <w:rsid w:val="001230F8"/>
    <w:rsid w:val="00132658"/>
    <w:rsid w:val="00133B70"/>
    <w:rsid w:val="0013494E"/>
    <w:rsid w:val="00137AF8"/>
    <w:rsid w:val="00143CE3"/>
    <w:rsid w:val="00145EA2"/>
    <w:rsid w:val="00146D2E"/>
    <w:rsid w:val="001522F5"/>
    <w:rsid w:val="00152CCD"/>
    <w:rsid w:val="00154F9F"/>
    <w:rsid w:val="0015766E"/>
    <w:rsid w:val="00163325"/>
    <w:rsid w:val="001645AE"/>
    <w:rsid w:val="001659BA"/>
    <w:rsid w:val="00167C15"/>
    <w:rsid w:val="0017256B"/>
    <w:rsid w:val="00172F9C"/>
    <w:rsid w:val="00174484"/>
    <w:rsid w:val="00174860"/>
    <w:rsid w:val="0017569F"/>
    <w:rsid w:val="00182B6C"/>
    <w:rsid w:val="00184942"/>
    <w:rsid w:val="00192DA3"/>
    <w:rsid w:val="00197827"/>
    <w:rsid w:val="001A1C6A"/>
    <w:rsid w:val="001A2B5C"/>
    <w:rsid w:val="001A6FD8"/>
    <w:rsid w:val="001B49AF"/>
    <w:rsid w:val="001B7CA6"/>
    <w:rsid w:val="001C292B"/>
    <w:rsid w:val="001C5174"/>
    <w:rsid w:val="001C745D"/>
    <w:rsid w:val="001D05D8"/>
    <w:rsid w:val="001D0939"/>
    <w:rsid w:val="001E0047"/>
    <w:rsid w:val="001F46CC"/>
    <w:rsid w:val="001F5EB0"/>
    <w:rsid w:val="0020368A"/>
    <w:rsid w:val="002040BC"/>
    <w:rsid w:val="002133D7"/>
    <w:rsid w:val="0022234D"/>
    <w:rsid w:val="00227377"/>
    <w:rsid w:val="002307DF"/>
    <w:rsid w:val="00230964"/>
    <w:rsid w:val="00240D1F"/>
    <w:rsid w:val="002429BF"/>
    <w:rsid w:val="00244161"/>
    <w:rsid w:val="00246D06"/>
    <w:rsid w:val="00255AA1"/>
    <w:rsid w:val="00264167"/>
    <w:rsid w:val="0026514F"/>
    <w:rsid w:val="00265C18"/>
    <w:rsid w:val="002768E7"/>
    <w:rsid w:val="0028279D"/>
    <w:rsid w:val="00282B6B"/>
    <w:rsid w:val="002872BE"/>
    <w:rsid w:val="002935B6"/>
    <w:rsid w:val="00295980"/>
    <w:rsid w:val="00295CC4"/>
    <w:rsid w:val="00297EED"/>
    <w:rsid w:val="002B32B0"/>
    <w:rsid w:val="002C15AE"/>
    <w:rsid w:val="002C344E"/>
    <w:rsid w:val="002C6B5D"/>
    <w:rsid w:val="002D6AD5"/>
    <w:rsid w:val="002E0C40"/>
    <w:rsid w:val="002E58F1"/>
    <w:rsid w:val="00307CB4"/>
    <w:rsid w:val="00310944"/>
    <w:rsid w:val="00314626"/>
    <w:rsid w:val="00317C28"/>
    <w:rsid w:val="00320039"/>
    <w:rsid w:val="00322A3B"/>
    <w:rsid w:val="00331210"/>
    <w:rsid w:val="00331501"/>
    <w:rsid w:val="003341BD"/>
    <w:rsid w:val="00337328"/>
    <w:rsid w:val="00343714"/>
    <w:rsid w:val="00350B88"/>
    <w:rsid w:val="00350DE6"/>
    <w:rsid w:val="00351F22"/>
    <w:rsid w:val="0035647D"/>
    <w:rsid w:val="00363126"/>
    <w:rsid w:val="0037081B"/>
    <w:rsid w:val="00376C9D"/>
    <w:rsid w:val="003828EA"/>
    <w:rsid w:val="00385AF7"/>
    <w:rsid w:val="00386CB8"/>
    <w:rsid w:val="003932FD"/>
    <w:rsid w:val="00393FB5"/>
    <w:rsid w:val="003970C5"/>
    <w:rsid w:val="003C211A"/>
    <w:rsid w:val="003C56ED"/>
    <w:rsid w:val="003C6472"/>
    <w:rsid w:val="003C76A5"/>
    <w:rsid w:val="003D437D"/>
    <w:rsid w:val="003D4A78"/>
    <w:rsid w:val="003D4BF6"/>
    <w:rsid w:val="003D66F2"/>
    <w:rsid w:val="003E223C"/>
    <w:rsid w:val="003F622A"/>
    <w:rsid w:val="003F757D"/>
    <w:rsid w:val="004026F6"/>
    <w:rsid w:val="00402B4D"/>
    <w:rsid w:val="00404B11"/>
    <w:rsid w:val="00407B65"/>
    <w:rsid w:val="0041123D"/>
    <w:rsid w:val="0041190A"/>
    <w:rsid w:val="00413200"/>
    <w:rsid w:val="00413744"/>
    <w:rsid w:val="00415270"/>
    <w:rsid w:val="00420E2E"/>
    <w:rsid w:val="00420F06"/>
    <w:rsid w:val="00420F8B"/>
    <w:rsid w:val="00424338"/>
    <w:rsid w:val="00431EA1"/>
    <w:rsid w:val="00432395"/>
    <w:rsid w:val="00434937"/>
    <w:rsid w:val="00441CBD"/>
    <w:rsid w:val="00442DBC"/>
    <w:rsid w:val="00444D6C"/>
    <w:rsid w:val="00444EB0"/>
    <w:rsid w:val="00451AB7"/>
    <w:rsid w:val="00460CAF"/>
    <w:rsid w:val="0046320E"/>
    <w:rsid w:val="0046513D"/>
    <w:rsid w:val="004707CE"/>
    <w:rsid w:val="00470C10"/>
    <w:rsid w:val="004770D1"/>
    <w:rsid w:val="00490072"/>
    <w:rsid w:val="004942DE"/>
    <w:rsid w:val="004963E4"/>
    <w:rsid w:val="0049757D"/>
    <w:rsid w:val="004B5BD8"/>
    <w:rsid w:val="004B70B6"/>
    <w:rsid w:val="004C04B8"/>
    <w:rsid w:val="004C348F"/>
    <w:rsid w:val="004D45E3"/>
    <w:rsid w:val="004E436C"/>
    <w:rsid w:val="004F28E4"/>
    <w:rsid w:val="004F2C25"/>
    <w:rsid w:val="004F3050"/>
    <w:rsid w:val="004F67EA"/>
    <w:rsid w:val="00501BCD"/>
    <w:rsid w:val="005050AC"/>
    <w:rsid w:val="005114F0"/>
    <w:rsid w:val="00514174"/>
    <w:rsid w:val="00514F3B"/>
    <w:rsid w:val="0051688F"/>
    <w:rsid w:val="00517881"/>
    <w:rsid w:val="0052107F"/>
    <w:rsid w:val="00523893"/>
    <w:rsid w:val="00523A29"/>
    <w:rsid w:val="0053237E"/>
    <w:rsid w:val="005366E4"/>
    <w:rsid w:val="0054700A"/>
    <w:rsid w:val="0054740F"/>
    <w:rsid w:val="00560AA5"/>
    <w:rsid w:val="00560DCF"/>
    <w:rsid w:val="005644BA"/>
    <w:rsid w:val="00572681"/>
    <w:rsid w:val="005731FD"/>
    <w:rsid w:val="00584245"/>
    <w:rsid w:val="00585ADE"/>
    <w:rsid w:val="005944EF"/>
    <w:rsid w:val="00594CD1"/>
    <w:rsid w:val="005B088D"/>
    <w:rsid w:val="005B08CB"/>
    <w:rsid w:val="005B537C"/>
    <w:rsid w:val="005C402C"/>
    <w:rsid w:val="005C67B7"/>
    <w:rsid w:val="005C70CD"/>
    <w:rsid w:val="005D6952"/>
    <w:rsid w:val="005E0841"/>
    <w:rsid w:val="005E0FF7"/>
    <w:rsid w:val="005E1E25"/>
    <w:rsid w:val="005F1611"/>
    <w:rsid w:val="005F1FF5"/>
    <w:rsid w:val="005F4E55"/>
    <w:rsid w:val="005F4F99"/>
    <w:rsid w:val="005F71F5"/>
    <w:rsid w:val="006020BB"/>
    <w:rsid w:val="00605F1B"/>
    <w:rsid w:val="006077E5"/>
    <w:rsid w:val="00623235"/>
    <w:rsid w:val="00630B56"/>
    <w:rsid w:val="006354D7"/>
    <w:rsid w:val="0063652F"/>
    <w:rsid w:val="006415C5"/>
    <w:rsid w:val="00646C2F"/>
    <w:rsid w:val="00647041"/>
    <w:rsid w:val="00662F41"/>
    <w:rsid w:val="00667751"/>
    <w:rsid w:val="00671E2F"/>
    <w:rsid w:val="00673F46"/>
    <w:rsid w:val="00680F06"/>
    <w:rsid w:val="00681F22"/>
    <w:rsid w:val="006960D7"/>
    <w:rsid w:val="006A13B6"/>
    <w:rsid w:val="006A52D1"/>
    <w:rsid w:val="006A53AA"/>
    <w:rsid w:val="006B1DD1"/>
    <w:rsid w:val="006B4B4E"/>
    <w:rsid w:val="006C1187"/>
    <w:rsid w:val="006D2474"/>
    <w:rsid w:val="006D363D"/>
    <w:rsid w:val="006D7146"/>
    <w:rsid w:val="006D7A65"/>
    <w:rsid w:val="006D7BAE"/>
    <w:rsid w:val="006E74EE"/>
    <w:rsid w:val="006E7F0E"/>
    <w:rsid w:val="006F51CD"/>
    <w:rsid w:val="007004A0"/>
    <w:rsid w:val="00702C6A"/>
    <w:rsid w:val="00703117"/>
    <w:rsid w:val="0070523C"/>
    <w:rsid w:val="00710004"/>
    <w:rsid w:val="0071006D"/>
    <w:rsid w:val="00711363"/>
    <w:rsid w:val="00712493"/>
    <w:rsid w:val="007168B1"/>
    <w:rsid w:val="007305EA"/>
    <w:rsid w:val="0073211A"/>
    <w:rsid w:val="00732BDE"/>
    <w:rsid w:val="007336EC"/>
    <w:rsid w:val="00735F69"/>
    <w:rsid w:val="00741910"/>
    <w:rsid w:val="0074275A"/>
    <w:rsid w:val="007445C1"/>
    <w:rsid w:val="00750CA8"/>
    <w:rsid w:val="007541D4"/>
    <w:rsid w:val="0076035F"/>
    <w:rsid w:val="007638FF"/>
    <w:rsid w:val="00766867"/>
    <w:rsid w:val="0078494D"/>
    <w:rsid w:val="007866F2"/>
    <w:rsid w:val="00787CD8"/>
    <w:rsid w:val="007928E1"/>
    <w:rsid w:val="007A118D"/>
    <w:rsid w:val="007A71B9"/>
    <w:rsid w:val="007A74C0"/>
    <w:rsid w:val="007B2B09"/>
    <w:rsid w:val="007B786C"/>
    <w:rsid w:val="007C0F1E"/>
    <w:rsid w:val="007C78C4"/>
    <w:rsid w:val="007D2498"/>
    <w:rsid w:val="007D6120"/>
    <w:rsid w:val="007E0270"/>
    <w:rsid w:val="007F345B"/>
    <w:rsid w:val="007F37B9"/>
    <w:rsid w:val="00803F76"/>
    <w:rsid w:val="00804D2F"/>
    <w:rsid w:val="00806A13"/>
    <w:rsid w:val="008101E4"/>
    <w:rsid w:val="00811593"/>
    <w:rsid w:val="00811D35"/>
    <w:rsid w:val="008130B0"/>
    <w:rsid w:val="008142AD"/>
    <w:rsid w:val="0081542D"/>
    <w:rsid w:val="00815A54"/>
    <w:rsid w:val="0081668A"/>
    <w:rsid w:val="0082511F"/>
    <w:rsid w:val="00825B67"/>
    <w:rsid w:val="0082620E"/>
    <w:rsid w:val="00831791"/>
    <w:rsid w:val="00835B07"/>
    <w:rsid w:val="00843740"/>
    <w:rsid w:val="00844723"/>
    <w:rsid w:val="00844F12"/>
    <w:rsid w:val="00845101"/>
    <w:rsid w:val="00852259"/>
    <w:rsid w:val="00854424"/>
    <w:rsid w:val="00861C0F"/>
    <w:rsid w:val="0086319C"/>
    <w:rsid w:val="00872A8D"/>
    <w:rsid w:val="00881117"/>
    <w:rsid w:val="008922D0"/>
    <w:rsid w:val="00892CDB"/>
    <w:rsid w:val="008941D1"/>
    <w:rsid w:val="0089747D"/>
    <w:rsid w:val="008A2F95"/>
    <w:rsid w:val="008A74BD"/>
    <w:rsid w:val="008F6C1B"/>
    <w:rsid w:val="008F6FE1"/>
    <w:rsid w:val="00904C06"/>
    <w:rsid w:val="009076D3"/>
    <w:rsid w:val="00927037"/>
    <w:rsid w:val="00933B95"/>
    <w:rsid w:val="009444A7"/>
    <w:rsid w:val="00946797"/>
    <w:rsid w:val="0094789E"/>
    <w:rsid w:val="00947FD2"/>
    <w:rsid w:val="009547E9"/>
    <w:rsid w:val="00955890"/>
    <w:rsid w:val="009567CC"/>
    <w:rsid w:val="00957449"/>
    <w:rsid w:val="00960848"/>
    <w:rsid w:val="0096101F"/>
    <w:rsid w:val="00961C67"/>
    <w:rsid w:val="00963984"/>
    <w:rsid w:val="009664CB"/>
    <w:rsid w:val="00972310"/>
    <w:rsid w:val="0097776A"/>
    <w:rsid w:val="00977AFA"/>
    <w:rsid w:val="009822FD"/>
    <w:rsid w:val="00983F51"/>
    <w:rsid w:val="00985010"/>
    <w:rsid w:val="00991EC7"/>
    <w:rsid w:val="0099350F"/>
    <w:rsid w:val="009960D6"/>
    <w:rsid w:val="009A087E"/>
    <w:rsid w:val="009A3C1D"/>
    <w:rsid w:val="009A4BF6"/>
    <w:rsid w:val="009A6843"/>
    <w:rsid w:val="009A7629"/>
    <w:rsid w:val="009B20CA"/>
    <w:rsid w:val="009B4819"/>
    <w:rsid w:val="009B491A"/>
    <w:rsid w:val="009B7DC1"/>
    <w:rsid w:val="009C32CB"/>
    <w:rsid w:val="009C6B91"/>
    <w:rsid w:val="009D082C"/>
    <w:rsid w:val="009D4F1F"/>
    <w:rsid w:val="009E2AB5"/>
    <w:rsid w:val="009E7827"/>
    <w:rsid w:val="009F031C"/>
    <w:rsid w:val="009F776E"/>
    <w:rsid w:val="00A025EE"/>
    <w:rsid w:val="00A053AB"/>
    <w:rsid w:val="00A0663E"/>
    <w:rsid w:val="00A120F6"/>
    <w:rsid w:val="00A223B5"/>
    <w:rsid w:val="00A2252A"/>
    <w:rsid w:val="00A26D84"/>
    <w:rsid w:val="00A40304"/>
    <w:rsid w:val="00A43964"/>
    <w:rsid w:val="00A450A7"/>
    <w:rsid w:val="00A52309"/>
    <w:rsid w:val="00A55917"/>
    <w:rsid w:val="00A71A1B"/>
    <w:rsid w:val="00A72135"/>
    <w:rsid w:val="00A73794"/>
    <w:rsid w:val="00A75F71"/>
    <w:rsid w:val="00A77860"/>
    <w:rsid w:val="00A826DA"/>
    <w:rsid w:val="00A9106B"/>
    <w:rsid w:val="00A916CC"/>
    <w:rsid w:val="00AA15BB"/>
    <w:rsid w:val="00AA1B44"/>
    <w:rsid w:val="00AA4D34"/>
    <w:rsid w:val="00AA69AF"/>
    <w:rsid w:val="00AB1026"/>
    <w:rsid w:val="00AB49A9"/>
    <w:rsid w:val="00AB4B6A"/>
    <w:rsid w:val="00AC11EA"/>
    <w:rsid w:val="00AC3659"/>
    <w:rsid w:val="00AC5232"/>
    <w:rsid w:val="00AD19EA"/>
    <w:rsid w:val="00AE3E47"/>
    <w:rsid w:val="00AE5461"/>
    <w:rsid w:val="00AE567B"/>
    <w:rsid w:val="00AE6523"/>
    <w:rsid w:val="00AE7BF9"/>
    <w:rsid w:val="00B07709"/>
    <w:rsid w:val="00B139F9"/>
    <w:rsid w:val="00B1604E"/>
    <w:rsid w:val="00B167F3"/>
    <w:rsid w:val="00B205B1"/>
    <w:rsid w:val="00B209DC"/>
    <w:rsid w:val="00B2329C"/>
    <w:rsid w:val="00B24122"/>
    <w:rsid w:val="00B3229B"/>
    <w:rsid w:val="00B44F70"/>
    <w:rsid w:val="00B52386"/>
    <w:rsid w:val="00B637DC"/>
    <w:rsid w:val="00B80D2B"/>
    <w:rsid w:val="00B82DA9"/>
    <w:rsid w:val="00B8329D"/>
    <w:rsid w:val="00B83A1D"/>
    <w:rsid w:val="00B87B27"/>
    <w:rsid w:val="00B91550"/>
    <w:rsid w:val="00BA32D5"/>
    <w:rsid w:val="00BC6A47"/>
    <w:rsid w:val="00BC790E"/>
    <w:rsid w:val="00BD5508"/>
    <w:rsid w:val="00BD55EC"/>
    <w:rsid w:val="00BE5E8B"/>
    <w:rsid w:val="00BE6675"/>
    <w:rsid w:val="00BF5035"/>
    <w:rsid w:val="00BF6A41"/>
    <w:rsid w:val="00C00588"/>
    <w:rsid w:val="00C051B6"/>
    <w:rsid w:val="00C14B6F"/>
    <w:rsid w:val="00C15D1F"/>
    <w:rsid w:val="00C23B01"/>
    <w:rsid w:val="00C240F1"/>
    <w:rsid w:val="00C304A3"/>
    <w:rsid w:val="00C31375"/>
    <w:rsid w:val="00C31589"/>
    <w:rsid w:val="00C35A61"/>
    <w:rsid w:val="00C52F42"/>
    <w:rsid w:val="00C6479B"/>
    <w:rsid w:val="00C658C0"/>
    <w:rsid w:val="00C7437C"/>
    <w:rsid w:val="00C90A6E"/>
    <w:rsid w:val="00C92F0D"/>
    <w:rsid w:val="00C95BC2"/>
    <w:rsid w:val="00CA1484"/>
    <w:rsid w:val="00CB3253"/>
    <w:rsid w:val="00CC5641"/>
    <w:rsid w:val="00CD1972"/>
    <w:rsid w:val="00CD7C95"/>
    <w:rsid w:val="00CE12EE"/>
    <w:rsid w:val="00CE15F6"/>
    <w:rsid w:val="00CE4AFD"/>
    <w:rsid w:val="00CE6BA9"/>
    <w:rsid w:val="00CF1935"/>
    <w:rsid w:val="00D00F70"/>
    <w:rsid w:val="00D02725"/>
    <w:rsid w:val="00D04605"/>
    <w:rsid w:val="00D079C2"/>
    <w:rsid w:val="00D126DE"/>
    <w:rsid w:val="00D3087A"/>
    <w:rsid w:val="00D31970"/>
    <w:rsid w:val="00D3310C"/>
    <w:rsid w:val="00D3583D"/>
    <w:rsid w:val="00D3770C"/>
    <w:rsid w:val="00D4051D"/>
    <w:rsid w:val="00D438C1"/>
    <w:rsid w:val="00D52939"/>
    <w:rsid w:val="00D566B2"/>
    <w:rsid w:val="00D63E6E"/>
    <w:rsid w:val="00D7251B"/>
    <w:rsid w:val="00D76B2B"/>
    <w:rsid w:val="00D775BC"/>
    <w:rsid w:val="00D80B29"/>
    <w:rsid w:val="00D81902"/>
    <w:rsid w:val="00D841C2"/>
    <w:rsid w:val="00D84EDC"/>
    <w:rsid w:val="00D90B73"/>
    <w:rsid w:val="00D93BFA"/>
    <w:rsid w:val="00D93C28"/>
    <w:rsid w:val="00D9467B"/>
    <w:rsid w:val="00D96125"/>
    <w:rsid w:val="00DA3FBA"/>
    <w:rsid w:val="00DA6294"/>
    <w:rsid w:val="00DB5350"/>
    <w:rsid w:val="00DC4340"/>
    <w:rsid w:val="00DC734E"/>
    <w:rsid w:val="00DD00C3"/>
    <w:rsid w:val="00DD0F45"/>
    <w:rsid w:val="00DE2175"/>
    <w:rsid w:val="00DE633E"/>
    <w:rsid w:val="00DF131D"/>
    <w:rsid w:val="00DF43B4"/>
    <w:rsid w:val="00E05604"/>
    <w:rsid w:val="00E07E70"/>
    <w:rsid w:val="00E14D53"/>
    <w:rsid w:val="00E2503E"/>
    <w:rsid w:val="00E32686"/>
    <w:rsid w:val="00E4363C"/>
    <w:rsid w:val="00E44FCF"/>
    <w:rsid w:val="00E4714D"/>
    <w:rsid w:val="00E51962"/>
    <w:rsid w:val="00E53E1B"/>
    <w:rsid w:val="00E54C84"/>
    <w:rsid w:val="00E648AF"/>
    <w:rsid w:val="00E6686C"/>
    <w:rsid w:val="00E74DA4"/>
    <w:rsid w:val="00E8058F"/>
    <w:rsid w:val="00E84457"/>
    <w:rsid w:val="00E87F30"/>
    <w:rsid w:val="00E930EC"/>
    <w:rsid w:val="00EB7216"/>
    <w:rsid w:val="00EC2664"/>
    <w:rsid w:val="00EE10A3"/>
    <w:rsid w:val="00EE26C1"/>
    <w:rsid w:val="00EE4A55"/>
    <w:rsid w:val="00EF5109"/>
    <w:rsid w:val="00F0005B"/>
    <w:rsid w:val="00F02EB4"/>
    <w:rsid w:val="00F05404"/>
    <w:rsid w:val="00F11EC9"/>
    <w:rsid w:val="00F13128"/>
    <w:rsid w:val="00F134C2"/>
    <w:rsid w:val="00F16982"/>
    <w:rsid w:val="00F16DB2"/>
    <w:rsid w:val="00F25BB6"/>
    <w:rsid w:val="00F30244"/>
    <w:rsid w:val="00F34FF9"/>
    <w:rsid w:val="00F42C48"/>
    <w:rsid w:val="00F43BC9"/>
    <w:rsid w:val="00F445FE"/>
    <w:rsid w:val="00F47324"/>
    <w:rsid w:val="00F53232"/>
    <w:rsid w:val="00F53983"/>
    <w:rsid w:val="00F54566"/>
    <w:rsid w:val="00F65EF5"/>
    <w:rsid w:val="00F66840"/>
    <w:rsid w:val="00F72C6B"/>
    <w:rsid w:val="00F7625D"/>
    <w:rsid w:val="00F776D2"/>
    <w:rsid w:val="00F849F5"/>
    <w:rsid w:val="00F8757C"/>
    <w:rsid w:val="00F87B98"/>
    <w:rsid w:val="00F922B3"/>
    <w:rsid w:val="00F942F3"/>
    <w:rsid w:val="00FA1957"/>
    <w:rsid w:val="00FA4019"/>
    <w:rsid w:val="00FB6335"/>
    <w:rsid w:val="00FE4BF2"/>
    <w:rsid w:val="00FE6CC9"/>
    <w:rsid w:val="00FF2A3D"/>
    <w:rsid w:val="00FF2CA9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2E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EE2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210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07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9757D"/>
    <w:pPr>
      <w:jc w:val="center"/>
    </w:pPr>
    <w:rPr>
      <w:color w:val="339966"/>
      <w:sz w:val="28"/>
      <w:lang w:val="kk-KZ"/>
    </w:rPr>
  </w:style>
  <w:style w:type="character" w:customStyle="1" w:styleId="a5">
    <w:name w:val="Основной текст Знак"/>
    <w:basedOn w:val="a0"/>
    <w:link w:val="a4"/>
    <w:uiPriority w:val="99"/>
    <w:locked/>
    <w:rsid w:val="0049757D"/>
    <w:rPr>
      <w:rFonts w:cs="Times New Roman"/>
      <w:color w:val="339966"/>
      <w:sz w:val="24"/>
      <w:lang w:val="kk-KZ" w:eastAsia="ru-RU"/>
    </w:rPr>
  </w:style>
  <w:style w:type="paragraph" w:styleId="a6">
    <w:name w:val="Normal (Web)"/>
    <w:basedOn w:val="a"/>
    <w:uiPriority w:val="99"/>
    <w:rsid w:val="009D082C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A45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450A7"/>
    <w:rPr>
      <w:rFonts w:cs="Times New Roman"/>
      <w:sz w:val="24"/>
      <w:lang w:val="ru-RU" w:eastAsia="ru-RU"/>
    </w:rPr>
  </w:style>
  <w:style w:type="paragraph" w:styleId="a9">
    <w:name w:val="List Paragraph"/>
    <w:basedOn w:val="a"/>
    <w:uiPriority w:val="99"/>
    <w:qFormat/>
    <w:rsid w:val="00A450A7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  <w:style w:type="character" w:customStyle="1" w:styleId="4">
    <w:name w:val="Знак Знак4"/>
    <w:uiPriority w:val="99"/>
    <w:rsid w:val="007305EA"/>
    <w:rPr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7305EA"/>
  </w:style>
  <w:style w:type="paragraph" w:styleId="aa">
    <w:name w:val="Body Text First Indent"/>
    <w:basedOn w:val="a4"/>
    <w:link w:val="ab"/>
    <w:uiPriority w:val="99"/>
    <w:rsid w:val="007445C1"/>
    <w:pPr>
      <w:spacing w:after="120"/>
      <w:ind w:firstLine="210"/>
      <w:jc w:val="left"/>
    </w:pPr>
    <w:rPr>
      <w:color w:val="auto"/>
      <w:sz w:val="24"/>
      <w:lang w:val="ru-RU"/>
    </w:rPr>
  </w:style>
  <w:style w:type="character" w:customStyle="1" w:styleId="ab">
    <w:name w:val="Красная строка Знак"/>
    <w:basedOn w:val="a5"/>
    <w:link w:val="aa"/>
    <w:uiPriority w:val="99"/>
    <w:semiHidden/>
    <w:locked/>
    <w:rsid w:val="001F5EB0"/>
    <w:rPr>
      <w:szCs w:val="24"/>
    </w:rPr>
  </w:style>
  <w:style w:type="character" w:customStyle="1" w:styleId="mlxttrn">
    <w:name w:val="mlxt_trn"/>
    <w:basedOn w:val="a0"/>
    <w:uiPriority w:val="99"/>
    <w:rsid w:val="001120AE"/>
    <w:rPr>
      <w:rFonts w:cs="Times New Roman"/>
    </w:rPr>
  </w:style>
  <w:style w:type="character" w:styleId="ac">
    <w:name w:val="page number"/>
    <w:basedOn w:val="a0"/>
    <w:uiPriority w:val="99"/>
    <w:rsid w:val="001120AE"/>
    <w:rPr>
      <w:rFonts w:cs="Times New Roman"/>
    </w:rPr>
  </w:style>
  <w:style w:type="paragraph" w:styleId="ad">
    <w:name w:val="footer"/>
    <w:basedOn w:val="a"/>
    <w:link w:val="ae"/>
    <w:uiPriority w:val="99"/>
    <w:rsid w:val="00116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F5EB0"/>
    <w:rPr>
      <w:rFonts w:cs="Times New Roman"/>
      <w:sz w:val="24"/>
      <w:szCs w:val="24"/>
    </w:rPr>
  </w:style>
  <w:style w:type="paragraph" w:customStyle="1" w:styleId="af">
    <w:name w:val="Мой стиль"/>
    <w:basedOn w:val="a"/>
    <w:uiPriority w:val="99"/>
    <w:rsid w:val="00167C15"/>
    <w:pPr>
      <w:ind w:firstLine="720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402B4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74191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E14D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rsid w:val="00F34FF9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34FF9"/>
    <w:rPr>
      <w:rFonts w:ascii="Courier New" w:hAnsi="Courier New" w:cs="Times New Roman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9A4B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822FD"/>
    <w:rPr>
      <w:rFonts w:cs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locked/>
    <w:rsid w:val="009A4BF6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locked/>
    <w:rsid w:val="009822F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Абзац списка1"/>
    <w:basedOn w:val="a"/>
    <w:uiPriority w:val="99"/>
    <w:rsid w:val="005238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4">
    <w:name w:val="список с точками"/>
    <w:basedOn w:val="a"/>
    <w:uiPriority w:val="99"/>
    <w:rsid w:val="00BA32D5"/>
    <w:pPr>
      <w:spacing w:line="312" w:lineRule="auto"/>
      <w:ind w:left="1068" w:hanging="360"/>
      <w:jc w:val="both"/>
    </w:pPr>
  </w:style>
  <w:style w:type="paragraph" w:customStyle="1" w:styleId="CM2">
    <w:name w:val="CM2"/>
    <w:basedOn w:val="a"/>
    <w:next w:val="a"/>
    <w:uiPriority w:val="99"/>
    <w:rsid w:val="00EE26C1"/>
    <w:pPr>
      <w:widowControl w:val="0"/>
      <w:autoSpaceDE w:val="0"/>
      <w:autoSpaceDN w:val="0"/>
      <w:adjustRightInd w:val="0"/>
      <w:spacing w:line="191" w:lineRule="atLeast"/>
    </w:pPr>
  </w:style>
  <w:style w:type="paragraph" w:customStyle="1" w:styleId="CM5">
    <w:name w:val="CM5"/>
    <w:basedOn w:val="a"/>
    <w:next w:val="a"/>
    <w:uiPriority w:val="99"/>
    <w:rsid w:val="00EE26C1"/>
    <w:pPr>
      <w:widowControl w:val="0"/>
      <w:autoSpaceDE w:val="0"/>
      <w:autoSpaceDN w:val="0"/>
      <w:adjustRightInd w:val="0"/>
      <w:spacing w:line="300" w:lineRule="atLeast"/>
    </w:pPr>
  </w:style>
  <w:style w:type="paragraph" w:styleId="3">
    <w:name w:val="Body Text 3"/>
    <w:basedOn w:val="a"/>
    <w:link w:val="30"/>
    <w:uiPriority w:val="99"/>
    <w:rsid w:val="00D9467B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a0"/>
    <w:link w:val="3"/>
    <w:uiPriority w:val="99"/>
    <w:semiHidden/>
    <w:locked/>
    <w:rsid w:val="004707CE"/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9467B"/>
    <w:rPr>
      <w:rFonts w:ascii="Arial" w:hAnsi="Arial"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E31F-8079-4032-98D3-E772D5B0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8950</Words>
  <Characters>51018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Наталья Немова</cp:lastModifiedBy>
  <cp:revision>8</cp:revision>
  <cp:lastPrinted>2015-10-13T02:53:00Z</cp:lastPrinted>
  <dcterms:created xsi:type="dcterms:W3CDTF">2015-10-12T14:19:00Z</dcterms:created>
  <dcterms:modified xsi:type="dcterms:W3CDTF">2015-10-13T02:55:00Z</dcterms:modified>
</cp:coreProperties>
</file>